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F5F" w:rsidRPr="00CC0F5F" w:rsidRDefault="00CC0F5F" w:rsidP="00CC0F5F">
      <w:pPr>
        <w:jc w:val="center"/>
        <w:rPr>
          <w:b/>
          <w:sz w:val="28"/>
          <w:szCs w:val="28"/>
        </w:rPr>
      </w:pPr>
      <w:bookmarkStart w:id="0" w:name="_GoBack"/>
      <w:bookmarkEnd w:id="0"/>
      <w:r w:rsidRPr="00CC0F5F">
        <w:rPr>
          <w:b/>
          <w:sz w:val="28"/>
          <w:szCs w:val="28"/>
        </w:rPr>
        <w:t>БИЙСКИЙ РАЙОННЫЙ СОВЕТ НАРОДНЫХ ДЕПУТАТОВ</w:t>
      </w:r>
    </w:p>
    <w:p w:rsidR="00CC0F5F" w:rsidRPr="00CC0F5F" w:rsidRDefault="00CC0F5F" w:rsidP="00CC0F5F">
      <w:pPr>
        <w:jc w:val="center"/>
        <w:rPr>
          <w:b/>
          <w:sz w:val="28"/>
          <w:szCs w:val="28"/>
        </w:rPr>
      </w:pPr>
      <w:r w:rsidRPr="00CC0F5F">
        <w:rPr>
          <w:b/>
          <w:sz w:val="28"/>
          <w:szCs w:val="28"/>
        </w:rPr>
        <w:t>АЛТАЙСКОГО КРАЯ</w:t>
      </w:r>
    </w:p>
    <w:p w:rsidR="00CC0F5F" w:rsidRDefault="00CC0F5F" w:rsidP="002B5690">
      <w:pPr>
        <w:pStyle w:val="1"/>
        <w:keepNext w:val="0"/>
        <w:widowControl w:val="0"/>
        <w:spacing w:before="0" w:after="0"/>
        <w:jc w:val="center"/>
        <w:rPr>
          <w:rFonts w:ascii="Times New Roman" w:hAnsi="Times New Roman" w:cs="Times New Roman"/>
        </w:rPr>
      </w:pPr>
    </w:p>
    <w:p w:rsidR="00CC0F5F" w:rsidRPr="002B5690" w:rsidRDefault="00CC0F5F" w:rsidP="002B5690">
      <w:pPr>
        <w:pStyle w:val="1"/>
        <w:keepNext w:val="0"/>
        <w:widowControl w:val="0"/>
        <w:spacing w:before="0" w:after="0"/>
        <w:jc w:val="center"/>
        <w:rPr>
          <w:sz w:val="36"/>
          <w:szCs w:val="36"/>
        </w:rPr>
      </w:pPr>
      <w:r w:rsidRPr="002B5690">
        <w:rPr>
          <w:sz w:val="36"/>
          <w:szCs w:val="36"/>
        </w:rPr>
        <w:t>Р Е Ш Е Н И Е</w:t>
      </w:r>
    </w:p>
    <w:p w:rsidR="00CC0F5F" w:rsidRDefault="00CC0F5F" w:rsidP="00CC0F5F">
      <w:pPr>
        <w:jc w:val="both"/>
        <w:rPr>
          <w:b/>
          <w:bCs/>
        </w:rPr>
      </w:pPr>
    </w:p>
    <w:p w:rsidR="00E131BB" w:rsidRPr="002B5690" w:rsidRDefault="00276AED" w:rsidP="002B5690">
      <w:pPr>
        <w:rPr>
          <w:rFonts w:ascii="Arial" w:hAnsi="Arial" w:cs="Arial"/>
          <w:b/>
          <w:sz w:val="28"/>
          <w:szCs w:val="28"/>
        </w:rPr>
      </w:pPr>
      <w:r>
        <w:rPr>
          <w:rFonts w:ascii="Arial" w:hAnsi="Arial" w:cs="Arial"/>
          <w:b/>
          <w:sz w:val="28"/>
          <w:szCs w:val="28"/>
        </w:rPr>
        <w:t xml:space="preserve"> </w:t>
      </w:r>
      <w:r w:rsidR="00EC38BD">
        <w:rPr>
          <w:rFonts w:ascii="Arial" w:hAnsi="Arial" w:cs="Arial"/>
          <w:b/>
          <w:sz w:val="28"/>
          <w:szCs w:val="28"/>
        </w:rPr>
        <w:t xml:space="preserve"> </w:t>
      </w:r>
      <w:r w:rsidR="007F51F4">
        <w:rPr>
          <w:rFonts w:ascii="Arial" w:hAnsi="Arial" w:cs="Arial"/>
          <w:b/>
          <w:sz w:val="28"/>
          <w:szCs w:val="28"/>
        </w:rPr>
        <w:t>25 октября 2022 г.</w:t>
      </w:r>
      <w:r w:rsidR="00C6516F" w:rsidRPr="002B5690">
        <w:rPr>
          <w:rFonts w:ascii="Arial" w:hAnsi="Arial" w:cs="Arial"/>
          <w:b/>
          <w:sz w:val="28"/>
          <w:szCs w:val="28"/>
        </w:rPr>
        <w:t xml:space="preserve">     </w:t>
      </w:r>
      <w:r w:rsidR="00CC0F5F" w:rsidRPr="002B5690">
        <w:rPr>
          <w:rFonts w:ascii="Arial" w:hAnsi="Arial" w:cs="Arial"/>
          <w:b/>
          <w:sz w:val="28"/>
          <w:szCs w:val="28"/>
        </w:rPr>
        <w:t xml:space="preserve">               </w:t>
      </w:r>
      <w:r w:rsidR="00EB308E" w:rsidRPr="002B5690">
        <w:rPr>
          <w:rFonts w:ascii="Arial" w:hAnsi="Arial" w:cs="Arial"/>
          <w:b/>
          <w:sz w:val="28"/>
          <w:szCs w:val="28"/>
        </w:rPr>
        <w:t xml:space="preserve">                    </w:t>
      </w:r>
      <w:r w:rsidR="00E131BB" w:rsidRPr="002B5690">
        <w:rPr>
          <w:rFonts w:ascii="Arial" w:hAnsi="Arial" w:cs="Arial"/>
          <w:b/>
          <w:sz w:val="28"/>
          <w:szCs w:val="28"/>
        </w:rPr>
        <w:t xml:space="preserve"> </w:t>
      </w:r>
      <w:r w:rsidR="00CC0F5F" w:rsidRPr="002B5690">
        <w:rPr>
          <w:rFonts w:ascii="Arial" w:hAnsi="Arial" w:cs="Arial"/>
          <w:b/>
          <w:sz w:val="28"/>
          <w:szCs w:val="28"/>
        </w:rPr>
        <w:t xml:space="preserve">                      </w:t>
      </w:r>
      <w:r w:rsidR="00724D14">
        <w:rPr>
          <w:rFonts w:ascii="Arial" w:hAnsi="Arial" w:cs="Arial"/>
          <w:b/>
          <w:sz w:val="28"/>
          <w:szCs w:val="28"/>
        </w:rPr>
        <w:t xml:space="preserve">       </w:t>
      </w:r>
      <w:r w:rsidR="00D252CD">
        <w:rPr>
          <w:rFonts w:ascii="Arial" w:hAnsi="Arial" w:cs="Arial"/>
          <w:b/>
          <w:sz w:val="28"/>
          <w:szCs w:val="28"/>
        </w:rPr>
        <w:t xml:space="preserve">          </w:t>
      </w:r>
      <w:r w:rsidR="00724D14">
        <w:rPr>
          <w:rFonts w:ascii="Arial" w:hAnsi="Arial" w:cs="Arial"/>
          <w:b/>
          <w:sz w:val="28"/>
          <w:szCs w:val="28"/>
        </w:rPr>
        <w:t xml:space="preserve">  </w:t>
      </w:r>
      <w:r w:rsidR="002B5690" w:rsidRPr="002B5690">
        <w:rPr>
          <w:rFonts w:ascii="Arial" w:hAnsi="Arial" w:cs="Arial"/>
          <w:b/>
          <w:sz w:val="28"/>
          <w:szCs w:val="28"/>
        </w:rPr>
        <w:t xml:space="preserve">№ </w:t>
      </w:r>
      <w:r w:rsidR="00D252CD">
        <w:rPr>
          <w:rFonts w:ascii="Arial" w:hAnsi="Arial" w:cs="Arial"/>
          <w:b/>
          <w:sz w:val="28"/>
          <w:szCs w:val="28"/>
        </w:rPr>
        <w:t>19</w:t>
      </w:r>
    </w:p>
    <w:p w:rsidR="00CC0F5F" w:rsidRDefault="00CC0F5F" w:rsidP="00E131BB">
      <w:pPr>
        <w:jc w:val="center"/>
      </w:pPr>
      <w:r>
        <w:t>г. Бийск</w:t>
      </w:r>
    </w:p>
    <w:p w:rsidR="007A1E77" w:rsidRDefault="007A1E77" w:rsidP="00FD421D">
      <w:pPr>
        <w:autoSpaceDE w:val="0"/>
        <w:autoSpaceDN w:val="0"/>
        <w:adjustRightInd w:val="0"/>
        <w:ind w:firstLine="540"/>
        <w:jc w:val="both"/>
        <w:rPr>
          <w:rFonts w:ascii="Calibri" w:hAnsi="Calibri" w:cs="Calibri"/>
          <w:sz w:val="22"/>
          <w:szCs w:val="22"/>
        </w:rPr>
      </w:pPr>
    </w:p>
    <w:p w:rsidR="0018704C" w:rsidRDefault="0018704C" w:rsidP="00FD421D">
      <w:pPr>
        <w:autoSpaceDE w:val="0"/>
        <w:autoSpaceDN w:val="0"/>
        <w:adjustRightInd w:val="0"/>
        <w:ind w:firstLine="540"/>
        <w:jc w:val="both"/>
        <w:rPr>
          <w:rFonts w:ascii="Calibri" w:hAnsi="Calibri" w:cs="Calibri"/>
          <w:sz w:val="22"/>
          <w:szCs w:val="22"/>
        </w:rPr>
      </w:pPr>
    </w:p>
    <w:tbl>
      <w:tblPr>
        <w:tblW w:w="0" w:type="auto"/>
        <w:tblLook w:val="01E0" w:firstRow="1" w:lastRow="1" w:firstColumn="1" w:lastColumn="1" w:noHBand="0" w:noVBand="0"/>
      </w:tblPr>
      <w:tblGrid>
        <w:gridCol w:w="5148"/>
        <w:gridCol w:w="4291"/>
      </w:tblGrid>
      <w:tr w:rsidR="00EF7785" w:rsidRPr="00C426B4" w:rsidTr="00C426B4">
        <w:tc>
          <w:tcPr>
            <w:tcW w:w="5148" w:type="dxa"/>
            <w:shd w:val="clear" w:color="auto" w:fill="auto"/>
          </w:tcPr>
          <w:p w:rsidR="00EF7785" w:rsidRPr="00C426B4" w:rsidRDefault="00EF7785" w:rsidP="00C426B4">
            <w:pPr>
              <w:autoSpaceDE w:val="0"/>
              <w:autoSpaceDN w:val="0"/>
              <w:adjustRightInd w:val="0"/>
              <w:jc w:val="both"/>
              <w:outlineLvl w:val="0"/>
              <w:rPr>
                <w:sz w:val="28"/>
                <w:szCs w:val="28"/>
              </w:rPr>
            </w:pPr>
            <w:r w:rsidRPr="00C426B4">
              <w:rPr>
                <w:sz w:val="28"/>
                <w:szCs w:val="28"/>
              </w:rPr>
              <w:t>О передаче части полномочий по решению вопросов местного значения муниципального образования Бийский район Алтайского края органам местного самоуправления сельских поселений муниципального образования Бийский район Алтайского края</w:t>
            </w:r>
          </w:p>
        </w:tc>
        <w:tc>
          <w:tcPr>
            <w:tcW w:w="4291" w:type="dxa"/>
            <w:shd w:val="clear" w:color="auto" w:fill="auto"/>
          </w:tcPr>
          <w:p w:rsidR="00EF7785" w:rsidRPr="00C426B4" w:rsidRDefault="00EF7785" w:rsidP="00C426B4">
            <w:pPr>
              <w:autoSpaceDE w:val="0"/>
              <w:autoSpaceDN w:val="0"/>
              <w:adjustRightInd w:val="0"/>
              <w:outlineLvl w:val="0"/>
              <w:rPr>
                <w:sz w:val="28"/>
                <w:szCs w:val="28"/>
              </w:rPr>
            </w:pPr>
          </w:p>
        </w:tc>
      </w:tr>
    </w:tbl>
    <w:p w:rsidR="007E47CE" w:rsidRPr="009468CA" w:rsidRDefault="007E47CE" w:rsidP="002B5690">
      <w:pPr>
        <w:autoSpaceDE w:val="0"/>
        <w:autoSpaceDN w:val="0"/>
        <w:adjustRightInd w:val="0"/>
        <w:outlineLvl w:val="0"/>
        <w:rPr>
          <w:sz w:val="28"/>
          <w:szCs w:val="28"/>
        </w:rPr>
      </w:pPr>
    </w:p>
    <w:p w:rsidR="002B5690" w:rsidRDefault="002B5690" w:rsidP="00CB31CA">
      <w:pPr>
        <w:autoSpaceDE w:val="0"/>
        <w:autoSpaceDN w:val="0"/>
        <w:adjustRightInd w:val="0"/>
        <w:ind w:firstLine="708"/>
        <w:jc w:val="both"/>
        <w:outlineLvl w:val="0"/>
        <w:rPr>
          <w:sz w:val="28"/>
          <w:szCs w:val="28"/>
        </w:rPr>
      </w:pPr>
    </w:p>
    <w:p w:rsidR="002B5690" w:rsidRDefault="007E47CE" w:rsidP="00CB31CA">
      <w:pPr>
        <w:autoSpaceDE w:val="0"/>
        <w:autoSpaceDN w:val="0"/>
        <w:adjustRightInd w:val="0"/>
        <w:ind w:firstLine="708"/>
        <w:jc w:val="both"/>
        <w:outlineLvl w:val="0"/>
        <w:rPr>
          <w:sz w:val="28"/>
          <w:szCs w:val="28"/>
        </w:rPr>
      </w:pPr>
      <w:r>
        <w:rPr>
          <w:sz w:val="28"/>
          <w:szCs w:val="28"/>
        </w:rPr>
        <w:t>Р</w:t>
      </w:r>
      <w:r w:rsidR="007A1E77" w:rsidRPr="007A1E77">
        <w:rPr>
          <w:sz w:val="28"/>
          <w:szCs w:val="28"/>
        </w:rPr>
        <w:t xml:space="preserve">уководствуясь частью 4 статьи 15 Федерального </w:t>
      </w:r>
      <w:hyperlink r:id="rId8" w:history="1">
        <w:r w:rsidR="007A1E77" w:rsidRPr="007A1E77">
          <w:rPr>
            <w:sz w:val="28"/>
            <w:szCs w:val="28"/>
          </w:rPr>
          <w:t>закона</w:t>
        </w:r>
      </w:hyperlink>
      <w:r w:rsidR="007A1E77" w:rsidRPr="007A1E77">
        <w:rPr>
          <w:sz w:val="28"/>
          <w:szCs w:val="28"/>
        </w:rPr>
        <w:t xml:space="preserve"> от </w:t>
      </w:r>
      <w:r w:rsidR="002B5690">
        <w:rPr>
          <w:sz w:val="28"/>
          <w:szCs w:val="28"/>
        </w:rPr>
        <w:t>0</w:t>
      </w:r>
      <w:r w:rsidR="007A1E77" w:rsidRPr="007A1E77">
        <w:rPr>
          <w:sz w:val="28"/>
          <w:szCs w:val="28"/>
        </w:rPr>
        <w:t>6</w:t>
      </w:r>
      <w:r w:rsidR="002B5690">
        <w:rPr>
          <w:sz w:val="28"/>
          <w:szCs w:val="28"/>
        </w:rPr>
        <w:t>.10.</w:t>
      </w:r>
      <w:r w:rsidR="007A1E77" w:rsidRPr="007A1E77">
        <w:rPr>
          <w:sz w:val="28"/>
          <w:szCs w:val="28"/>
        </w:rPr>
        <w:t>2003</w:t>
      </w:r>
      <w:r w:rsidR="00507BFB">
        <w:rPr>
          <w:sz w:val="28"/>
          <w:szCs w:val="28"/>
        </w:rPr>
        <w:t xml:space="preserve"> </w:t>
      </w:r>
      <w:r w:rsidR="007A1E77" w:rsidRPr="007A1E77">
        <w:rPr>
          <w:sz w:val="28"/>
          <w:szCs w:val="28"/>
        </w:rPr>
        <w:t xml:space="preserve">г. </w:t>
      </w:r>
      <w:r w:rsidR="002B5690">
        <w:rPr>
          <w:sz w:val="28"/>
          <w:szCs w:val="28"/>
        </w:rPr>
        <w:t xml:space="preserve">  </w:t>
      </w:r>
      <w:r w:rsidR="00CD3017">
        <w:rPr>
          <w:sz w:val="28"/>
          <w:szCs w:val="28"/>
        </w:rPr>
        <w:t xml:space="preserve"> </w:t>
      </w:r>
      <w:r w:rsidR="007A1E77" w:rsidRPr="007A1E77">
        <w:rPr>
          <w:sz w:val="28"/>
          <w:szCs w:val="28"/>
        </w:rPr>
        <w:t>№</w:t>
      </w:r>
      <w:r w:rsidR="004D33B9">
        <w:rPr>
          <w:sz w:val="28"/>
          <w:szCs w:val="28"/>
        </w:rPr>
        <w:t xml:space="preserve"> </w:t>
      </w:r>
      <w:r w:rsidR="007A1E77" w:rsidRPr="007A1E77">
        <w:rPr>
          <w:sz w:val="28"/>
          <w:szCs w:val="28"/>
        </w:rPr>
        <w:t xml:space="preserve">131-ФЗ «Об общих принципах организации местного самоуправления в Российской Федерации», Бюджетным </w:t>
      </w:r>
      <w:hyperlink r:id="rId9" w:history="1">
        <w:r w:rsidR="007A1E77" w:rsidRPr="007A1E77">
          <w:rPr>
            <w:sz w:val="28"/>
            <w:szCs w:val="28"/>
          </w:rPr>
          <w:t>кодексом</w:t>
        </w:r>
      </w:hyperlink>
      <w:r w:rsidR="007A1E77" w:rsidRPr="007A1E77">
        <w:rPr>
          <w:sz w:val="28"/>
          <w:szCs w:val="28"/>
        </w:rPr>
        <w:t xml:space="preserve"> Российской Федерации, </w:t>
      </w:r>
      <w:r w:rsidR="00AB27B5" w:rsidRPr="00AB27B5">
        <w:rPr>
          <w:sz w:val="28"/>
          <w:szCs w:val="28"/>
        </w:rPr>
        <w:t xml:space="preserve">Порядком </w:t>
      </w:r>
      <w:r w:rsidR="00AB27B5" w:rsidRPr="00AB27B5">
        <w:rPr>
          <w:bCs/>
          <w:sz w:val="28"/>
          <w:szCs w:val="28"/>
        </w:rPr>
        <w:t>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Бийский район Алтайского края и органами местного самоуправления сельских поселений муниципального образования Бийский район Алтайского края</w:t>
      </w:r>
      <w:r w:rsidR="00AB27B5">
        <w:rPr>
          <w:sz w:val="28"/>
          <w:szCs w:val="28"/>
        </w:rPr>
        <w:t xml:space="preserve">, утвержденным решением Бийского районного Совета народных </w:t>
      </w:r>
      <w:r w:rsidR="00AB27B5" w:rsidRPr="00572B1E">
        <w:rPr>
          <w:sz w:val="28"/>
          <w:szCs w:val="28"/>
        </w:rPr>
        <w:t xml:space="preserve">депутатов от </w:t>
      </w:r>
      <w:r w:rsidR="00BE4C84">
        <w:rPr>
          <w:sz w:val="28"/>
          <w:szCs w:val="28"/>
        </w:rPr>
        <w:t>22.12.2014</w:t>
      </w:r>
      <w:r w:rsidR="00507BFB">
        <w:rPr>
          <w:sz w:val="28"/>
          <w:szCs w:val="28"/>
        </w:rPr>
        <w:t xml:space="preserve"> </w:t>
      </w:r>
      <w:r w:rsidR="00CE1071">
        <w:rPr>
          <w:sz w:val="28"/>
          <w:szCs w:val="28"/>
        </w:rPr>
        <w:t>г.</w:t>
      </w:r>
      <w:r w:rsidR="00AB27B5" w:rsidRPr="00572B1E">
        <w:rPr>
          <w:sz w:val="28"/>
          <w:szCs w:val="28"/>
        </w:rPr>
        <w:t xml:space="preserve"> № </w:t>
      </w:r>
      <w:r w:rsidR="00CE1071">
        <w:rPr>
          <w:sz w:val="28"/>
          <w:szCs w:val="28"/>
        </w:rPr>
        <w:t>111-сд</w:t>
      </w:r>
      <w:r w:rsidR="00AB27B5" w:rsidRPr="00572B1E">
        <w:rPr>
          <w:sz w:val="28"/>
          <w:szCs w:val="28"/>
        </w:rPr>
        <w:t xml:space="preserve">, </w:t>
      </w:r>
      <w:r w:rsidR="007A1E77" w:rsidRPr="00572B1E">
        <w:rPr>
          <w:sz w:val="28"/>
          <w:szCs w:val="28"/>
        </w:rPr>
        <w:t>Устав</w:t>
      </w:r>
      <w:r w:rsidR="00AB27B5" w:rsidRPr="00572B1E">
        <w:rPr>
          <w:sz w:val="28"/>
          <w:szCs w:val="28"/>
        </w:rPr>
        <w:t>ом</w:t>
      </w:r>
      <w:r w:rsidR="002078C9" w:rsidRPr="00572B1E">
        <w:rPr>
          <w:sz w:val="28"/>
          <w:szCs w:val="28"/>
        </w:rPr>
        <w:t xml:space="preserve"> муниципального образования Бийский район, Бийский районный Совет народных депутатов</w:t>
      </w:r>
      <w:r w:rsidR="00F86010" w:rsidRPr="00572B1E">
        <w:rPr>
          <w:i/>
          <w:sz w:val="28"/>
          <w:szCs w:val="28"/>
        </w:rPr>
        <w:t>,</w:t>
      </w:r>
    </w:p>
    <w:p w:rsidR="007A1E77" w:rsidRPr="002B5690" w:rsidRDefault="007A1E77" w:rsidP="002B5690">
      <w:pPr>
        <w:autoSpaceDE w:val="0"/>
        <w:autoSpaceDN w:val="0"/>
        <w:adjustRightInd w:val="0"/>
        <w:jc w:val="both"/>
        <w:outlineLvl w:val="0"/>
        <w:rPr>
          <w:i/>
          <w:sz w:val="28"/>
          <w:szCs w:val="28"/>
        </w:rPr>
      </w:pPr>
      <w:r w:rsidRPr="002B5690">
        <w:rPr>
          <w:sz w:val="28"/>
          <w:szCs w:val="28"/>
        </w:rPr>
        <w:t>Р</w:t>
      </w:r>
      <w:r w:rsidR="002B5690">
        <w:rPr>
          <w:sz w:val="28"/>
          <w:szCs w:val="28"/>
        </w:rPr>
        <w:t xml:space="preserve"> </w:t>
      </w:r>
      <w:r w:rsidRPr="002B5690">
        <w:rPr>
          <w:sz w:val="28"/>
          <w:szCs w:val="28"/>
        </w:rPr>
        <w:t>Е</w:t>
      </w:r>
      <w:r w:rsidR="002B5690">
        <w:rPr>
          <w:sz w:val="28"/>
          <w:szCs w:val="28"/>
        </w:rPr>
        <w:t xml:space="preserve"> </w:t>
      </w:r>
      <w:r w:rsidRPr="002B5690">
        <w:rPr>
          <w:sz w:val="28"/>
          <w:szCs w:val="28"/>
        </w:rPr>
        <w:t>Ш</w:t>
      </w:r>
      <w:r w:rsidR="002B5690">
        <w:rPr>
          <w:sz w:val="28"/>
          <w:szCs w:val="28"/>
        </w:rPr>
        <w:t xml:space="preserve"> </w:t>
      </w:r>
      <w:r w:rsidRPr="002B5690">
        <w:rPr>
          <w:sz w:val="28"/>
          <w:szCs w:val="28"/>
        </w:rPr>
        <w:t>И</w:t>
      </w:r>
      <w:r w:rsidR="002B5690">
        <w:rPr>
          <w:sz w:val="28"/>
          <w:szCs w:val="28"/>
        </w:rPr>
        <w:t xml:space="preserve"> </w:t>
      </w:r>
      <w:r w:rsidRPr="002B5690">
        <w:rPr>
          <w:sz w:val="28"/>
          <w:szCs w:val="28"/>
        </w:rPr>
        <w:t>Л:</w:t>
      </w:r>
    </w:p>
    <w:p w:rsidR="007A1E77" w:rsidRPr="00F372CF" w:rsidRDefault="007A1E77" w:rsidP="003924B1">
      <w:pPr>
        <w:ind w:firstLine="709"/>
        <w:jc w:val="both"/>
        <w:rPr>
          <w:sz w:val="28"/>
          <w:szCs w:val="28"/>
        </w:rPr>
      </w:pPr>
    </w:p>
    <w:p w:rsidR="002F0DA2" w:rsidRPr="00722F25" w:rsidRDefault="004960F9" w:rsidP="002F0DA2">
      <w:pPr>
        <w:autoSpaceDE w:val="0"/>
        <w:autoSpaceDN w:val="0"/>
        <w:adjustRightInd w:val="0"/>
        <w:ind w:firstLine="709"/>
        <w:jc w:val="both"/>
        <w:outlineLvl w:val="1"/>
        <w:rPr>
          <w:color w:val="000000"/>
          <w:sz w:val="28"/>
          <w:szCs w:val="28"/>
        </w:rPr>
      </w:pPr>
      <w:r w:rsidRPr="00572B1E">
        <w:rPr>
          <w:sz w:val="28"/>
          <w:szCs w:val="28"/>
        </w:rPr>
        <w:t xml:space="preserve">1. </w:t>
      </w:r>
      <w:r w:rsidR="00840BB5" w:rsidRPr="00572B1E">
        <w:rPr>
          <w:sz w:val="28"/>
          <w:szCs w:val="28"/>
        </w:rPr>
        <w:t xml:space="preserve">Администрации Бийского района передать часть полномочий муниципального образования Бийский </w:t>
      </w:r>
      <w:r w:rsidR="002F61E8" w:rsidRPr="00572B1E">
        <w:rPr>
          <w:sz w:val="28"/>
          <w:szCs w:val="28"/>
        </w:rPr>
        <w:t>район Алтайского края</w:t>
      </w:r>
      <w:r w:rsidR="0050300E" w:rsidRPr="00572B1E">
        <w:rPr>
          <w:sz w:val="28"/>
          <w:szCs w:val="28"/>
        </w:rPr>
        <w:t xml:space="preserve"> органам местного самоуправления </w:t>
      </w:r>
      <w:r w:rsidR="00D24599" w:rsidRPr="00572B1E">
        <w:rPr>
          <w:sz w:val="28"/>
          <w:szCs w:val="28"/>
        </w:rPr>
        <w:t>сельских поселений муниципального образования</w:t>
      </w:r>
      <w:r w:rsidR="0050300E" w:rsidRPr="00572B1E">
        <w:rPr>
          <w:sz w:val="28"/>
          <w:szCs w:val="28"/>
        </w:rPr>
        <w:t xml:space="preserve"> </w:t>
      </w:r>
      <w:r w:rsidR="00CA1748" w:rsidRPr="00572B1E">
        <w:rPr>
          <w:sz w:val="28"/>
          <w:szCs w:val="28"/>
        </w:rPr>
        <w:t>Бийск</w:t>
      </w:r>
      <w:r w:rsidR="00D24599" w:rsidRPr="00572B1E">
        <w:rPr>
          <w:sz w:val="28"/>
          <w:szCs w:val="28"/>
        </w:rPr>
        <w:t>ий</w:t>
      </w:r>
      <w:r w:rsidR="00CA1748" w:rsidRPr="00572B1E">
        <w:rPr>
          <w:sz w:val="28"/>
          <w:szCs w:val="28"/>
        </w:rPr>
        <w:t xml:space="preserve"> район</w:t>
      </w:r>
      <w:r w:rsidR="0050300E" w:rsidRPr="00572B1E">
        <w:rPr>
          <w:sz w:val="28"/>
          <w:szCs w:val="28"/>
        </w:rPr>
        <w:t xml:space="preserve"> </w:t>
      </w:r>
      <w:r w:rsidR="0050300E" w:rsidRPr="00722F25">
        <w:rPr>
          <w:color w:val="000000"/>
          <w:sz w:val="28"/>
          <w:szCs w:val="28"/>
        </w:rPr>
        <w:t xml:space="preserve">на период с </w:t>
      </w:r>
      <w:r w:rsidR="00CA1748" w:rsidRPr="00722F25">
        <w:rPr>
          <w:color w:val="000000"/>
          <w:sz w:val="28"/>
          <w:szCs w:val="28"/>
        </w:rPr>
        <w:t>01</w:t>
      </w:r>
      <w:r w:rsidR="002B5690" w:rsidRPr="00722F25">
        <w:rPr>
          <w:color w:val="000000"/>
          <w:sz w:val="28"/>
          <w:szCs w:val="28"/>
        </w:rPr>
        <w:t>.</w:t>
      </w:r>
      <w:r w:rsidR="007F51F4">
        <w:rPr>
          <w:color w:val="000000"/>
          <w:sz w:val="28"/>
          <w:szCs w:val="28"/>
        </w:rPr>
        <w:t>10</w:t>
      </w:r>
      <w:r w:rsidR="002B5690" w:rsidRPr="00722F25">
        <w:rPr>
          <w:color w:val="000000"/>
          <w:sz w:val="28"/>
          <w:szCs w:val="28"/>
        </w:rPr>
        <w:t>.</w:t>
      </w:r>
      <w:r w:rsidR="0050300E" w:rsidRPr="00722F25">
        <w:rPr>
          <w:color w:val="000000"/>
          <w:sz w:val="28"/>
          <w:szCs w:val="28"/>
        </w:rPr>
        <w:t>20</w:t>
      </w:r>
      <w:r w:rsidR="00276AED">
        <w:rPr>
          <w:color w:val="000000"/>
          <w:sz w:val="28"/>
          <w:szCs w:val="28"/>
        </w:rPr>
        <w:t>2</w:t>
      </w:r>
      <w:r w:rsidR="00C26F60">
        <w:rPr>
          <w:color w:val="000000"/>
          <w:sz w:val="28"/>
          <w:szCs w:val="28"/>
        </w:rPr>
        <w:t>2</w:t>
      </w:r>
      <w:r w:rsidR="0050300E" w:rsidRPr="00722F25">
        <w:rPr>
          <w:color w:val="000000"/>
          <w:sz w:val="28"/>
          <w:szCs w:val="28"/>
        </w:rPr>
        <w:t xml:space="preserve"> года </w:t>
      </w:r>
      <w:r w:rsidR="00002BEA" w:rsidRPr="00722F25">
        <w:rPr>
          <w:color w:val="000000"/>
          <w:sz w:val="28"/>
          <w:szCs w:val="28"/>
        </w:rPr>
        <w:t xml:space="preserve">и </w:t>
      </w:r>
      <w:r w:rsidR="00B03B90" w:rsidRPr="00A14857">
        <w:rPr>
          <w:sz w:val="28"/>
          <w:szCs w:val="28"/>
        </w:rPr>
        <w:t xml:space="preserve">до </w:t>
      </w:r>
      <w:r w:rsidR="007F51F4">
        <w:rPr>
          <w:sz w:val="28"/>
          <w:szCs w:val="28"/>
        </w:rPr>
        <w:t>31.12.2023 года</w:t>
      </w:r>
      <w:r w:rsidR="00B03B90" w:rsidRPr="00572B1E">
        <w:rPr>
          <w:sz w:val="28"/>
          <w:szCs w:val="28"/>
        </w:rPr>
        <w:t xml:space="preserve"> </w:t>
      </w:r>
      <w:r w:rsidR="001E1D71" w:rsidRPr="00722F25">
        <w:rPr>
          <w:color w:val="000000"/>
          <w:sz w:val="28"/>
          <w:szCs w:val="28"/>
        </w:rPr>
        <w:t>с</w:t>
      </w:r>
      <w:r w:rsidR="0050300E" w:rsidRPr="00722F25">
        <w:rPr>
          <w:color w:val="000000"/>
          <w:sz w:val="28"/>
          <w:szCs w:val="28"/>
        </w:rPr>
        <w:t>огласно Приложени</w:t>
      </w:r>
      <w:r w:rsidR="000C45E7" w:rsidRPr="00722F25">
        <w:rPr>
          <w:color w:val="000000"/>
          <w:sz w:val="28"/>
          <w:szCs w:val="28"/>
        </w:rPr>
        <w:t>й</w:t>
      </w:r>
      <w:r w:rsidR="0050300E" w:rsidRPr="00722F25">
        <w:rPr>
          <w:color w:val="000000"/>
          <w:sz w:val="28"/>
          <w:szCs w:val="28"/>
        </w:rPr>
        <w:t xml:space="preserve"> 1</w:t>
      </w:r>
      <w:r w:rsidR="000C45E7" w:rsidRPr="00722F25">
        <w:rPr>
          <w:color w:val="000000"/>
          <w:sz w:val="28"/>
          <w:szCs w:val="28"/>
        </w:rPr>
        <w:t>, 2.</w:t>
      </w:r>
    </w:p>
    <w:p w:rsidR="0078465E" w:rsidRPr="00722F25" w:rsidRDefault="004960F9" w:rsidP="0078465E">
      <w:pPr>
        <w:autoSpaceDE w:val="0"/>
        <w:autoSpaceDN w:val="0"/>
        <w:adjustRightInd w:val="0"/>
        <w:ind w:firstLine="709"/>
        <w:jc w:val="both"/>
        <w:outlineLvl w:val="1"/>
        <w:rPr>
          <w:color w:val="000000"/>
          <w:sz w:val="28"/>
          <w:szCs w:val="28"/>
        </w:rPr>
      </w:pPr>
      <w:r w:rsidRPr="00722F25">
        <w:rPr>
          <w:color w:val="000000"/>
          <w:sz w:val="28"/>
          <w:szCs w:val="28"/>
        </w:rPr>
        <w:t xml:space="preserve">2. </w:t>
      </w:r>
      <w:r w:rsidR="00CA1748" w:rsidRPr="00722F25">
        <w:rPr>
          <w:color w:val="000000"/>
          <w:sz w:val="28"/>
          <w:szCs w:val="28"/>
        </w:rPr>
        <w:t xml:space="preserve">Поручить </w:t>
      </w:r>
      <w:r w:rsidR="00AE3886" w:rsidRPr="00722F25">
        <w:rPr>
          <w:color w:val="000000"/>
          <w:sz w:val="28"/>
          <w:szCs w:val="28"/>
        </w:rPr>
        <w:t>Г</w:t>
      </w:r>
      <w:r w:rsidR="00CA1748" w:rsidRPr="00722F25">
        <w:rPr>
          <w:color w:val="000000"/>
          <w:sz w:val="28"/>
          <w:szCs w:val="28"/>
        </w:rPr>
        <w:t>лав</w:t>
      </w:r>
      <w:r w:rsidR="00EC38BD" w:rsidRPr="00722F25">
        <w:rPr>
          <w:color w:val="000000"/>
          <w:sz w:val="28"/>
          <w:szCs w:val="28"/>
        </w:rPr>
        <w:t>е</w:t>
      </w:r>
      <w:r w:rsidR="00CA1748" w:rsidRPr="00722F25">
        <w:rPr>
          <w:color w:val="000000"/>
          <w:sz w:val="28"/>
          <w:szCs w:val="28"/>
        </w:rPr>
        <w:t xml:space="preserve"> </w:t>
      </w:r>
      <w:r w:rsidR="00AE3886" w:rsidRPr="00722F25">
        <w:rPr>
          <w:color w:val="000000"/>
          <w:sz w:val="28"/>
          <w:szCs w:val="28"/>
        </w:rPr>
        <w:t>Бийского района</w:t>
      </w:r>
      <w:r w:rsidR="00CA1748" w:rsidRPr="00722F25">
        <w:rPr>
          <w:color w:val="000000"/>
          <w:sz w:val="28"/>
          <w:szCs w:val="28"/>
        </w:rPr>
        <w:t xml:space="preserve"> заключить с </w:t>
      </w:r>
      <w:r w:rsidR="00EF1F4E" w:rsidRPr="00722F25">
        <w:rPr>
          <w:color w:val="000000"/>
          <w:sz w:val="28"/>
          <w:szCs w:val="28"/>
        </w:rPr>
        <w:t>А</w:t>
      </w:r>
      <w:r w:rsidR="00CA1748" w:rsidRPr="00722F25">
        <w:rPr>
          <w:color w:val="000000"/>
          <w:sz w:val="28"/>
          <w:szCs w:val="28"/>
        </w:rPr>
        <w:t>дминистраци</w:t>
      </w:r>
      <w:r w:rsidR="00EF1F4E" w:rsidRPr="00722F25">
        <w:rPr>
          <w:color w:val="000000"/>
          <w:sz w:val="28"/>
          <w:szCs w:val="28"/>
        </w:rPr>
        <w:t>ями сельских поселений Бийского района</w:t>
      </w:r>
      <w:r w:rsidR="0002207B" w:rsidRPr="00722F25">
        <w:rPr>
          <w:color w:val="000000"/>
          <w:sz w:val="28"/>
          <w:szCs w:val="28"/>
        </w:rPr>
        <w:t xml:space="preserve">, </w:t>
      </w:r>
      <w:r w:rsidR="00CA1748" w:rsidRPr="00722F25">
        <w:rPr>
          <w:color w:val="000000"/>
          <w:sz w:val="28"/>
          <w:szCs w:val="28"/>
        </w:rPr>
        <w:t>соглашени</w:t>
      </w:r>
      <w:r w:rsidR="00EF1F4E" w:rsidRPr="00722F25">
        <w:rPr>
          <w:color w:val="000000"/>
          <w:sz w:val="28"/>
          <w:szCs w:val="28"/>
        </w:rPr>
        <w:t>я</w:t>
      </w:r>
      <w:r w:rsidR="00CA1748" w:rsidRPr="00722F25">
        <w:rPr>
          <w:color w:val="000000"/>
          <w:sz w:val="28"/>
          <w:szCs w:val="28"/>
        </w:rPr>
        <w:t xml:space="preserve"> о передаче </w:t>
      </w:r>
      <w:r w:rsidR="00EF1F4E" w:rsidRPr="00722F25">
        <w:rPr>
          <w:color w:val="000000"/>
          <w:sz w:val="28"/>
          <w:szCs w:val="28"/>
        </w:rPr>
        <w:t>части</w:t>
      </w:r>
      <w:r w:rsidR="00CA1748" w:rsidRPr="00722F25">
        <w:rPr>
          <w:color w:val="000000"/>
          <w:sz w:val="28"/>
          <w:szCs w:val="28"/>
        </w:rPr>
        <w:t xml:space="preserve"> полномочий, указанных в </w:t>
      </w:r>
      <w:r w:rsidR="001978EC" w:rsidRPr="00722F25">
        <w:rPr>
          <w:color w:val="000000"/>
          <w:sz w:val="28"/>
          <w:szCs w:val="28"/>
        </w:rPr>
        <w:t>пункте 1 настоящего решения</w:t>
      </w:r>
      <w:r w:rsidR="00934544" w:rsidRPr="00722F25">
        <w:rPr>
          <w:color w:val="000000"/>
          <w:sz w:val="28"/>
          <w:szCs w:val="28"/>
        </w:rPr>
        <w:t xml:space="preserve">, </w:t>
      </w:r>
      <w:r w:rsidRPr="00722F25">
        <w:rPr>
          <w:color w:val="000000"/>
          <w:sz w:val="28"/>
          <w:szCs w:val="28"/>
        </w:rPr>
        <w:t>согласно Приложени</w:t>
      </w:r>
      <w:r w:rsidR="00070F9C" w:rsidRPr="00722F25">
        <w:rPr>
          <w:color w:val="000000"/>
          <w:sz w:val="28"/>
          <w:szCs w:val="28"/>
        </w:rPr>
        <w:t>й</w:t>
      </w:r>
      <w:r w:rsidRPr="00722F25">
        <w:rPr>
          <w:color w:val="000000"/>
          <w:sz w:val="28"/>
          <w:szCs w:val="28"/>
        </w:rPr>
        <w:t xml:space="preserve"> </w:t>
      </w:r>
      <w:r w:rsidR="00070F9C" w:rsidRPr="00722F25">
        <w:rPr>
          <w:color w:val="000000"/>
          <w:sz w:val="28"/>
          <w:szCs w:val="28"/>
        </w:rPr>
        <w:t>3, 4</w:t>
      </w:r>
      <w:r w:rsidR="00024F61">
        <w:rPr>
          <w:color w:val="000000"/>
          <w:sz w:val="28"/>
          <w:szCs w:val="28"/>
        </w:rPr>
        <w:t>, по форме Приложения 5.</w:t>
      </w:r>
    </w:p>
    <w:p w:rsidR="00572B1E" w:rsidRPr="00572B1E" w:rsidRDefault="005A0C54" w:rsidP="00572B1E">
      <w:pPr>
        <w:autoSpaceDE w:val="0"/>
        <w:autoSpaceDN w:val="0"/>
        <w:adjustRightInd w:val="0"/>
        <w:ind w:firstLine="709"/>
        <w:jc w:val="both"/>
        <w:outlineLvl w:val="1"/>
        <w:rPr>
          <w:sz w:val="28"/>
          <w:szCs w:val="28"/>
        </w:rPr>
      </w:pPr>
      <w:r w:rsidRPr="00722F25">
        <w:rPr>
          <w:color w:val="000000"/>
          <w:sz w:val="28"/>
          <w:szCs w:val="28"/>
        </w:rPr>
        <w:t>3</w:t>
      </w:r>
      <w:r w:rsidR="00572B1E" w:rsidRPr="00722F25">
        <w:rPr>
          <w:color w:val="000000"/>
          <w:sz w:val="28"/>
          <w:szCs w:val="28"/>
        </w:rPr>
        <w:t>. Опубликовать настоящее решение в газете «Моя Земля» Бийского</w:t>
      </w:r>
      <w:r w:rsidR="00572B1E" w:rsidRPr="00572B1E">
        <w:rPr>
          <w:sz w:val="28"/>
          <w:szCs w:val="28"/>
        </w:rPr>
        <w:t xml:space="preserve"> района.</w:t>
      </w:r>
    </w:p>
    <w:p w:rsidR="002B5690" w:rsidRDefault="002B5690" w:rsidP="002B5690">
      <w:pPr>
        <w:autoSpaceDE w:val="0"/>
        <w:autoSpaceDN w:val="0"/>
        <w:adjustRightInd w:val="0"/>
        <w:jc w:val="both"/>
        <w:outlineLvl w:val="1"/>
        <w:rPr>
          <w:iCs/>
          <w:sz w:val="28"/>
          <w:szCs w:val="28"/>
        </w:rPr>
      </w:pPr>
    </w:p>
    <w:p w:rsidR="001E1D71" w:rsidRDefault="001E1D71" w:rsidP="00013DDB">
      <w:pPr>
        <w:autoSpaceDE w:val="0"/>
        <w:autoSpaceDN w:val="0"/>
        <w:adjustRightInd w:val="0"/>
        <w:jc w:val="both"/>
        <w:outlineLvl w:val="1"/>
        <w:rPr>
          <w:iCs/>
          <w:sz w:val="28"/>
          <w:szCs w:val="28"/>
        </w:rPr>
      </w:pPr>
      <w:r>
        <w:rPr>
          <w:iCs/>
          <w:sz w:val="28"/>
          <w:szCs w:val="28"/>
        </w:rPr>
        <w:t>Председатель Бийского районного</w:t>
      </w:r>
    </w:p>
    <w:p w:rsidR="00013DDB" w:rsidRDefault="001E1D71" w:rsidP="00013DDB">
      <w:pPr>
        <w:autoSpaceDE w:val="0"/>
        <w:autoSpaceDN w:val="0"/>
        <w:adjustRightInd w:val="0"/>
        <w:jc w:val="both"/>
        <w:outlineLvl w:val="1"/>
        <w:rPr>
          <w:iCs/>
          <w:sz w:val="28"/>
          <w:szCs w:val="28"/>
        </w:rPr>
      </w:pPr>
      <w:r>
        <w:rPr>
          <w:iCs/>
          <w:sz w:val="28"/>
          <w:szCs w:val="28"/>
        </w:rPr>
        <w:t xml:space="preserve">Совета народных депутатов  </w:t>
      </w:r>
      <w:r>
        <w:rPr>
          <w:iCs/>
          <w:sz w:val="28"/>
          <w:szCs w:val="28"/>
        </w:rPr>
        <w:tab/>
      </w:r>
      <w:r w:rsidR="002B5690">
        <w:rPr>
          <w:iCs/>
          <w:sz w:val="28"/>
          <w:szCs w:val="28"/>
        </w:rPr>
        <w:tab/>
      </w:r>
      <w:r w:rsidR="002B5690">
        <w:rPr>
          <w:iCs/>
          <w:sz w:val="28"/>
          <w:szCs w:val="28"/>
        </w:rPr>
        <w:tab/>
      </w:r>
      <w:r w:rsidR="002B5690">
        <w:rPr>
          <w:iCs/>
          <w:sz w:val="28"/>
          <w:szCs w:val="28"/>
        </w:rPr>
        <w:tab/>
      </w:r>
      <w:r w:rsidR="002B5690">
        <w:rPr>
          <w:iCs/>
          <w:sz w:val="28"/>
          <w:szCs w:val="28"/>
        </w:rPr>
        <w:tab/>
      </w:r>
      <w:r w:rsidR="002B5690">
        <w:rPr>
          <w:iCs/>
          <w:sz w:val="28"/>
          <w:szCs w:val="28"/>
        </w:rPr>
        <w:tab/>
        <w:t xml:space="preserve">         </w:t>
      </w:r>
      <w:r w:rsidR="007F51F4">
        <w:rPr>
          <w:iCs/>
          <w:sz w:val="28"/>
          <w:szCs w:val="28"/>
        </w:rPr>
        <w:t xml:space="preserve">  </w:t>
      </w:r>
      <w:r w:rsidR="00013DDB">
        <w:rPr>
          <w:iCs/>
          <w:sz w:val="28"/>
          <w:szCs w:val="28"/>
        </w:rPr>
        <w:t xml:space="preserve">С.В. </w:t>
      </w:r>
      <w:r w:rsidR="007F51F4">
        <w:rPr>
          <w:iCs/>
          <w:sz w:val="28"/>
          <w:szCs w:val="28"/>
        </w:rPr>
        <w:t>Овсянников</w:t>
      </w:r>
    </w:p>
    <w:p w:rsidR="00EC38BD" w:rsidRDefault="00EC38BD" w:rsidP="00013DDB">
      <w:pPr>
        <w:autoSpaceDE w:val="0"/>
        <w:autoSpaceDN w:val="0"/>
        <w:adjustRightInd w:val="0"/>
        <w:jc w:val="both"/>
        <w:outlineLvl w:val="1"/>
        <w:rPr>
          <w:iCs/>
          <w:sz w:val="28"/>
          <w:szCs w:val="28"/>
        </w:rPr>
      </w:pPr>
    </w:p>
    <w:p w:rsidR="00C81A17" w:rsidRDefault="00C81A17" w:rsidP="00013DDB">
      <w:pPr>
        <w:autoSpaceDE w:val="0"/>
        <w:autoSpaceDN w:val="0"/>
        <w:adjustRightInd w:val="0"/>
        <w:jc w:val="both"/>
        <w:outlineLvl w:val="1"/>
        <w:rPr>
          <w:iCs/>
          <w:sz w:val="28"/>
          <w:szCs w:val="28"/>
        </w:rPr>
      </w:pPr>
    </w:p>
    <w:p w:rsidR="00EC38BD" w:rsidRDefault="00C81A17" w:rsidP="00013DDB">
      <w:pPr>
        <w:autoSpaceDE w:val="0"/>
        <w:autoSpaceDN w:val="0"/>
        <w:adjustRightInd w:val="0"/>
        <w:jc w:val="both"/>
        <w:outlineLvl w:val="1"/>
        <w:rPr>
          <w:iCs/>
          <w:sz w:val="28"/>
          <w:szCs w:val="28"/>
        </w:rPr>
      </w:pPr>
      <w:r>
        <w:rPr>
          <w:iCs/>
          <w:sz w:val="28"/>
          <w:szCs w:val="28"/>
        </w:rPr>
        <w:t>Глава района</w:t>
      </w: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t xml:space="preserve">      Д.С. Артемов</w:t>
      </w:r>
    </w:p>
    <w:tbl>
      <w:tblPr>
        <w:tblW w:w="0" w:type="auto"/>
        <w:tblLook w:val="01E0" w:firstRow="1" w:lastRow="1" w:firstColumn="1" w:lastColumn="1" w:noHBand="0" w:noVBand="0"/>
      </w:tblPr>
      <w:tblGrid>
        <w:gridCol w:w="4881"/>
        <w:gridCol w:w="4973"/>
      </w:tblGrid>
      <w:tr w:rsidR="00013DDB" w:rsidRPr="00C426B4" w:rsidTr="00C426B4">
        <w:trPr>
          <w:trHeight w:val="1392"/>
        </w:trPr>
        <w:tc>
          <w:tcPr>
            <w:tcW w:w="4881" w:type="dxa"/>
            <w:shd w:val="clear" w:color="auto" w:fill="auto"/>
          </w:tcPr>
          <w:p w:rsidR="00013DDB" w:rsidRPr="00C426B4" w:rsidRDefault="00013DDB" w:rsidP="00C426B4">
            <w:pPr>
              <w:autoSpaceDE w:val="0"/>
              <w:autoSpaceDN w:val="0"/>
              <w:adjustRightInd w:val="0"/>
              <w:jc w:val="both"/>
              <w:outlineLvl w:val="1"/>
              <w:rPr>
                <w:iCs/>
                <w:sz w:val="28"/>
                <w:szCs w:val="28"/>
              </w:rPr>
            </w:pPr>
          </w:p>
        </w:tc>
        <w:tc>
          <w:tcPr>
            <w:tcW w:w="4973" w:type="dxa"/>
            <w:shd w:val="clear" w:color="auto" w:fill="auto"/>
          </w:tcPr>
          <w:p w:rsidR="00013DDB" w:rsidRPr="00C426B4" w:rsidRDefault="00013DDB" w:rsidP="00C426B4">
            <w:pPr>
              <w:autoSpaceDE w:val="0"/>
              <w:autoSpaceDN w:val="0"/>
              <w:adjustRightInd w:val="0"/>
              <w:ind w:left="360" w:firstLine="349"/>
              <w:jc w:val="right"/>
              <w:rPr>
                <w:sz w:val="28"/>
                <w:szCs w:val="28"/>
              </w:rPr>
            </w:pPr>
            <w:r w:rsidRPr="00C426B4">
              <w:rPr>
                <w:sz w:val="28"/>
                <w:szCs w:val="28"/>
              </w:rPr>
              <w:t>Приложение  1</w:t>
            </w:r>
          </w:p>
          <w:p w:rsidR="00013DDB" w:rsidRPr="00C426B4" w:rsidRDefault="00013DDB" w:rsidP="00C426B4">
            <w:pPr>
              <w:autoSpaceDE w:val="0"/>
              <w:autoSpaceDN w:val="0"/>
              <w:adjustRightInd w:val="0"/>
              <w:ind w:left="360" w:firstLine="349"/>
              <w:jc w:val="right"/>
              <w:rPr>
                <w:sz w:val="28"/>
                <w:szCs w:val="28"/>
              </w:rPr>
            </w:pPr>
            <w:r w:rsidRPr="00C426B4">
              <w:rPr>
                <w:sz w:val="28"/>
                <w:szCs w:val="28"/>
              </w:rPr>
              <w:t xml:space="preserve">к решению Бийского районного </w:t>
            </w:r>
          </w:p>
          <w:p w:rsidR="00013DDB" w:rsidRPr="00C426B4" w:rsidRDefault="00013DDB" w:rsidP="00C426B4">
            <w:pPr>
              <w:autoSpaceDE w:val="0"/>
              <w:autoSpaceDN w:val="0"/>
              <w:adjustRightInd w:val="0"/>
              <w:ind w:left="360" w:firstLine="349"/>
              <w:jc w:val="right"/>
              <w:rPr>
                <w:sz w:val="28"/>
                <w:szCs w:val="28"/>
              </w:rPr>
            </w:pPr>
            <w:r w:rsidRPr="00C426B4">
              <w:rPr>
                <w:sz w:val="28"/>
                <w:szCs w:val="28"/>
              </w:rPr>
              <w:t xml:space="preserve">Совета народных депутатов </w:t>
            </w:r>
          </w:p>
          <w:p w:rsidR="00013DDB" w:rsidRPr="00C426B4" w:rsidRDefault="00013DDB" w:rsidP="007F51F4">
            <w:pPr>
              <w:autoSpaceDE w:val="0"/>
              <w:autoSpaceDN w:val="0"/>
              <w:adjustRightInd w:val="0"/>
              <w:ind w:left="360" w:firstLine="349"/>
              <w:jc w:val="right"/>
              <w:rPr>
                <w:sz w:val="28"/>
                <w:szCs w:val="28"/>
              </w:rPr>
            </w:pPr>
            <w:r w:rsidRPr="00C426B4">
              <w:rPr>
                <w:sz w:val="28"/>
                <w:szCs w:val="28"/>
              </w:rPr>
              <w:t xml:space="preserve">от </w:t>
            </w:r>
            <w:r w:rsidR="007F51F4">
              <w:rPr>
                <w:sz w:val="28"/>
                <w:szCs w:val="28"/>
              </w:rPr>
              <w:t>25.10.2022</w:t>
            </w:r>
            <w:r w:rsidR="00A958C9">
              <w:rPr>
                <w:sz w:val="28"/>
                <w:szCs w:val="28"/>
              </w:rPr>
              <w:t xml:space="preserve"> </w:t>
            </w:r>
            <w:r w:rsidR="00373012" w:rsidRPr="00C426B4">
              <w:rPr>
                <w:sz w:val="28"/>
                <w:szCs w:val="28"/>
              </w:rPr>
              <w:t>г.</w:t>
            </w:r>
            <w:r w:rsidRPr="00C426B4">
              <w:rPr>
                <w:sz w:val="28"/>
                <w:szCs w:val="28"/>
              </w:rPr>
              <w:t xml:space="preserve"> №</w:t>
            </w:r>
            <w:r w:rsidR="0082507A" w:rsidRPr="00C426B4">
              <w:rPr>
                <w:sz w:val="28"/>
                <w:szCs w:val="28"/>
              </w:rPr>
              <w:t xml:space="preserve"> </w:t>
            </w:r>
            <w:r w:rsidR="00D252CD">
              <w:rPr>
                <w:sz w:val="28"/>
                <w:szCs w:val="28"/>
              </w:rPr>
              <w:t>19</w:t>
            </w:r>
            <w:r w:rsidR="00D84F73" w:rsidRPr="00C426B4">
              <w:rPr>
                <w:sz w:val="28"/>
                <w:szCs w:val="28"/>
              </w:rPr>
              <w:t xml:space="preserve"> </w:t>
            </w:r>
            <w:r w:rsidR="00737B56" w:rsidRPr="00C426B4">
              <w:rPr>
                <w:sz w:val="28"/>
                <w:szCs w:val="28"/>
              </w:rPr>
              <w:t xml:space="preserve">    </w:t>
            </w:r>
          </w:p>
        </w:tc>
      </w:tr>
    </w:tbl>
    <w:p w:rsidR="00013DDB" w:rsidRPr="00FA488D" w:rsidRDefault="00013DDB" w:rsidP="00E35D28">
      <w:pPr>
        <w:autoSpaceDE w:val="0"/>
        <w:autoSpaceDN w:val="0"/>
        <w:adjustRightInd w:val="0"/>
        <w:ind w:firstLine="709"/>
        <w:jc w:val="both"/>
        <w:outlineLvl w:val="1"/>
        <w:rPr>
          <w:iCs/>
          <w:sz w:val="28"/>
          <w:szCs w:val="28"/>
        </w:rPr>
      </w:pPr>
    </w:p>
    <w:p w:rsidR="00CA1748" w:rsidRPr="00FA488D" w:rsidRDefault="00CA1748" w:rsidP="00CA1748">
      <w:pPr>
        <w:autoSpaceDE w:val="0"/>
        <w:autoSpaceDN w:val="0"/>
        <w:adjustRightInd w:val="0"/>
        <w:ind w:left="360" w:firstLine="349"/>
        <w:jc w:val="center"/>
        <w:rPr>
          <w:sz w:val="28"/>
          <w:szCs w:val="28"/>
        </w:rPr>
      </w:pPr>
      <w:r w:rsidRPr="00FA488D">
        <w:rPr>
          <w:sz w:val="28"/>
          <w:szCs w:val="28"/>
        </w:rPr>
        <w:t xml:space="preserve">Перечень вопросов местного значения </w:t>
      </w:r>
      <w:r w:rsidR="003A35F7">
        <w:rPr>
          <w:sz w:val="28"/>
          <w:szCs w:val="28"/>
        </w:rPr>
        <w:t>муниципального образования Бийский район Алтайского края</w:t>
      </w:r>
      <w:r w:rsidRPr="00FA488D">
        <w:rPr>
          <w:sz w:val="28"/>
          <w:szCs w:val="28"/>
        </w:rPr>
        <w:t xml:space="preserve">, полномочия по осуществлению которых передаются органам местного самоуправления </w:t>
      </w:r>
      <w:r w:rsidR="009A1BC5">
        <w:rPr>
          <w:sz w:val="28"/>
          <w:szCs w:val="28"/>
        </w:rPr>
        <w:t>сельских поселений муниципального образования Бийский район Алтайского края</w:t>
      </w:r>
    </w:p>
    <w:p w:rsidR="003416EB" w:rsidRPr="004031FF" w:rsidRDefault="003416EB" w:rsidP="00CA1748">
      <w:pPr>
        <w:autoSpaceDE w:val="0"/>
        <w:autoSpaceDN w:val="0"/>
        <w:adjustRightInd w:val="0"/>
        <w:ind w:left="360" w:firstLine="349"/>
        <w:jc w:val="center"/>
        <w:rPr>
          <w:b/>
          <w:sz w:val="28"/>
          <w:szCs w:val="28"/>
        </w:rPr>
      </w:pPr>
    </w:p>
    <w:p w:rsidR="00561D12" w:rsidRPr="00BA1122" w:rsidRDefault="00E35D28" w:rsidP="00BA1122">
      <w:pPr>
        <w:autoSpaceDE w:val="0"/>
        <w:autoSpaceDN w:val="0"/>
        <w:adjustRightInd w:val="0"/>
        <w:ind w:firstLine="709"/>
        <w:jc w:val="both"/>
        <w:outlineLvl w:val="1"/>
        <w:rPr>
          <w:sz w:val="28"/>
          <w:szCs w:val="28"/>
        </w:rPr>
      </w:pPr>
      <w:r w:rsidRPr="004031FF">
        <w:rPr>
          <w:iCs/>
          <w:sz w:val="28"/>
          <w:szCs w:val="28"/>
        </w:rPr>
        <w:t xml:space="preserve">1. </w:t>
      </w:r>
      <w:r w:rsidR="00BA1122" w:rsidRPr="00BA1122">
        <w:rPr>
          <w:sz w:val="28"/>
          <w:szCs w:val="28"/>
        </w:rPr>
        <w:t>У</w:t>
      </w:r>
      <w:r w:rsidR="00561D12" w:rsidRPr="00BA1122">
        <w:rPr>
          <w:sz w:val="28"/>
          <w:szCs w:val="28"/>
        </w:rPr>
        <w:t>частие в организации деятельности по накоплению (в том числе раздельному накоплению</w:t>
      </w:r>
      <w:r w:rsidR="00726E80">
        <w:rPr>
          <w:sz w:val="28"/>
          <w:szCs w:val="28"/>
        </w:rPr>
        <w:t>) и транспортированию</w:t>
      </w:r>
      <w:r w:rsidR="00BA1122" w:rsidRPr="00BA1122">
        <w:rPr>
          <w:sz w:val="28"/>
          <w:szCs w:val="28"/>
        </w:rPr>
        <w:t xml:space="preserve"> </w:t>
      </w:r>
      <w:r w:rsidR="00726E80">
        <w:rPr>
          <w:sz w:val="28"/>
          <w:szCs w:val="28"/>
        </w:rPr>
        <w:t>твердых коммунальных отходов.</w:t>
      </w:r>
    </w:p>
    <w:p w:rsidR="00E35D28" w:rsidRPr="003F38D5" w:rsidRDefault="005D25EE" w:rsidP="00E35D28">
      <w:pPr>
        <w:autoSpaceDE w:val="0"/>
        <w:autoSpaceDN w:val="0"/>
        <w:adjustRightInd w:val="0"/>
        <w:ind w:firstLine="709"/>
        <w:jc w:val="both"/>
        <w:outlineLvl w:val="1"/>
        <w:rPr>
          <w:color w:val="000000"/>
          <w:sz w:val="28"/>
          <w:szCs w:val="28"/>
        </w:rPr>
      </w:pPr>
      <w:r w:rsidRPr="003F38D5">
        <w:rPr>
          <w:color w:val="000000"/>
          <w:sz w:val="28"/>
          <w:szCs w:val="28"/>
        </w:rPr>
        <w:t>2</w:t>
      </w:r>
      <w:r w:rsidR="00E35D28" w:rsidRPr="003F38D5">
        <w:rPr>
          <w:color w:val="000000"/>
          <w:sz w:val="28"/>
          <w:szCs w:val="28"/>
        </w:rPr>
        <w:t xml:space="preserve">. </w:t>
      </w:r>
      <w:r w:rsidR="003F38D5" w:rsidRPr="003F38D5">
        <w:rPr>
          <w:color w:val="000000"/>
          <w:sz w:val="28"/>
          <w:szCs w:val="28"/>
        </w:rPr>
        <w:t>С</w:t>
      </w:r>
      <w:r w:rsidR="00E35D28" w:rsidRPr="003F38D5">
        <w:rPr>
          <w:iCs/>
          <w:color w:val="000000"/>
          <w:sz w:val="28"/>
          <w:szCs w:val="28"/>
        </w:rPr>
        <w:t>одержание мест захоронения.</w:t>
      </w:r>
    </w:p>
    <w:p w:rsidR="00E35D28" w:rsidRDefault="005D25EE" w:rsidP="00E35D28">
      <w:pPr>
        <w:autoSpaceDE w:val="0"/>
        <w:autoSpaceDN w:val="0"/>
        <w:adjustRightInd w:val="0"/>
        <w:ind w:firstLine="709"/>
        <w:jc w:val="both"/>
        <w:outlineLvl w:val="1"/>
        <w:rPr>
          <w:iCs/>
          <w:sz w:val="28"/>
          <w:szCs w:val="28"/>
        </w:rPr>
      </w:pPr>
      <w:r w:rsidRPr="00711501">
        <w:rPr>
          <w:sz w:val="28"/>
          <w:szCs w:val="28"/>
        </w:rPr>
        <w:t>3</w:t>
      </w:r>
      <w:r w:rsidR="00E35D28" w:rsidRPr="00711501">
        <w:rPr>
          <w:sz w:val="28"/>
          <w:szCs w:val="28"/>
        </w:rPr>
        <w:t xml:space="preserve">. </w:t>
      </w:r>
      <w:r w:rsidR="00E35D28" w:rsidRPr="00711501">
        <w:rPr>
          <w:iCs/>
          <w:sz w:val="28"/>
          <w:szCs w:val="28"/>
        </w:rPr>
        <w:t>Дорожная деятельность в отношении автомобильных дорог местного значения в границ</w:t>
      </w:r>
      <w:r w:rsidR="00736198" w:rsidRPr="00711501">
        <w:rPr>
          <w:iCs/>
          <w:sz w:val="28"/>
          <w:szCs w:val="28"/>
        </w:rPr>
        <w:t xml:space="preserve">ах населенных пунктов поселения, </w:t>
      </w:r>
      <w:r w:rsidR="00736198" w:rsidRPr="00711501">
        <w:rPr>
          <w:sz w:val="28"/>
          <w:szCs w:val="28"/>
        </w:rPr>
        <w:t>организация дорожного движения.</w:t>
      </w:r>
    </w:p>
    <w:p w:rsidR="005C4EEA" w:rsidRDefault="005A5867" w:rsidP="005C4EEA">
      <w:pPr>
        <w:autoSpaceDE w:val="0"/>
        <w:autoSpaceDN w:val="0"/>
        <w:adjustRightInd w:val="0"/>
        <w:ind w:firstLine="709"/>
        <w:jc w:val="both"/>
        <w:outlineLvl w:val="1"/>
        <w:rPr>
          <w:sz w:val="28"/>
          <w:szCs w:val="28"/>
        </w:rPr>
      </w:pPr>
      <w:r>
        <w:rPr>
          <w:iCs/>
          <w:sz w:val="28"/>
          <w:szCs w:val="28"/>
        </w:rPr>
        <w:t>4</w:t>
      </w:r>
      <w:r w:rsidR="005C4EEA">
        <w:rPr>
          <w:iCs/>
          <w:sz w:val="28"/>
          <w:szCs w:val="28"/>
        </w:rPr>
        <w:t xml:space="preserve">. </w:t>
      </w:r>
      <w:r w:rsidR="005C4EEA" w:rsidRPr="0009460A">
        <w:rPr>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C4EEA" w:rsidRDefault="005A5867" w:rsidP="005C4EEA">
      <w:pPr>
        <w:autoSpaceDE w:val="0"/>
        <w:autoSpaceDN w:val="0"/>
        <w:adjustRightInd w:val="0"/>
        <w:ind w:firstLine="709"/>
        <w:jc w:val="both"/>
        <w:outlineLvl w:val="1"/>
        <w:rPr>
          <w:sz w:val="28"/>
          <w:szCs w:val="28"/>
        </w:rPr>
      </w:pPr>
      <w:r>
        <w:rPr>
          <w:sz w:val="28"/>
          <w:szCs w:val="28"/>
        </w:rPr>
        <w:t>5</w:t>
      </w:r>
      <w:r w:rsidR="005C4EEA">
        <w:rPr>
          <w:sz w:val="28"/>
          <w:szCs w:val="28"/>
        </w:rPr>
        <w:t>. С</w:t>
      </w:r>
      <w:r w:rsidR="005C4EEA" w:rsidRPr="0009460A">
        <w:rPr>
          <w:sz w:val="28"/>
          <w:szCs w:val="28"/>
        </w:rPr>
        <w:t>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416EB" w:rsidRPr="00965355" w:rsidRDefault="00947052" w:rsidP="003416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3416EB" w:rsidRPr="00965355">
        <w:rPr>
          <w:rFonts w:ascii="Times New Roman" w:hAnsi="Times New Roman" w:cs="Times New Roman"/>
          <w:sz w:val="28"/>
          <w:szCs w:val="28"/>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w:t>
      </w:r>
      <w:hyperlink r:id="rId10" w:history="1">
        <w:r w:rsidR="003416EB" w:rsidRPr="00965355">
          <w:rPr>
            <w:rFonts w:ascii="Times New Roman" w:hAnsi="Times New Roman" w:cs="Times New Roman"/>
            <w:sz w:val="28"/>
            <w:szCs w:val="28"/>
          </w:rPr>
          <w:t>законодательством</w:t>
        </w:r>
      </w:hyperlink>
      <w:r w:rsidR="003416EB">
        <w:rPr>
          <w:rFonts w:ascii="Times New Roman" w:hAnsi="Times New Roman" w:cs="Times New Roman"/>
          <w:sz w:val="28"/>
          <w:szCs w:val="28"/>
        </w:rPr>
        <w:t>.</w:t>
      </w:r>
    </w:p>
    <w:p w:rsidR="003416EB" w:rsidRPr="00965355" w:rsidRDefault="00947052" w:rsidP="003416EB">
      <w:pPr>
        <w:autoSpaceDE w:val="0"/>
        <w:autoSpaceDN w:val="0"/>
        <w:adjustRightInd w:val="0"/>
        <w:ind w:firstLine="709"/>
        <w:jc w:val="both"/>
        <w:rPr>
          <w:sz w:val="28"/>
          <w:szCs w:val="28"/>
        </w:rPr>
      </w:pPr>
      <w:r>
        <w:rPr>
          <w:sz w:val="28"/>
          <w:szCs w:val="28"/>
        </w:rPr>
        <w:t>7</w:t>
      </w:r>
      <w:r w:rsidR="003416EB">
        <w:rPr>
          <w:sz w:val="28"/>
          <w:szCs w:val="28"/>
        </w:rPr>
        <w:t>. У</w:t>
      </w:r>
      <w:r w:rsidR="003416EB" w:rsidRPr="00965355">
        <w:rPr>
          <w:sz w:val="28"/>
          <w:szCs w:val="28"/>
        </w:rPr>
        <w:t>частие в предупреждении и ликвидации последствий чрезвычайных ситуаций в границах поселения</w:t>
      </w:r>
      <w:r w:rsidR="003416EB">
        <w:rPr>
          <w:sz w:val="28"/>
          <w:szCs w:val="28"/>
        </w:rPr>
        <w:t>.</w:t>
      </w:r>
    </w:p>
    <w:p w:rsidR="003416EB" w:rsidRPr="00965355" w:rsidRDefault="00947052" w:rsidP="003416EB">
      <w:pPr>
        <w:autoSpaceDE w:val="0"/>
        <w:autoSpaceDN w:val="0"/>
        <w:adjustRightInd w:val="0"/>
        <w:ind w:firstLine="709"/>
        <w:jc w:val="both"/>
        <w:rPr>
          <w:sz w:val="28"/>
          <w:szCs w:val="28"/>
        </w:rPr>
      </w:pPr>
      <w:r>
        <w:rPr>
          <w:sz w:val="28"/>
          <w:szCs w:val="28"/>
        </w:rPr>
        <w:t>8</w:t>
      </w:r>
      <w:r w:rsidR="003416EB" w:rsidRPr="00965355">
        <w:rPr>
          <w:sz w:val="28"/>
          <w:szCs w:val="28"/>
        </w:rPr>
        <w:t>. Утверждение генеральных планов поселения, прав</w:t>
      </w:r>
      <w:r w:rsidR="007F51F4">
        <w:rPr>
          <w:sz w:val="28"/>
          <w:szCs w:val="28"/>
        </w:rPr>
        <w:t>ил землепользования и застройки</w:t>
      </w:r>
      <w:r w:rsidR="003416EB" w:rsidRPr="00965355">
        <w:rPr>
          <w:sz w:val="28"/>
          <w:szCs w:val="28"/>
        </w:rPr>
        <w:t>.</w:t>
      </w:r>
    </w:p>
    <w:p w:rsidR="003416EB" w:rsidRPr="00965355" w:rsidRDefault="00947052" w:rsidP="003416EB">
      <w:pPr>
        <w:autoSpaceDE w:val="0"/>
        <w:autoSpaceDN w:val="0"/>
        <w:adjustRightInd w:val="0"/>
        <w:ind w:firstLine="709"/>
        <w:jc w:val="both"/>
        <w:outlineLvl w:val="1"/>
        <w:rPr>
          <w:sz w:val="28"/>
          <w:szCs w:val="28"/>
        </w:rPr>
      </w:pPr>
      <w:r>
        <w:rPr>
          <w:sz w:val="28"/>
          <w:szCs w:val="28"/>
        </w:rPr>
        <w:t>9</w:t>
      </w:r>
      <w:r w:rsidR="003416EB" w:rsidRPr="00965355">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003416EB">
        <w:rPr>
          <w:sz w:val="28"/>
          <w:szCs w:val="28"/>
        </w:rPr>
        <w:t>.</w:t>
      </w:r>
    </w:p>
    <w:p w:rsidR="003416EB" w:rsidRPr="00965355" w:rsidRDefault="00947052" w:rsidP="003416EB">
      <w:pPr>
        <w:autoSpaceDE w:val="0"/>
        <w:autoSpaceDN w:val="0"/>
        <w:adjustRightInd w:val="0"/>
        <w:ind w:firstLine="709"/>
        <w:jc w:val="both"/>
        <w:rPr>
          <w:sz w:val="28"/>
          <w:szCs w:val="28"/>
        </w:rPr>
      </w:pPr>
      <w:r>
        <w:rPr>
          <w:sz w:val="28"/>
          <w:szCs w:val="28"/>
        </w:rPr>
        <w:t>10</w:t>
      </w:r>
      <w:r w:rsidR="003416EB">
        <w:rPr>
          <w:sz w:val="28"/>
          <w:szCs w:val="28"/>
        </w:rPr>
        <w:t>. О</w:t>
      </w:r>
      <w:r w:rsidR="003416EB" w:rsidRPr="00965355">
        <w:rPr>
          <w:sz w:val="28"/>
          <w:szCs w:val="28"/>
        </w:rPr>
        <w:t>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r w:rsidR="003416EB">
        <w:rPr>
          <w:sz w:val="28"/>
          <w:szCs w:val="28"/>
        </w:rPr>
        <w:t>.</w:t>
      </w:r>
    </w:p>
    <w:p w:rsidR="003416EB" w:rsidRPr="00965355" w:rsidRDefault="003416EB" w:rsidP="003416EB">
      <w:pPr>
        <w:autoSpaceDE w:val="0"/>
        <w:autoSpaceDN w:val="0"/>
        <w:adjustRightInd w:val="0"/>
        <w:ind w:firstLine="709"/>
        <w:jc w:val="both"/>
        <w:rPr>
          <w:sz w:val="28"/>
          <w:szCs w:val="28"/>
        </w:rPr>
      </w:pPr>
      <w:r>
        <w:rPr>
          <w:sz w:val="28"/>
          <w:szCs w:val="28"/>
        </w:rPr>
        <w:t>1</w:t>
      </w:r>
      <w:r w:rsidR="00947052">
        <w:rPr>
          <w:sz w:val="28"/>
          <w:szCs w:val="28"/>
        </w:rPr>
        <w:t>1</w:t>
      </w:r>
      <w:r>
        <w:rPr>
          <w:sz w:val="28"/>
          <w:szCs w:val="28"/>
        </w:rPr>
        <w:t>. О</w:t>
      </w:r>
      <w:r w:rsidRPr="00965355">
        <w:rPr>
          <w:sz w:val="28"/>
          <w:szCs w:val="28"/>
        </w:rPr>
        <w:t>существление мероприятий по обеспечению безопасности людей на водных объектах, охране их жизни и здоро</w:t>
      </w:r>
      <w:r>
        <w:rPr>
          <w:sz w:val="28"/>
          <w:szCs w:val="28"/>
        </w:rPr>
        <w:t>вья.</w:t>
      </w:r>
    </w:p>
    <w:p w:rsidR="007F7358" w:rsidRDefault="007F7358" w:rsidP="003416EB">
      <w:pPr>
        <w:autoSpaceDE w:val="0"/>
        <w:autoSpaceDN w:val="0"/>
        <w:adjustRightInd w:val="0"/>
        <w:ind w:firstLine="709"/>
        <w:jc w:val="both"/>
        <w:rPr>
          <w:color w:val="FF0000"/>
          <w:sz w:val="28"/>
          <w:szCs w:val="28"/>
        </w:rPr>
      </w:pPr>
    </w:p>
    <w:p w:rsidR="007F51F4" w:rsidRDefault="007F51F4" w:rsidP="003416EB">
      <w:pPr>
        <w:autoSpaceDE w:val="0"/>
        <w:autoSpaceDN w:val="0"/>
        <w:adjustRightInd w:val="0"/>
        <w:ind w:firstLine="709"/>
        <w:jc w:val="both"/>
        <w:rPr>
          <w:color w:val="FF0000"/>
          <w:sz w:val="28"/>
          <w:szCs w:val="28"/>
        </w:rPr>
      </w:pPr>
    </w:p>
    <w:p w:rsidR="007F51F4" w:rsidRDefault="007F51F4" w:rsidP="003416EB">
      <w:pPr>
        <w:autoSpaceDE w:val="0"/>
        <w:autoSpaceDN w:val="0"/>
        <w:adjustRightInd w:val="0"/>
        <w:ind w:firstLine="709"/>
        <w:jc w:val="both"/>
        <w:rPr>
          <w:color w:val="FF0000"/>
          <w:sz w:val="28"/>
          <w:szCs w:val="28"/>
        </w:rPr>
      </w:pPr>
    </w:p>
    <w:p w:rsidR="00584003" w:rsidRDefault="00584003" w:rsidP="003416EB">
      <w:pPr>
        <w:autoSpaceDE w:val="0"/>
        <w:autoSpaceDN w:val="0"/>
        <w:adjustRightInd w:val="0"/>
        <w:ind w:firstLine="709"/>
        <w:jc w:val="both"/>
        <w:rPr>
          <w:sz w:val="28"/>
          <w:szCs w:val="28"/>
        </w:rPr>
      </w:pPr>
    </w:p>
    <w:tbl>
      <w:tblPr>
        <w:tblW w:w="0" w:type="auto"/>
        <w:tblLook w:val="01E0" w:firstRow="1" w:lastRow="1" w:firstColumn="1" w:lastColumn="1" w:noHBand="0" w:noVBand="0"/>
      </w:tblPr>
      <w:tblGrid>
        <w:gridCol w:w="4881"/>
        <w:gridCol w:w="4973"/>
      </w:tblGrid>
      <w:tr w:rsidR="00947052" w:rsidRPr="00C426B4" w:rsidTr="00C426B4">
        <w:trPr>
          <w:trHeight w:val="1392"/>
        </w:trPr>
        <w:tc>
          <w:tcPr>
            <w:tcW w:w="4881" w:type="dxa"/>
            <w:shd w:val="clear" w:color="auto" w:fill="auto"/>
          </w:tcPr>
          <w:p w:rsidR="00947052" w:rsidRPr="00C426B4" w:rsidRDefault="00947052" w:rsidP="00C426B4">
            <w:pPr>
              <w:autoSpaceDE w:val="0"/>
              <w:autoSpaceDN w:val="0"/>
              <w:adjustRightInd w:val="0"/>
              <w:jc w:val="both"/>
              <w:outlineLvl w:val="1"/>
              <w:rPr>
                <w:iCs/>
                <w:sz w:val="28"/>
                <w:szCs w:val="28"/>
              </w:rPr>
            </w:pPr>
          </w:p>
        </w:tc>
        <w:tc>
          <w:tcPr>
            <w:tcW w:w="4973" w:type="dxa"/>
            <w:shd w:val="clear" w:color="auto" w:fill="auto"/>
          </w:tcPr>
          <w:p w:rsidR="00947052" w:rsidRPr="00C426B4" w:rsidRDefault="00947052" w:rsidP="00C426B4">
            <w:pPr>
              <w:autoSpaceDE w:val="0"/>
              <w:autoSpaceDN w:val="0"/>
              <w:adjustRightInd w:val="0"/>
              <w:ind w:left="360" w:firstLine="349"/>
              <w:jc w:val="right"/>
              <w:rPr>
                <w:sz w:val="28"/>
                <w:szCs w:val="28"/>
              </w:rPr>
            </w:pPr>
            <w:r w:rsidRPr="00C426B4">
              <w:rPr>
                <w:sz w:val="28"/>
                <w:szCs w:val="28"/>
              </w:rPr>
              <w:t>Приложение  2</w:t>
            </w:r>
          </w:p>
          <w:p w:rsidR="00947052" w:rsidRPr="00C426B4" w:rsidRDefault="00947052" w:rsidP="00C426B4">
            <w:pPr>
              <w:autoSpaceDE w:val="0"/>
              <w:autoSpaceDN w:val="0"/>
              <w:adjustRightInd w:val="0"/>
              <w:ind w:left="360" w:firstLine="349"/>
              <w:jc w:val="right"/>
              <w:rPr>
                <w:sz w:val="28"/>
                <w:szCs w:val="28"/>
              </w:rPr>
            </w:pPr>
            <w:r w:rsidRPr="00C426B4">
              <w:rPr>
                <w:sz w:val="28"/>
                <w:szCs w:val="28"/>
              </w:rPr>
              <w:t xml:space="preserve">к решению Бийского районного </w:t>
            </w:r>
          </w:p>
          <w:p w:rsidR="00947052" w:rsidRPr="00C426B4" w:rsidRDefault="00947052" w:rsidP="00C426B4">
            <w:pPr>
              <w:autoSpaceDE w:val="0"/>
              <w:autoSpaceDN w:val="0"/>
              <w:adjustRightInd w:val="0"/>
              <w:ind w:left="360" w:firstLine="349"/>
              <w:jc w:val="right"/>
              <w:rPr>
                <w:sz w:val="28"/>
                <w:szCs w:val="28"/>
              </w:rPr>
            </w:pPr>
            <w:r w:rsidRPr="00C426B4">
              <w:rPr>
                <w:sz w:val="28"/>
                <w:szCs w:val="28"/>
              </w:rPr>
              <w:t xml:space="preserve">Совета народных депутатов </w:t>
            </w:r>
          </w:p>
          <w:p w:rsidR="00947052" w:rsidRPr="00C426B4" w:rsidRDefault="00BD431E" w:rsidP="007F51F4">
            <w:pPr>
              <w:autoSpaceDE w:val="0"/>
              <w:autoSpaceDN w:val="0"/>
              <w:adjustRightInd w:val="0"/>
              <w:ind w:left="360" w:firstLine="349"/>
              <w:jc w:val="right"/>
              <w:rPr>
                <w:sz w:val="28"/>
                <w:szCs w:val="28"/>
              </w:rPr>
            </w:pPr>
            <w:r w:rsidRPr="00C426B4">
              <w:rPr>
                <w:sz w:val="28"/>
                <w:szCs w:val="28"/>
              </w:rPr>
              <w:t xml:space="preserve">от </w:t>
            </w:r>
            <w:r w:rsidR="007F51F4">
              <w:rPr>
                <w:sz w:val="28"/>
                <w:szCs w:val="28"/>
              </w:rPr>
              <w:t>25.10.2022</w:t>
            </w:r>
            <w:r w:rsidR="00576478">
              <w:rPr>
                <w:sz w:val="28"/>
                <w:szCs w:val="28"/>
              </w:rPr>
              <w:t xml:space="preserve"> г.</w:t>
            </w:r>
            <w:r w:rsidRPr="00C426B4">
              <w:rPr>
                <w:sz w:val="28"/>
                <w:szCs w:val="28"/>
              </w:rPr>
              <w:t xml:space="preserve"> № </w:t>
            </w:r>
            <w:r w:rsidR="00D252CD">
              <w:rPr>
                <w:sz w:val="28"/>
                <w:szCs w:val="28"/>
              </w:rPr>
              <w:t>19</w:t>
            </w:r>
            <w:r w:rsidRPr="00C426B4">
              <w:rPr>
                <w:sz w:val="28"/>
                <w:szCs w:val="28"/>
              </w:rPr>
              <w:t xml:space="preserve">     </w:t>
            </w:r>
          </w:p>
        </w:tc>
      </w:tr>
    </w:tbl>
    <w:p w:rsidR="00947052" w:rsidRDefault="00947052" w:rsidP="00947052">
      <w:pPr>
        <w:autoSpaceDE w:val="0"/>
        <w:autoSpaceDN w:val="0"/>
        <w:adjustRightInd w:val="0"/>
        <w:ind w:firstLine="709"/>
        <w:jc w:val="both"/>
        <w:outlineLvl w:val="1"/>
        <w:rPr>
          <w:iCs/>
          <w:sz w:val="28"/>
          <w:szCs w:val="28"/>
        </w:rPr>
      </w:pPr>
    </w:p>
    <w:p w:rsidR="001513BF" w:rsidRPr="00FA488D" w:rsidRDefault="001513BF" w:rsidP="00947052">
      <w:pPr>
        <w:autoSpaceDE w:val="0"/>
        <w:autoSpaceDN w:val="0"/>
        <w:adjustRightInd w:val="0"/>
        <w:ind w:firstLine="709"/>
        <w:jc w:val="both"/>
        <w:outlineLvl w:val="1"/>
        <w:rPr>
          <w:iCs/>
          <w:sz w:val="28"/>
          <w:szCs w:val="28"/>
        </w:rPr>
      </w:pPr>
    </w:p>
    <w:p w:rsidR="00947052" w:rsidRPr="00FA488D" w:rsidRDefault="00947052" w:rsidP="00947052">
      <w:pPr>
        <w:autoSpaceDE w:val="0"/>
        <w:autoSpaceDN w:val="0"/>
        <w:adjustRightInd w:val="0"/>
        <w:ind w:left="360" w:firstLine="349"/>
        <w:jc w:val="center"/>
        <w:rPr>
          <w:sz w:val="28"/>
          <w:szCs w:val="28"/>
        </w:rPr>
      </w:pPr>
      <w:r w:rsidRPr="00FA488D">
        <w:rPr>
          <w:sz w:val="28"/>
          <w:szCs w:val="28"/>
        </w:rPr>
        <w:t xml:space="preserve">Перечень вопросов местного значения </w:t>
      </w:r>
      <w:r>
        <w:rPr>
          <w:sz w:val="28"/>
          <w:szCs w:val="28"/>
        </w:rPr>
        <w:t>муниципального образования Бийский район Алтайского края</w:t>
      </w:r>
      <w:r w:rsidRPr="00FA488D">
        <w:rPr>
          <w:sz w:val="28"/>
          <w:szCs w:val="28"/>
        </w:rPr>
        <w:t xml:space="preserve">, полномочия по осуществлению которых передаются органам местного самоуправления </w:t>
      </w:r>
      <w:r>
        <w:rPr>
          <w:sz w:val="28"/>
          <w:szCs w:val="28"/>
        </w:rPr>
        <w:t>сельских поселений муниципального образования Бийский район Алтайского края</w:t>
      </w:r>
    </w:p>
    <w:p w:rsidR="00947052" w:rsidRDefault="00947052" w:rsidP="00947052">
      <w:pPr>
        <w:autoSpaceDE w:val="0"/>
        <w:autoSpaceDN w:val="0"/>
        <w:adjustRightInd w:val="0"/>
        <w:ind w:left="360" w:firstLine="349"/>
        <w:jc w:val="center"/>
        <w:rPr>
          <w:b/>
          <w:sz w:val="28"/>
          <w:szCs w:val="28"/>
        </w:rPr>
      </w:pPr>
    </w:p>
    <w:p w:rsidR="001513BF" w:rsidRPr="001513BF" w:rsidRDefault="001513BF" w:rsidP="00947052">
      <w:pPr>
        <w:autoSpaceDE w:val="0"/>
        <w:autoSpaceDN w:val="0"/>
        <w:adjustRightInd w:val="0"/>
        <w:ind w:left="360" w:firstLine="349"/>
        <w:jc w:val="center"/>
        <w:rPr>
          <w:b/>
          <w:sz w:val="28"/>
          <w:szCs w:val="28"/>
        </w:rPr>
      </w:pPr>
    </w:p>
    <w:p w:rsidR="00947052" w:rsidRPr="001513BF" w:rsidRDefault="00947052" w:rsidP="00947052">
      <w:pPr>
        <w:autoSpaceDE w:val="0"/>
        <w:autoSpaceDN w:val="0"/>
        <w:adjustRightInd w:val="0"/>
        <w:ind w:firstLine="709"/>
        <w:jc w:val="both"/>
        <w:outlineLvl w:val="1"/>
        <w:rPr>
          <w:sz w:val="28"/>
          <w:szCs w:val="28"/>
        </w:rPr>
      </w:pPr>
      <w:r w:rsidRPr="001513BF">
        <w:rPr>
          <w:sz w:val="28"/>
          <w:szCs w:val="28"/>
        </w:rPr>
        <w:t>1. Организация в границах поселения электро</w:t>
      </w:r>
      <w:r w:rsidR="000C53E9">
        <w:rPr>
          <w:sz w:val="28"/>
          <w:szCs w:val="28"/>
        </w:rPr>
        <w:t>снабжения</w:t>
      </w:r>
      <w:r w:rsidR="00B1507A">
        <w:rPr>
          <w:sz w:val="28"/>
          <w:szCs w:val="28"/>
        </w:rPr>
        <w:t xml:space="preserve"> населения</w:t>
      </w:r>
      <w:r w:rsidR="000C53E9">
        <w:rPr>
          <w:sz w:val="28"/>
          <w:szCs w:val="28"/>
        </w:rPr>
        <w:t xml:space="preserve">, </w:t>
      </w:r>
      <w:r w:rsidRPr="001513BF">
        <w:rPr>
          <w:sz w:val="28"/>
          <w:szCs w:val="28"/>
        </w:rPr>
        <w:t>снабжения населения топливом.</w:t>
      </w:r>
    </w:p>
    <w:p w:rsidR="00947052" w:rsidRPr="001513BF" w:rsidRDefault="00947052" w:rsidP="00947052">
      <w:pPr>
        <w:autoSpaceDE w:val="0"/>
        <w:autoSpaceDN w:val="0"/>
        <w:adjustRightInd w:val="0"/>
        <w:ind w:firstLine="709"/>
        <w:jc w:val="both"/>
        <w:outlineLvl w:val="1"/>
        <w:rPr>
          <w:sz w:val="28"/>
          <w:szCs w:val="28"/>
        </w:rPr>
      </w:pPr>
      <w:r w:rsidRPr="001513BF">
        <w:rPr>
          <w:sz w:val="28"/>
          <w:szCs w:val="28"/>
        </w:rPr>
        <w:t>2. Организация в границах поселения электро-, газоснабжения населения, снабжения населения топливом.</w:t>
      </w:r>
    </w:p>
    <w:p w:rsidR="00947052" w:rsidRPr="001513BF" w:rsidRDefault="00947052" w:rsidP="00947052">
      <w:pPr>
        <w:autoSpaceDE w:val="0"/>
        <w:autoSpaceDN w:val="0"/>
        <w:adjustRightInd w:val="0"/>
        <w:ind w:firstLine="709"/>
        <w:jc w:val="both"/>
        <w:outlineLvl w:val="1"/>
        <w:rPr>
          <w:sz w:val="28"/>
          <w:szCs w:val="28"/>
        </w:rPr>
      </w:pPr>
      <w:r w:rsidRPr="001513BF">
        <w:rPr>
          <w:sz w:val="28"/>
          <w:szCs w:val="28"/>
        </w:rPr>
        <w:t>3. Организация в границах поселения электро-,</w:t>
      </w:r>
      <w:r w:rsidR="00B37D46" w:rsidRPr="001513BF">
        <w:rPr>
          <w:sz w:val="28"/>
          <w:szCs w:val="28"/>
        </w:rPr>
        <w:t xml:space="preserve"> тепло</w:t>
      </w:r>
      <w:r w:rsidRPr="001513BF">
        <w:rPr>
          <w:sz w:val="28"/>
          <w:szCs w:val="28"/>
        </w:rPr>
        <w:t>снабжения населения, снабжения населения топливом.</w:t>
      </w:r>
    </w:p>
    <w:p w:rsidR="00947052" w:rsidRPr="001513BF" w:rsidRDefault="00947052" w:rsidP="000C45E7">
      <w:pPr>
        <w:autoSpaceDE w:val="0"/>
        <w:autoSpaceDN w:val="0"/>
        <w:adjustRightInd w:val="0"/>
        <w:ind w:firstLine="709"/>
        <w:jc w:val="both"/>
        <w:rPr>
          <w:sz w:val="28"/>
          <w:szCs w:val="28"/>
        </w:rPr>
      </w:pPr>
    </w:p>
    <w:p w:rsidR="00947052" w:rsidRPr="001513BF" w:rsidRDefault="00947052" w:rsidP="000C45E7">
      <w:pPr>
        <w:autoSpaceDE w:val="0"/>
        <w:autoSpaceDN w:val="0"/>
        <w:adjustRightInd w:val="0"/>
        <w:ind w:firstLine="709"/>
        <w:jc w:val="both"/>
        <w:rPr>
          <w:sz w:val="28"/>
          <w:szCs w:val="28"/>
        </w:rPr>
      </w:pPr>
    </w:p>
    <w:p w:rsidR="00947052" w:rsidRPr="001513BF" w:rsidRDefault="00947052" w:rsidP="000C45E7">
      <w:pPr>
        <w:autoSpaceDE w:val="0"/>
        <w:autoSpaceDN w:val="0"/>
        <w:adjustRightInd w:val="0"/>
        <w:ind w:firstLine="709"/>
        <w:jc w:val="both"/>
        <w:rPr>
          <w:sz w:val="28"/>
          <w:szCs w:val="28"/>
        </w:rPr>
      </w:pPr>
    </w:p>
    <w:p w:rsidR="00A311DF" w:rsidRDefault="00A311DF" w:rsidP="000C45E7">
      <w:pPr>
        <w:autoSpaceDE w:val="0"/>
        <w:autoSpaceDN w:val="0"/>
        <w:adjustRightInd w:val="0"/>
        <w:ind w:firstLine="709"/>
        <w:jc w:val="both"/>
        <w:rPr>
          <w:sz w:val="28"/>
          <w:szCs w:val="28"/>
        </w:rPr>
      </w:pPr>
    </w:p>
    <w:p w:rsidR="00A311DF" w:rsidRDefault="00A311DF" w:rsidP="000C45E7">
      <w:pPr>
        <w:autoSpaceDE w:val="0"/>
        <w:autoSpaceDN w:val="0"/>
        <w:adjustRightInd w:val="0"/>
        <w:ind w:firstLine="709"/>
        <w:jc w:val="both"/>
        <w:rPr>
          <w:sz w:val="28"/>
          <w:szCs w:val="28"/>
        </w:rPr>
      </w:pPr>
    </w:p>
    <w:p w:rsidR="00947052" w:rsidRDefault="00947052" w:rsidP="000C45E7">
      <w:pPr>
        <w:autoSpaceDE w:val="0"/>
        <w:autoSpaceDN w:val="0"/>
        <w:adjustRightInd w:val="0"/>
        <w:ind w:firstLine="709"/>
        <w:jc w:val="both"/>
        <w:rPr>
          <w:sz w:val="28"/>
          <w:szCs w:val="28"/>
        </w:rPr>
      </w:pPr>
    </w:p>
    <w:p w:rsidR="000C45E7" w:rsidRPr="00572B1E" w:rsidRDefault="000C45E7" w:rsidP="000C45E7">
      <w:pPr>
        <w:autoSpaceDE w:val="0"/>
        <w:autoSpaceDN w:val="0"/>
        <w:adjustRightInd w:val="0"/>
        <w:jc w:val="both"/>
        <w:outlineLvl w:val="1"/>
        <w:rPr>
          <w:iCs/>
          <w:sz w:val="28"/>
          <w:szCs w:val="28"/>
        </w:rPr>
      </w:pPr>
    </w:p>
    <w:p w:rsidR="007F7358" w:rsidRDefault="007F7358" w:rsidP="003416EB">
      <w:pPr>
        <w:autoSpaceDE w:val="0"/>
        <w:autoSpaceDN w:val="0"/>
        <w:adjustRightInd w:val="0"/>
        <w:ind w:firstLine="709"/>
        <w:jc w:val="both"/>
        <w:rPr>
          <w:sz w:val="28"/>
          <w:szCs w:val="28"/>
        </w:rPr>
      </w:pPr>
    </w:p>
    <w:p w:rsidR="007F7358" w:rsidRDefault="007F7358" w:rsidP="003416EB">
      <w:pPr>
        <w:autoSpaceDE w:val="0"/>
        <w:autoSpaceDN w:val="0"/>
        <w:adjustRightInd w:val="0"/>
        <w:ind w:firstLine="709"/>
        <w:jc w:val="both"/>
        <w:rPr>
          <w:sz w:val="28"/>
          <w:szCs w:val="28"/>
        </w:rPr>
      </w:pPr>
    </w:p>
    <w:p w:rsidR="007F7358" w:rsidRDefault="007F7358" w:rsidP="003416EB">
      <w:pPr>
        <w:autoSpaceDE w:val="0"/>
        <w:autoSpaceDN w:val="0"/>
        <w:adjustRightInd w:val="0"/>
        <w:ind w:firstLine="709"/>
        <w:jc w:val="both"/>
        <w:rPr>
          <w:sz w:val="28"/>
          <w:szCs w:val="28"/>
        </w:rPr>
      </w:pPr>
    </w:p>
    <w:p w:rsidR="007F7358" w:rsidRDefault="007F7358" w:rsidP="003416EB">
      <w:pPr>
        <w:autoSpaceDE w:val="0"/>
        <w:autoSpaceDN w:val="0"/>
        <w:adjustRightInd w:val="0"/>
        <w:ind w:firstLine="709"/>
        <w:jc w:val="both"/>
        <w:rPr>
          <w:sz w:val="28"/>
          <w:szCs w:val="28"/>
        </w:rPr>
      </w:pPr>
    </w:p>
    <w:p w:rsidR="007F7358" w:rsidRDefault="007F7358" w:rsidP="003416EB">
      <w:pPr>
        <w:autoSpaceDE w:val="0"/>
        <w:autoSpaceDN w:val="0"/>
        <w:adjustRightInd w:val="0"/>
        <w:ind w:firstLine="709"/>
        <w:jc w:val="both"/>
        <w:rPr>
          <w:sz w:val="28"/>
          <w:szCs w:val="28"/>
        </w:rPr>
      </w:pPr>
    </w:p>
    <w:p w:rsidR="007F7358" w:rsidRDefault="007F7358" w:rsidP="003416EB">
      <w:pPr>
        <w:autoSpaceDE w:val="0"/>
        <w:autoSpaceDN w:val="0"/>
        <w:adjustRightInd w:val="0"/>
        <w:ind w:firstLine="709"/>
        <w:jc w:val="both"/>
        <w:rPr>
          <w:sz w:val="28"/>
          <w:szCs w:val="28"/>
        </w:rPr>
      </w:pPr>
    </w:p>
    <w:p w:rsidR="007F7358" w:rsidRDefault="007F7358" w:rsidP="003416EB">
      <w:pPr>
        <w:autoSpaceDE w:val="0"/>
        <w:autoSpaceDN w:val="0"/>
        <w:adjustRightInd w:val="0"/>
        <w:ind w:firstLine="709"/>
        <w:jc w:val="both"/>
        <w:rPr>
          <w:sz w:val="28"/>
          <w:szCs w:val="28"/>
        </w:rPr>
      </w:pPr>
    </w:p>
    <w:p w:rsidR="007F7358" w:rsidRDefault="007F7358" w:rsidP="003416EB">
      <w:pPr>
        <w:autoSpaceDE w:val="0"/>
        <w:autoSpaceDN w:val="0"/>
        <w:adjustRightInd w:val="0"/>
        <w:ind w:firstLine="709"/>
        <w:jc w:val="both"/>
        <w:rPr>
          <w:sz w:val="28"/>
          <w:szCs w:val="28"/>
        </w:rPr>
      </w:pPr>
    </w:p>
    <w:p w:rsidR="007F7358" w:rsidRDefault="007F7358" w:rsidP="003416EB">
      <w:pPr>
        <w:autoSpaceDE w:val="0"/>
        <w:autoSpaceDN w:val="0"/>
        <w:adjustRightInd w:val="0"/>
        <w:ind w:firstLine="709"/>
        <w:jc w:val="both"/>
        <w:rPr>
          <w:sz w:val="28"/>
          <w:szCs w:val="28"/>
        </w:rPr>
      </w:pPr>
    </w:p>
    <w:p w:rsidR="007F7358" w:rsidRDefault="007F7358" w:rsidP="003416EB">
      <w:pPr>
        <w:autoSpaceDE w:val="0"/>
        <w:autoSpaceDN w:val="0"/>
        <w:adjustRightInd w:val="0"/>
        <w:ind w:firstLine="709"/>
        <w:jc w:val="both"/>
        <w:rPr>
          <w:sz w:val="28"/>
          <w:szCs w:val="28"/>
        </w:rPr>
      </w:pPr>
    </w:p>
    <w:p w:rsidR="007F7358" w:rsidRDefault="007F7358" w:rsidP="003416EB">
      <w:pPr>
        <w:autoSpaceDE w:val="0"/>
        <w:autoSpaceDN w:val="0"/>
        <w:adjustRightInd w:val="0"/>
        <w:ind w:firstLine="709"/>
        <w:jc w:val="both"/>
        <w:rPr>
          <w:sz w:val="28"/>
          <w:szCs w:val="28"/>
        </w:rPr>
      </w:pPr>
    </w:p>
    <w:p w:rsidR="007F7358" w:rsidRDefault="007F7358" w:rsidP="003416EB">
      <w:pPr>
        <w:autoSpaceDE w:val="0"/>
        <w:autoSpaceDN w:val="0"/>
        <w:adjustRightInd w:val="0"/>
        <w:ind w:firstLine="709"/>
        <w:jc w:val="both"/>
        <w:rPr>
          <w:sz w:val="28"/>
          <w:szCs w:val="28"/>
        </w:rPr>
      </w:pPr>
    </w:p>
    <w:p w:rsidR="007F7358" w:rsidRDefault="007F7358" w:rsidP="003416EB">
      <w:pPr>
        <w:autoSpaceDE w:val="0"/>
        <w:autoSpaceDN w:val="0"/>
        <w:adjustRightInd w:val="0"/>
        <w:ind w:firstLine="709"/>
        <w:jc w:val="both"/>
        <w:rPr>
          <w:sz w:val="28"/>
          <w:szCs w:val="28"/>
        </w:rPr>
      </w:pPr>
    </w:p>
    <w:p w:rsidR="007F7358" w:rsidRDefault="007F7358" w:rsidP="003416EB">
      <w:pPr>
        <w:autoSpaceDE w:val="0"/>
        <w:autoSpaceDN w:val="0"/>
        <w:adjustRightInd w:val="0"/>
        <w:ind w:firstLine="709"/>
        <w:jc w:val="both"/>
        <w:rPr>
          <w:sz w:val="28"/>
          <w:szCs w:val="28"/>
        </w:rPr>
      </w:pPr>
    </w:p>
    <w:p w:rsidR="007F7358" w:rsidRDefault="007F7358" w:rsidP="003416EB">
      <w:pPr>
        <w:autoSpaceDE w:val="0"/>
        <w:autoSpaceDN w:val="0"/>
        <w:adjustRightInd w:val="0"/>
        <w:ind w:firstLine="709"/>
        <w:jc w:val="both"/>
        <w:rPr>
          <w:sz w:val="28"/>
          <w:szCs w:val="28"/>
        </w:rPr>
      </w:pPr>
    </w:p>
    <w:p w:rsidR="007F7358" w:rsidRDefault="007F7358" w:rsidP="003416EB">
      <w:pPr>
        <w:autoSpaceDE w:val="0"/>
        <w:autoSpaceDN w:val="0"/>
        <w:adjustRightInd w:val="0"/>
        <w:ind w:firstLine="709"/>
        <w:jc w:val="both"/>
        <w:rPr>
          <w:sz w:val="28"/>
          <w:szCs w:val="28"/>
        </w:rPr>
      </w:pPr>
    </w:p>
    <w:p w:rsidR="007F7358" w:rsidRDefault="007F7358" w:rsidP="003416EB">
      <w:pPr>
        <w:autoSpaceDE w:val="0"/>
        <w:autoSpaceDN w:val="0"/>
        <w:adjustRightInd w:val="0"/>
        <w:ind w:firstLine="709"/>
        <w:jc w:val="both"/>
        <w:rPr>
          <w:sz w:val="28"/>
          <w:szCs w:val="28"/>
        </w:rPr>
      </w:pPr>
    </w:p>
    <w:p w:rsidR="007F7358" w:rsidRDefault="007F7358" w:rsidP="003416EB">
      <w:pPr>
        <w:autoSpaceDE w:val="0"/>
        <w:autoSpaceDN w:val="0"/>
        <w:adjustRightInd w:val="0"/>
        <w:ind w:firstLine="709"/>
        <w:jc w:val="both"/>
        <w:rPr>
          <w:sz w:val="28"/>
          <w:szCs w:val="28"/>
        </w:rPr>
      </w:pPr>
    </w:p>
    <w:p w:rsidR="00164325" w:rsidRDefault="00164325" w:rsidP="003416EB">
      <w:pPr>
        <w:autoSpaceDE w:val="0"/>
        <w:autoSpaceDN w:val="0"/>
        <w:adjustRightInd w:val="0"/>
        <w:ind w:firstLine="709"/>
        <w:jc w:val="both"/>
        <w:rPr>
          <w:sz w:val="28"/>
          <w:szCs w:val="28"/>
        </w:rPr>
      </w:pPr>
    </w:p>
    <w:p w:rsidR="00164325" w:rsidRDefault="00164325" w:rsidP="003416EB">
      <w:pPr>
        <w:autoSpaceDE w:val="0"/>
        <w:autoSpaceDN w:val="0"/>
        <w:adjustRightInd w:val="0"/>
        <w:ind w:firstLine="709"/>
        <w:jc w:val="both"/>
        <w:rPr>
          <w:sz w:val="28"/>
          <w:szCs w:val="28"/>
        </w:rPr>
      </w:pPr>
    </w:p>
    <w:p w:rsidR="00164325" w:rsidRDefault="00164325" w:rsidP="003416EB">
      <w:pPr>
        <w:autoSpaceDE w:val="0"/>
        <w:autoSpaceDN w:val="0"/>
        <w:adjustRightInd w:val="0"/>
        <w:ind w:firstLine="709"/>
        <w:jc w:val="both"/>
        <w:rPr>
          <w:sz w:val="28"/>
          <w:szCs w:val="28"/>
        </w:rPr>
      </w:pPr>
    </w:p>
    <w:p w:rsidR="007F7358" w:rsidRDefault="007F7358" w:rsidP="003416EB">
      <w:pPr>
        <w:autoSpaceDE w:val="0"/>
        <w:autoSpaceDN w:val="0"/>
        <w:adjustRightInd w:val="0"/>
        <w:ind w:firstLine="709"/>
        <w:jc w:val="both"/>
        <w:rPr>
          <w:sz w:val="28"/>
          <w:szCs w:val="28"/>
        </w:rPr>
      </w:pPr>
    </w:p>
    <w:tbl>
      <w:tblPr>
        <w:tblW w:w="0" w:type="auto"/>
        <w:tblLook w:val="01E0" w:firstRow="1" w:lastRow="1" w:firstColumn="1" w:lastColumn="1" w:noHBand="0" w:noVBand="0"/>
      </w:tblPr>
      <w:tblGrid>
        <w:gridCol w:w="5050"/>
        <w:gridCol w:w="5065"/>
      </w:tblGrid>
      <w:tr w:rsidR="003D0133" w:rsidRPr="00C426B4" w:rsidTr="00C426B4">
        <w:tc>
          <w:tcPr>
            <w:tcW w:w="5050" w:type="dxa"/>
            <w:shd w:val="clear" w:color="auto" w:fill="auto"/>
          </w:tcPr>
          <w:p w:rsidR="003D0133" w:rsidRPr="00C426B4" w:rsidRDefault="003D0133" w:rsidP="00C426B4">
            <w:pPr>
              <w:autoSpaceDE w:val="0"/>
              <w:autoSpaceDN w:val="0"/>
              <w:adjustRightInd w:val="0"/>
              <w:jc w:val="both"/>
              <w:outlineLvl w:val="1"/>
              <w:rPr>
                <w:iCs/>
                <w:sz w:val="28"/>
                <w:szCs w:val="28"/>
              </w:rPr>
            </w:pPr>
          </w:p>
        </w:tc>
        <w:tc>
          <w:tcPr>
            <w:tcW w:w="5065" w:type="dxa"/>
            <w:shd w:val="clear" w:color="auto" w:fill="auto"/>
          </w:tcPr>
          <w:p w:rsidR="003D0133" w:rsidRPr="00C426B4" w:rsidRDefault="003D0133" w:rsidP="00C426B4">
            <w:pPr>
              <w:autoSpaceDE w:val="0"/>
              <w:autoSpaceDN w:val="0"/>
              <w:adjustRightInd w:val="0"/>
              <w:ind w:left="360" w:firstLine="349"/>
              <w:jc w:val="right"/>
              <w:rPr>
                <w:sz w:val="28"/>
                <w:szCs w:val="28"/>
              </w:rPr>
            </w:pPr>
            <w:r w:rsidRPr="00C426B4">
              <w:rPr>
                <w:sz w:val="28"/>
                <w:szCs w:val="28"/>
              </w:rPr>
              <w:t xml:space="preserve">Приложение  </w:t>
            </w:r>
            <w:r w:rsidR="00A311DF" w:rsidRPr="00C426B4">
              <w:rPr>
                <w:sz w:val="28"/>
                <w:szCs w:val="28"/>
              </w:rPr>
              <w:t>3</w:t>
            </w:r>
          </w:p>
          <w:p w:rsidR="003D0133" w:rsidRPr="00C426B4" w:rsidRDefault="003D0133" w:rsidP="00C426B4">
            <w:pPr>
              <w:autoSpaceDE w:val="0"/>
              <w:autoSpaceDN w:val="0"/>
              <w:adjustRightInd w:val="0"/>
              <w:ind w:left="360" w:firstLine="349"/>
              <w:jc w:val="right"/>
              <w:rPr>
                <w:sz w:val="28"/>
                <w:szCs w:val="28"/>
              </w:rPr>
            </w:pPr>
            <w:r w:rsidRPr="00C426B4">
              <w:rPr>
                <w:sz w:val="28"/>
                <w:szCs w:val="28"/>
              </w:rPr>
              <w:t xml:space="preserve">к решению Бийского районного </w:t>
            </w:r>
          </w:p>
          <w:p w:rsidR="003D0133" w:rsidRPr="00C426B4" w:rsidRDefault="003D0133" w:rsidP="00C426B4">
            <w:pPr>
              <w:autoSpaceDE w:val="0"/>
              <w:autoSpaceDN w:val="0"/>
              <w:adjustRightInd w:val="0"/>
              <w:ind w:left="360" w:firstLine="349"/>
              <w:jc w:val="right"/>
              <w:rPr>
                <w:sz w:val="28"/>
                <w:szCs w:val="28"/>
              </w:rPr>
            </w:pPr>
            <w:r w:rsidRPr="00C426B4">
              <w:rPr>
                <w:sz w:val="28"/>
                <w:szCs w:val="28"/>
              </w:rPr>
              <w:t xml:space="preserve">Совета народных депутатов </w:t>
            </w:r>
          </w:p>
          <w:p w:rsidR="003D0133" w:rsidRPr="00C426B4" w:rsidRDefault="00BD431E" w:rsidP="00E625C8">
            <w:pPr>
              <w:autoSpaceDE w:val="0"/>
              <w:autoSpaceDN w:val="0"/>
              <w:adjustRightInd w:val="0"/>
              <w:jc w:val="right"/>
              <w:outlineLvl w:val="1"/>
              <w:rPr>
                <w:iCs/>
                <w:sz w:val="28"/>
                <w:szCs w:val="28"/>
              </w:rPr>
            </w:pPr>
            <w:r w:rsidRPr="00C426B4">
              <w:rPr>
                <w:sz w:val="28"/>
                <w:szCs w:val="28"/>
              </w:rPr>
              <w:t xml:space="preserve">от </w:t>
            </w:r>
            <w:r w:rsidR="00E625C8">
              <w:rPr>
                <w:sz w:val="28"/>
                <w:szCs w:val="28"/>
              </w:rPr>
              <w:t>25.10.2022</w:t>
            </w:r>
            <w:r w:rsidR="000112C8">
              <w:rPr>
                <w:sz w:val="28"/>
                <w:szCs w:val="28"/>
              </w:rPr>
              <w:t xml:space="preserve"> г.</w:t>
            </w:r>
            <w:r w:rsidRPr="00C426B4">
              <w:rPr>
                <w:sz w:val="28"/>
                <w:szCs w:val="28"/>
              </w:rPr>
              <w:t xml:space="preserve"> № </w:t>
            </w:r>
            <w:r w:rsidR="00D252CD">
              <w:rPr>
                <w:sz w:val="28"/>
                <w:szCs w:val="28"/>
              </w:rPr>
              <w:t>19</w:t>
            </w:r>
            <w:r w:rsidRPr="00C426B4">
              <w:rPr>
                <w:sz w:val="28"/>
                <w:szCs w:val="28"/>
              </w:rPr>
              <w:t xml:space="preserve">     </w:t>
            </w:r>
          </w:p>
        </w:tc>
      </w:tr>
    </w:tbl>
    <w:p w:rsidR="003D0133" w:rsidRPr="00FA488D" w:rsidRDefault="003D0133" w:rsidP="003D0133">
      <w:pPr>
        <w:autoSpaceDE w:val="0"/>
        <w:autoSpaceDN w:val="0"/>
        <w:adjustRightInd w:val="0"/>
        <w:ind w:left="360" w:firstLine="349"/>
        <w:jc w:val="right"/>
        <w:rPr>
          <w:sz w:val="28"/>
          <w:szCs w:val="28"/>
        </w:rPr>
      </w:pPr>
    </w:p>
    <w:p w:rsidR="003D0133" w:rsidRPr="00FA488D" w:rsidRDefault="003D0133" w:rsidP="003D0133">
      <w:pPr>
        <w:autoSpaceDE w:val="0"/>
        <w:autoSpaceDN w:val="0"/>
        <w:adjustRightInd w:val="0"/>
        <w:ind w:left="360" w:firstLine="349"/>
        <w:jc w:val="center"/>
        <w:rPr>
          <w:sz w:val="28"/>
          <w:szCs w:val="28"/>
        </w:rPr>
      </w:pPr>
      <w:r w:rsidRPr="00FA488D">
        <w:rPr>
          <w:sz w:val="28"/>
          <w:szCs w:val="28"/>
        </w:rPr>
        <w:t>Перечень орган</w:t>
      </w:r>
      <w:r>
        <w:rPr>
          <w:sz w:val="28"/>
          <w:szCs w:val="28"/>
        </w:rPr>
        <w:t>ов</w:t>
      </w:r>
      <w:r w:rsidRPr="00FA488D">
        <w:rPr>
          <w:sz w:val="28"/>
          <w:szCs w:val="28"/>
        </w:rPr>
        <w:t xml:space="preserve"> местного самоуправления </w:t>
      </w:r>
      <w:r>
        <w:rPr>
          <w:sz w:val="28"/>
          <w:szCs w:val="28"/>
        </w:rPr>
        <w:t>сельских поселений муниципального образования Бийский район Алтайского края, с которыми заключаются соглашения о передаче</w:t>
      </w:r>
      <w:r w:rsidR="002267C5">
        <w:rPr>
          <w:sz w:val="28"/>
          <w:szCs w:val="28"/>
        </w:rPr>
        <w:t xml:space="preserve"> части</w:t>
      </w:r>
      <w:r>
        <w:rPr>
          <w:sz w:val="28"/>
          <w:szCs w:val="28"/>
        </w:rPr>
        <w:t xml:space="preserve"> полномочий</w:t>
      </w:r>
    </w:p>
    <w:p w:rsidR="003D0133" w:rsidRPr="00FA488D" w:rsidRDefault="003D0133" w:rsidP="003D0133">
      <w:pPr>
        <w:autoSpaceDE w:val="0"/>
        <w:autoSpaceDN w:val="0"/>
        <w:adjustRightInd w:val="0"/>
        <w:ind w:firstLine="709"/>
        <w:jc w:val="both"/>
        <w:outlineLvl w:val="1"/>
        <w:rPr>
          <w:iCs/>
          <w:sz w:val="28"/>
          <w:szCs w:val="28"/>
        </w:rPr>
      </w:pPr>
    </w:p>
    <w:p w:rsidR="00D225F7" w:rsidRPr="00926E31" w:rsidRDefault="00D225F7" w:rsidP="002B5690">
      <w:pPr>
        <w:numPr>
          <w:ilvl w:val="0"/>
          <w:numId w:val="45"/>
        </w:numPr>
        <w:tabs>
          <w:tab w:val="clear" w:pos="1080"/>
        </w:tabs>
        <w:autoSpaceDE w:val="0"/>
        <w:autoSpaceDN w:val="0"/>
        <w:adjustRightInd w:val="0"/>
        <w:ind w:left="0" w:firstLine="720"/>
        <w:jc w:val="both"/>
        <w:outlineLvl w:val="1"/>
        <w:rPr>
          <w:sz w:val="28"/>
          <w:szCs w:val="28"/>
        </w:rPr>
      </w:pPr>
      <w:r w:rsidRPr="00926E31">
        <w:rPr>
          <w:sz w:val="28"/>
          <w:szCs w:val="28"/>
        </w:rPr>
        <w:t xml:space="preserve">Администрация </w:t>
      </w:r>
      <w:r w:rsidR="005D25EE" w:rsidRPr="00926E31">
        <w:rPr>
          <w:sz w:val="28"/>
          <w:szCs w:val="28"/>
        </w:rPr>
        <w:t>Большеугреневск</w:t>
      </w:r>
      <w:r w:rsidRPr="00926E31">
        <w:rPr>
          <w:sz w:val="28"/>
          <w:szCs w:val="28"/>
        </w:rPr>
        <w:t>ого сельского совета Бийского района;</w:t>
      </w:r>
    </w:p>
    <w:p w:rsidR="00D225F7" w:rsidRPr="00D225F7" w:rsidRDefault="00D225F7" w:rsidP="002B5690">
      <w:pPr>
        <w:numPr>
          <w:ilvl w:val="0"/>
          <w:numId w:val="45"/>
        </w:numPr>
        <w:tabs>
          <w:tab w:val="clear" w:pos="1080"/>
        </w:tabs>
        <w:autoSpaceDE w:val="0"/>
        <w:autoSpaceDN w:val="0"/>
        <w:adjustRightInd w:val="0"/>
        <w:ind w:left="0" w:firstLine="720"/>
        <w:jc w:val="both"/>
        <w:outlineLvl w:val="1"/>
      </w:pPr>
      <w:r>
        <w:rPr>
          <w:sz w:val="28"/>
          <w:szCs w:val="28"/>
        </w:rPr>
        <w:t>Администрация</w:t>
      </w:r>
      <w:r w:rsidR="005D25EE" w:rsidRPr="00EE47F9">
        <w:rPr>
          <w:sz w:val="28"/>
          <w:szCs w:val="28"/>
        </w:rPr>
        <w:t xml:space="preserve"> Верх-Бехтемирск</w:t>
      </w:r>
      <w:r>
        <w:rPr>
          <w:sz w:val="28"/>
          <w:szCs w:val="28"/>
        </w:rPr>
        <w:t>ого сельского совета Бийского района;</w:t>
      </w:r>
    </w:p>
    <w:p w:rsidR="00D225F7" w:rsidRPr="00D225F7" w:rsidRDefault="00D225F7" w:rsidP="002B5690">
      <w:pPr>
        <w:numPr>
          <w:ilvl w:val="0"/>
          <w:numId w:val="45"/>
        </w:numPr>
        <w:tabs>
          <w:tab w:val="clear" w:pos="1080"/>
        </w:tabs>
        <w:autoSpaceDE w:val="0"/>
        <w:autoSpaceDN w:val="0"/>
        <w:adjustRightInd w:val="0"/>
        <w:ind w:left="0" w:firstLine="720"/>
        <w:jc w:val="both"/>
        <w:outlineLvl w:val="1"/>
      </w:pPr>
      <w:r>
        <w:rPr>
          <w:sz w:val="28"/>
          <w:szCs w:val="28"/>
        </w:rPr>
        <w:t>Администрация Верх-Катунского сельского совета Бийского района;</w:t>
      </w:r>
    </w:p>
    <w:p w:rsidR="00D225F7" w:rsidRPr="00D225F7" w:rsidRDefault="00D225F7" w:rsidP="002B5690">
      <w:pPr>
        <w:numPr>
          <w:ilvl w:val="0"/>
          <w:numId w:val="45"/>
        </w:numPr>
        <w:tabs>
          <w:tab w:val="clear" w:pos="1080"/>
        </w:tabs>
        <w:autoSpaceDE w:val="0"/>
        <w:autoSpaceDN w:val="0"/>
        <w:adjustRightInd w:val="0"/>
        <w:ind w:left="0" w:firstLine="720"/>
        <w:jc w:val="both"/>
        <w:outlineLvl w:val="1"/>
      </w:pPr>
      <w:r>
        <w:rPr>
          <w:sz w:val="28"/>
          <w:szCs w:val="28"/>
        </w:rPr>
        <w:t>Администрация</w:t>
      </w:r>
      <w:r w:rsidR="005D25EE" w:rsidRPr="00EE47F9">
        <w:rPr>
          <w:sz w:val="28"/>
          <w:szCs w:val="28"/>
        </w:rPr>
        <w:t xml:space="preserve"> Енисейск</w:t>
      </w:r>
      <w:r>
        <w:rPr>
          <w:sz w:val="28"/>
          <w:szCs w:val="28"/>
        </w:rPr>
        <w:t>ого сельского совета Бийского района;</w:t>
      </w:r>
    </w:p>
    <w:p w:rsidR="00D225F7" w:rsidRPr="00D225F7" w:rsidRDefault="00D225F7" w:rsidP="002B5690">
      <w:pPr>
        <w:numPr>
          <w:ilvl w:val="0"/>
          <w:numId w:val="45"/>
        </w:numPr>
        <w:tabs>
          <w:tab w:val="clear" w:pos="1080"/>
        </w:tabs>
        <w:autoSpaceDE w:val="0"/>
        <w:autoSpaceDN w:val="0"/>
        <w:adjustRightInd w:val="0"/>
        <w:ind w:left="0" w:firstLine="720"/>
        <w:jc w:val="both"/>
        <w:outlineLvl w:val="1"/>
      </w:pPr>
      <w:r>
        <w:rPr>
          <w:sz w:val="28"/>
          <w:szCs w:val="28"/>
        </w:rPr>
        <w:t>Администрация</w:t>
      </w:r>
      <w:r w:rsidR="005D25EE" w:rsidRPr="00EE47F9">
        <w:rPr>
          <w:sz w:val="28"/>
          <w:szCs w:val="28"/>
        </w:rPr>
        <w:t xml:space="preserve"> Заринск</w:t>
      </w:r>
      <w:r>
        <w:rPr>
          <w:sz w:val="28"/>
          <w:szCs w:val="28"/>
        </w:rPr>
        <w:t>ого сельского совета Бийского района;</w:t>
      </w:r>
    </w:p>
    <w:p w:rsidR="00D225F7" w:rsidRPr="00D225F7" w:rsidRDefault="00D225F7" w:rsidP="002B5690">
      <w:pPr>
        <w:numPr>
          <w:ilvl w:val="0"/>
          <w:numId w:val="45"/>
        </w:numPr>
        <w:tabs>
          <w:tab w:val="clear" w:pos="1080"/>
        </w:tabs>
        <w:autoSpaceDE w:val="0"/>
        <w:autoSpaceDN w:val="0"/>
        <w:adjustRightInd w:val="0"/>
        <w:ind w:left="0" w:firstLine="720"/>
        <w:jc w:val="both"/>
        <w:outlineLvl w:val="1"/>
      </w:pPr>
      <w:r>
        <w:rPr>
          <w:sz w:val="28"/>
          <w:szCs w:val="28"/>
        </w:rPr>
        <w:t xml:space="preserve">Администрация </w:t>
      </w:r>
      <w:r w:rsidR="005D25EE" w:rsidRPr="00EE47F9">
        <w:rPr>
          <w:sz w:val="28"/>
          <w:szCs w:val="28"/>
        </w:rPr>
        <w:t>Калининск</w:t>
      </w:r>
      <w:r>
        <w:rPr>
          <w:sz w:val="28"/>
          <w:szCs w:val="28"/>
        </w:rPr>
        <w:t>ого сельского совета Бийского района;</w:t>
      </w:r>
    </w:p>
    <w:p w:rsidR="00D225F7" w:rsidRPr="00D225F7" w:rsidRDefault="00D225F7" w:rsidP="002B5690">
      <w:pPr>
        <w:numPr>
          <w:ilvl w:val="0"/>
          <w:numId w:val="45"/>
        </w:numPr>
        <w:tabs>
          <w:tab w:val="clear" w:pos="1080"/>
        </w:tabs>
        <w:autoSpaceDE w:val="0"/>
        <w:autoSpaceDN w:val="0"/>
        <w:adjustRightInd w:val="0"/>
        <w:ind w:left="0" w:firstLine="720"/>
        <w:jc w:val="both"/>
        <w:outlineLvl w:val="1"/>
      </w:pPr>
      <w:r>
        <w:rPr>
          <w:sz w:val="28"/>
          <w:szCs w:val="28"/>
        </w:rPr>
        <w:t xml:space="preserve">Администрация </w:t>
      </w:r>
      <w:r w:rsidR="005D25EE" w:rsidRPr="00EE47F9">
        <w:rPr>
          <w:sz w:val="28"/>
          <w:szCs w:val="28"/>
        </w:rPr>
        <w:t>Лесно</w:t>
      </w:r>
      <w:r>
        <w:rPr>
          <w:sz w:val="28"/>
          <w:szCs w:val="28"/>
        </w:rPr>
        <w:t>го сельского совета Бийского района;</w:t>
      </w:r>
    </w:p>
    <w:p w:rsidR="00D225F7" w:rsidRPr="00D225F7" w:rsidRDefault="00D225F7" w:rsidP="002B5690">
      <w:pPr>
        <w:numPr>
          <w:ilvl w:val="0"/>
          <w:numId w:val="45"/>
        </w:numPr>
        <w:tabs>
          <w:tab w:val="clear" w:pos="1080"/>
        </w:tabs>
        <w:autoSpaceDE w:val="0"/>
        <w:autoSpaceDN w:val="0"/>
        <w:adjustRightInd w:val="0"/>
        <w:ind w:left="0" w:firstLine="720"/>
        <w:jc w:val="both"/>
        <w:outlineLvl w:val="1"/>
      </w:pPr>
      <w:r>
        <w:rPr>
          <w:sz w:val="28"/>
          <w:szCs w:val="28"/>
        </w:rPr>
        <w:t>Администрация</w:t>
      </w:r>
      <w:r w:rsidR="005D25EE" w:rsidRPr="00EE47F9">
        <w:rPr>
          <w:sz w:val="28"/>
          <w:szCs w:val="28"/>
        </w:rPr>
        <w:t xml:space="preserve"> Малоенисейск</w:t>
      </w:r>
      <w:r>
        <w:rPr>
          <w:sz w:val="28"/>
          <w:szCs w:val="28"/>
        </w:rPr>
        <w:t>ого сельского совета Бийского района;</w:t>
      </w:r>
    </w:p>
    <w:p w:rsidR="00D225F7" w:rsidRPr="00D225F7" w:rsidRDefault="00D225F7" w:rsidP="002B5690">
      <w:pPr>
        <w:numPr>
          <w:ilvl w:val="0"/>
          <w:numId w:val="45"/>
        </w:numPr>
        <w:tabs>
          <w:tab w:val="clear" w:pos="1080"/>
        </w:tabs>
        <w:autoSpaceDE w:val="0"/>
        <w:autoSpaceDN w:val="0"/>
        <w:adjustRightInd w:val="0"/>
        <w:ind w:left="0" w:firstLine="720"/>
        <w:jc w:val="both"/>
        <w:outlineLvl w:val="1"/>
      </w:pPr>
      <w:r>
        <w:rPr>
          <w:sz w:val="28"/>
          <w:szCs w:val="28"/>
        </w:rPr>
        <w:t>Администрация</w:t>
      </w:r>
      <w:r w:rsidR="005D25EE" w:rsidRPr="00EE47F9">
        <w:rPr>
          <w:sz w:val="28"/>
          <w:szCs w:val="28"/>
        </w:rPr>
        <w:t xml:space="preserve"> Малоугреневск</w:t>
      </w:r>
      <w:r>
        <w:rPr>
          <w:sz w:val="28"/>
          <w:szCs w:val="28"/>
        </w:rPr>
        <w:t>ого сельского совета Бийского района;</w:t>
      </w:r>
    </w:p>
    <w:p w:rsidR="00D225F7" w:rsidRPr="00D225F7" w:rsidRDefault="00D225F7" w:rsidP="002B5690">
      <w:pPr>
        <w:numPr>
          <w:ilvl w:val="0"/>
          <w:numId w:val="45"/>
        </w:numPr>
        <w:tabs>
          <w:tab w:val="clear" w:pos="1080"/>
        </w:tabs>
        <w:autoSpaceDE w:val="0"/>
        <w:autoSpaceDN w:val="0"/>
        <w:adjustRightInd w:val="0"/>
        <w:ind w:left="0" w:firstLine="720"/>
        <w:jc w:val="both"/>
        <w:outlineLvl w:val="1"/>
      </w:pPr>
      <w:r>
        <w:rPr>
          <w:sz w:val="28"/>
          <w:szCs w:val="28"/>
        </w:rPr>
        <w:t>Администрация</w:t>
      </w:r>
      <w:r w:rsidR="005D25EE" w:rsidRPr="00EE47F9">
        <w:rPr>
          <w:sz w:val="28"/>
          <w:szCs w:val="28"/>
        </w:rPr>
        <w:t xml:space="preserve"> Новиковск</w:t>
      </w:r>
      <w:r>
        <w:rPr>
          <w:sz w:val="28"/>
          <w:szCs w:val="28"/>
        </w:rPr>
        <w:t>ого сельского совета Бийского района;</w:t>
      </w:r>
    </w:p>
    <w:p w:rsidR="00D225F7" w:rsidRPr="00D225F7" w:rsidRDefault="00D225F7" w:rsidP="002B5690">
      <w:pPr>
        <w:numPr>
          <w:ilvl w:val="0"/>
          <w:numId w:val="45"/>
        </w:numPr>
        <w:tabs>
          <w:tab w:val="clear" w:pos="1080"/>
        </w:tabs>
        <w:autoSpaceDE w:val="0"/>
        <w:autoSpaceDN w:val="0"/>
        <w:adjustRightInd w:val="0"/>
        <w:ind w:left="0" w:firstLine="720"/>
        <w:jc w:val="both"/>
        <w:outlineLvl w:val="1"/>
      </w:pPr>
      <w:r>
        <w:rPr>
          <w:sz w:val="28"/>
          <w:szCs w:val="28"/>
        </w:rPr>
        <w:t>Администрация</w:t>
      </w:r>
      <w:r w:rsidR="005D25EE" w:rsidRPr="00EE47F9">
        <w:rPr>
          <w:sz w:val="28"/>
          <w:szCs w:val="28"/>
        </w:rPr>
        <w:t xml:space="preserve"> Первомайск</w:t>
      </w:r>
      <w:r>
        <w:rPr>
          <w:sz w:val="28"/>
          <w:szCs w:val="28"/>
        </w:rPr>
        <w:t>ого сельского совета Бийского района;</w:t>
      </w:r>
    </w:p>
    <w:p w:rsidR="00D225F7" w:rsidRPr="00D225F7" w:rsidRDefault="00D225F7" w:rsidP="002B5690">
      <w:pPr>
        <w:numPr>
          <w:ilvl w:val="0"/>
          <w:numId w:val="45"/>
        </w:numPr>
        <w:tabs>
          <w:tab w:val="clear" w:pos="1080"/>
        </w:tabs>
        <w:autoSpaceDE w:val="0"/>
        <w:autoSpaceDN w:val="0"/>
        <w:adjustRightInd w:val="0"/>
        <w:ind w:left="0" w:firstLine="720"/>
        <w:jc w:val="both"/>
        <w:outlineLvl w:val="1"/>
      </w:pPr>
      <w:r>
        <w:rPr>
          <w:sz w:val="28"/>
          <w:szCs w:val="28"/>
        </w:rPr>
        <w:t>Администрация</w:t>
      </w:r>
      <w:r w:rsidR="005D25EE" w:rsidRPr="00EE47F9">
        <w:rPr>
          <w:sz w:val="28"/>
          <w:szCs w:val="28"/>
        </w:rPr>
        <w:t xml:space="preserve"> Сростинск</w:t>
      </w:r>
      <w:r>
        <w:rPr>
          <w:sz w:val="28"/>
          <w:szCs w:val="28"/>
        </w:rPr>
        <w:t>ого сельского совета Бийского района;</w:t>
      </w:r>
    </w:p>
    <w:p w:rsidR="00D225F7" w:rsidRPr="00D225F7" w:rsidRDefault="00D225F7" w:rsidP="002B5690">
      <w:pPr>
        <w:numPr>
          <w:ilvl w:val="0"/>
          <w:numId w:val="45"/>
        </w:numPr>
        <w:tabs>
          <w:tab w:val="clear" w:pos="1080"/>
        </w:tabs>
        <w:autoSpaceDE w:val="0"/>
        <w:autoSpaceDN w:val="0"/>
        <w:adjustRightInd w:val="0"/>
        <w:ind w:left="0" w:firstLine="720"/>
        <w:jc w:val="both"/>
        <w:outlineLvl w:val="1"/>
      </w:pPr>
      <w:r>
        <w:rPr>
          <w:sz w:val="28"/>
          <w:szCs w:val="28"/>
        </w:rPr>
        <w:t>Администрация</w:t>
      </w:r>
      <w:r w:rsidR="005D25EE" w:rsidRPr="00EE47F9">
        <w:rPr>
          <w:sz w:val="28"/>
          <w:szCs w:val="28"/>
        </w:rPr>
        <w:t xml:space="preserve"> Светлоозерск</w:t>
      </w:r>
      <w:r>
        <w:rPr>
          <w:sz w:val="28"/>
          <w:szCs w:val="28"/>
        </w:rPr>
        <w:t>ого сельского совета Бийского района;</w:t>
      </w:r>
    </w:p>
    <w:p w:rsidR="00D225F7" w:rsidRPr="00D225F7" w:rsidRDefault="00D225F7" w:rsidP="002B5690">
      <w:pPr>
        <w:numPr>
          <w:ilvl w:val="0"/>
          <w:numId w:val="45"/>
        </w:numPr>
        <w:tabs>
          <w:tab w:val="clear" w:pos="1080"/>
        </w:tabs>
        <w:autoSpaceDE w:val="0"/>
        <w:autoSpaceDN w:val="0"/>
        <w:adjustRightInd w:val="0"/>
        <w:ind w:left="0" w:firstLine="720"/>
        <w:jc w:val="both"/>
        <w:outlineLvl w:val="1"/>
      </w:pPr>
      <w:r>
        <w:rPr>
          <w:sz w:val="28"/>
          <w:szCs w:val="28"/>
        </w:rPr>
        <w:t>Администрация</w:t>
      </w:r>
      <w:r w:rsidR="005D25EE" w:rsidRPr="00EE47F9">
        <w:rPr>
          <w:sz w:val="28"/>
          <w:szCs w:val="28"/>
        </w:rPr>
        <w:t xml:space="preserve"> Усятск</w:t>
      </w:r>
      <w:r>
        <w:rPr>
          <w:sz w:val="28"/>
          <w:szCs w:val="28"/>
        </w:rPr>
        <w:t>ого сельского совета Бийского района;</w:t>
      </w:r>
    </w:p>
    <w:p w:rsidR="002B5690" w:rsidRDefault="00D225F7" w:rsidP="002B5690">
      <w:pPr>
        <w:numPr>
          <w:ilvl w:val="0"/>
          <w:numId w:val="45"/>
        </w:numPr>
        <w:tabs>
          <w:tab w:val="clear" w:pos="1080"/>
        </w:tabs>
        <w:autoSpaceDE w:val="0"/>
        <w:autoSpaceDN w:val="0"/>
        <w:adjustRightInd w:val="0"/>
        <w:ind w:left="0" w:firstLine="720"/>
        <w:jc w:val="both"/>
        <w:outlineLvl w:val="1"/>
      </w:pPr>
      <w:r>
        <w:rPr>
          <w:sz w:val="28"/>
          <w:szCs w:val="28"/>
        </w:rPr>
        <w:t>Администрация</w:t>
      </w:r>
      <w:r w:rsidR="005D25EE" w:rsidRPr="00EE47F9">
        <w:rPr>
          <w:sz w:val="28"/>
          <w:szCs w:val="28"/>
        </w:rPr>
        <w:t xml:space="preserve"> Шебалинск</w:t>
      </w:r>
      <w:r>
        <w:rPr>
          <w:sz w:val="28"/>
          <w:szCs w:val="28"/>
        </w:rPr>
        <w:t>ого сельского совета Бийского района.</w:t>
      </w:r>
    </w:p>
    <w:p w:rsidR="002B5690" w:rsidRDefault="002B5690" w:rsidP="002B5690">
      <w:pPr>
        <w:autoSpaceDE w:val="0"/>
        <w:autoSpaceDN w:val="0"/>
        <w:adjustRightInd w:val="0"/>
        <w:jc w:val="both"/>
        <w:outlineLvl w:val="1"/>
      </w:pPr>
    </w:p>
    <w:p w:rsidR="002B5690" w:rsidRDefault="002B5690" w:rsidP="002B5690">
      <w:pPr>
        <w:autoSpaceDE w:val="0"/>
        <w:autoSpaceDN w:val="0"/>
        <w:adjustRightInd w:val="0"/>
        <w:jc w:val="both"/>
        <w:outlineLvl w:val="1"/>
      </w:pPr>
    </w:p>
    <w:p w:rsidR="002B5690" w:rsidRDefault="002B5690" w:rsidP="002B5690">
      <w:pPr>
        <w:autoSpaceDE w:val="0"/>
        <w:autoSpaceDN w:val="0"/>
        <w:adjustRightInd w:val="0"/>
        <w:jc w:val="both"/>
        <w:outlineLvl w:val="1"/>
      </w:pPr>
    </w:p>
    <w:p w:rsidR="002B5690" w:rsidRDefault="002B5690" w:rsidP="002B5690">
      <w:pPr>
        <w:autoSpaceDE w:val="0"/>
        <w:autoSpaceDN w:val="0"/>
        <w:adjustRightInd w:val="0"/>
        <w:jc w:val="both"/>
        <w:outlineLvl w:val="1"/>
      </w:pPr>
    </w:p>
    <w:p w:rsidR="002B5690" w:rsidRDefault="002B5690" w:rsidP="002B5690">
      <w:pPr>
        <w:autoSpaceDE w:val="0"/>
        <w:autoSpaceDN w:val="0"/>
        <w:adjustRightInd w:val="0"/>
        <w:jc w:val="both"/>
        <w:outlineLvl w:val="1"/>
      </w:pPr>
    </w:p>
    <w:p w:rsidR="002B5690" w:rsidRDefault="002B5690" w:rsidP="002B5690">
      <w:pPr>
        <w:autoSpaceDE w:val="0"/>
        <w:autoSpaceDN w:val="0"/>
        <w:adjustRightInd w:val="0"/>
        <w:jc w:val="both"/>
        <w:outlineLvl w:val="1"/>
      </w:pPr>
    </w:p>
    <w:p w:rsidR="002B5690" w:rsidRDefault="002B5690" w:rsidP="002B5690">
      <w:pPr>
        <w:autoSpaceDE w:val="0"/>
        <w:autoSpaceDN w:val="0"/>
        <w:adjustRightInd w:val="0"/>
        <w:jc w:val="both"/>
        <w:outlineLvl w:val="1"/>
      </w:pPr>
    </w:p>
    <w:p w:rsidR="002B5690" w:rsidRDefault="002B5690" w:rsidP="002B5690">
      <w:pPr>
        <w:autoSpaceDE w:val="0"/>
        <w:autoSpaceDN w:val="0"/>
        <w:adjustRightInd w:val="0"/>
        <w:jc w:val="both"/>
        <w:outlineLvl w:val="1"/>
      </w:pPr>
    </w:p>
    <w:p w:rsidR="002B5690" w:rsidRDefault="002B5690" w:rsidP="002B5690">
      <w:pPr>
        <w:autoSpaceDE w:val="0"/>
        <w:autoSpaceDN w:val="0"/>
        <w:adjustRightInd w:val="0"/>
        <w:jc w:val="both"/>
        <w:outlineLvl w:val="1"/>
      </w:pPr>
    </w:p>
    <w:p w:rsidR="002B5690" w:rsidRDefault="002B5690" w:rsidP="002B5690">
      <w:pPr>
        <w:autoSpaceDE w:val="0"/>
        <w:autoSpaceDN w:val="0"/>
        <w:adjustRightInd w:val="0"/>
        <w:jc w:val="both"/>
        <w:outlineLvl w:val="1"/>
      </w:pPr>
    </w:p>
    <w:p w:rsidR="002B5690" w:rsidRDefault="002B5690" w:rsidP="002B5690">
      <w:pPr>
        <w:autoSpaceDE w:val="0"/>
        <w:autoSpaceDN w:val="0"/>
        <w:adjustRightInd w:val="0"/>
        <w:jc w:val="both"/>
        <w:outlineLvl w:val="1"/>
      </w:pPr>
    </w:p>
    <w:p w:rsidR="002B5690" w:rsidRDefault="002B5690" w:rsidP="002B5690">
      <w:pPr>
        <w:autoSpaceDE w:val="0"/>
        <w:autoSpaceDN w:val="0"/>
        <w:adjustRightInd w:val="0"/>
        <w:jc w:val="both"/>
        <w:outlineLvl w:val="1"/>
      </w:pPr>
    </w:p>
    <w:p w:rsidR="002B5690" w:rsidRDefault="002B5690" w:rsidP="002B5690">
      <w:pPr>
        <w:autoSpaceDE w:val="0"/>
        <w:autoSpaceDN w:val="0"/>
        <w:adjustRightInd w:val="0"/>
        <w:jc w:val="both"/>
        <w:outlineLvl w:val="1"/>
      </w:pPr>
    </w:p>
    <w:p w:rsidR="002B5690" w:rsidRDefault="002B5690" w:rsidP="002B5690">
      <w:pPr>
        <w:autoSpaceDE w:val="0"/>
        <w:autoSpaceDN w:val="0"/>
        <w:adjustRightInd w:val="0"/>
        <w:jc w:val="both"/>
        <w:outlineLvl w:val="1"/>
      </w:pPr>
    </w:p>
    <w:p w:rsidR="002B5690" w:rsidRDefault="002B5690" w:rsidP="002B5690">
      <w:pPr>
        <w:autoSpaceDE w:val="0"/>
        <w:autoSpaceDN w:val="0"/>
        <w:adjustRightInd w:val="0"/>
        <w:jc w:val="both"/>
        <w:outlineLvl w:val="1"/>
      </w:pPr>
    </w:p>
    <w:p w:rsidR="002B5690" w:rsidRDefault="002B5690" w:rsidP="002B5690">
      <w:pPr>
        <w:autoSpaceDE w:val="0"/>
        <w:autoSpaceDN w:val="0"/>
        <w:adjustRightInd w:val="0"/>
        <w:jc w:val="both"/>
        <w:outlineLvl w:val="1"/>
      </w:pPr>
    </w:p>
    <w:p w:rsidR="002B5690" w:rsidRDefault="002B5690" w:rsidP="002B5690">
      <w:pPr>
        <w:autoSpaceDE w:val="0"/>
        <w:autoSpaceDN w:val="0"/>
        <w:adjustRightInd w:val="0"/>
        <w:jc w:val="both"/>
        <w:outlineLvl w:val="1"/>
      </w:pPr>
    </w:p>
    <w:p w:rsidR="002B5690" w:rsidRDefault="002B5690" w:rsidP="002B5690">
      <w:pPr>
        <w:autoSpaceDE w:val="0"/>
        <w:autoSpaceDN w:val="0"/>
        <w:adjustRightInd w:val="0"/>
        <w:jc w:val="both"/>
        <w:outlineLvl w:val="1"/>
      </w:pPr>
    </w:p>
    <w:p w:rsidR="002B5690" w:rsidRDefault="002B5690" w:rsidP="002B5690">
      <w:pPr>
        <w:autoSpaceDE w:val="0"/>
        <w:autoSpaceDN w:val="0"/>
        <w:adjustRightInd w:val="0"/>
        <w:jc w:val="both"/>
        <w:outlineLvl w:val="1"/>
      </w:pPr>
    </w:p>
    <w:p w:rsidR="002B5690" w:rsidRDefault="002B5690" w:rsidP="002B5690">
      <w:pPr>
        <w:autoSpaceDE w:val="0"/>
        <w:autoSpaceDN w:val="0"/>
        <w:adjustRightInd w:val="0"/>
        <w:jc w:val="both"/>
        <w:outlineLvl w:val="1"/>
      </w:pPr>
    </w:p>
    <w:p w:rsidR="002B5690" w:rsidRDefault="002B5690" w:rsidP="002B5690">
      <w:pPr>
        <w:autoSpaceDE w:val="0"/>
        <w:autoSpaceDN w:val="0"/>
        <w:adjustRightInd w:val="0"/>
        <w:jc w:val="both"/>
        <w:outlineLvl w:val="1"/>
      </w:pPr>
    </w:p>
    <w:p w:rsidR="00BD431E" w:rsidRDefault="00BD431E" w:rsidP="002B5690">
      <w:pPr>
        <w:autoSpaceDE w:val="0"/>
        <w:autoSpaceDN w:val="0"/>
        <w:adjustRightInd w:val="0"/>
        <w:jc w:val="both"/>
        <w:outlineLvl w:val="1"/>
      </w:pPr>
    </w:p>
    <w:p w:rsidR="002B5690" w:rsidRDefault="002B5690" w:rsidP="002B5690">
      <w:pPr>
        <w:autoSpaceDE w:val="0"/>
        <w:autoSpaceDN w:val="0"/>
        <w:adjustRightInd w:val="0"/>
        <w:jc w:val="both"/>
        <w:outlineLvl w:val="1"/>
      </w:pPr>
    </w:p>
    <w:p w:rsidR="002B5690" w:rsidRDefault="002B5690" w:rsidP="002B5690">
      <w:pPr>
        <w:autoSpaceDE w:val="0"/>
        <w:autoSpaceDN w:val="0"/>
        <w:adjustRightInd w:val="0"/>
        <w:jc w:val="both"/>
        <w:outlineLvl w:val="1"/>
      </w:pPr>
    </w:p>
    <w:p w:rsidR="00CD3017" w:rsidRDefault="00CD3017" w:rsidP="002B5690">
      <w:pPr>
        <w:pStyle w:val="ConsPlusNonformat"/>
        <w:widowControl/>
        <w:jc w:val="center"/>
        <w:rPr>
          <w:rFonts w:ascii="Times New Roman" w:hAnsi="Times New Roman" w:cs="Times New Roman"/>
          <w:b/>
          <w:sz w:val="28"/>
          <w:szCs w:val="28"/>
        </w:rPr>
      </w:pPr>
    </w:p>
    <w:tbl>
      <w:tblPr>
        <w:tblW w:w="0" w:type="auto"/>
        <w:tblLook w:val="01E0" w:firstRow="1" w:lastRow="1" w:firstColumn="1" w:lastColumn="1" w:noHBand="0" w:noVBand="0"/>
      </w:tblPr>
      <w:tblGrid>
        <w:gridCol w:w="5050"/>
        <w:gridCol w:w="5065"/>
      </w:tblGrid>
      <w:tr w:rsidR="00A311DF" w:rsidRPr="00C426B4" w:rsidTr="00C426B4">
        <w:tc>
          <w:tcPr>
            <w:tcW w:w="5050" w:type="dxa"/>
            <w:shd w:val="clear" w:color="auto" w:fill="auto"/>
          </w:tcPr>
          <w:p w:rsidR="00A311DF" w:rsidRPr="00C426B4" w:rsidRDefault="00A311DF" w:rsidP="00C426B4">
            <w:pPr>
              <w:autoSpaceDE w:val="0"/>
              <w:autoSpaceDN w:val="0"/>
              <w:adjustRightInd w:val="0"/>
              <w:jc w:val="both"/>
              <w:outlineLvl w:val="1"/>
              <w:rPr>
                <w:iCs/>
                <w:sz w:val="28"/>
                <w:szCs w:val="28"/>
              </w:rPr>
            </w:pPr>
          </w:p>
        </w:tc>
        <w:tc>
          <w:tcPr>
            <w:tcW w:w="5065" w:type="dxa"/>
            <w:shd w:val="clear" w:color="auto" w:fill="auto"/>
          </w:tcPr>
          <w:p w:rsidR="00A311DF" w:rsidRPr="00C426B4" w:rsidRDefault="00A311DF" w:rsidP="00C426B4">
            <w:pPr>
              <w:autoSpaceDE w:val="0"/>
              <w:autoSpaceDN w:val="0"/>
              <w:adjustRightInd w:val="0"/>
              <w:ind w:left="360" w:firstLine="349"/>
              <w:jc w:val="right"/>
              <w:rPr>
                <w:sz w:val="28"/>
                <w:szCs w:val="28"/>
              </w:rPr>
            </w:pPr>
            <w:r w:rsidRPr="00C426B4">
              <w:rPr>
                <w:sz w:val="28"/>
                <w:szCs w:val="28"/>
              </w:rPr>
              <w:t>Приложение  4</w:t>
            </w:r>
          </w:p>
          <w:p w:rsidR="00A311DF" w:rsidRPr="00C426B4" w:rsidRDefault="00A311DF" w:rsidP="00C426B4">
            <w:pPr>
              <w:autoSpaceDE w:val="0"/>
              <w:autoSpaceDN w:val="0"/>
              <w:adjustRightInd w:val="0"/>
              <w:ind w:left="360" w:firstLine="349"/>
              <w:jc w:val="right"/>
              <w:rPr>
                <w:sz w:val="28"/>
                <w:szCs w:val="28"/>
              </w:rPr>
            </w:pPr>
            <w:r w:rsidRPr="00C426B4">
              <w:rPr>
                <w:sz w:val="28"/>
                <w:szCs w:val="28"/>
              </w:rPr>
              <w:t xml:space="preserve">к решению Бийского районного </w:t>
            </w:r>
          </w:p>
          <w:p w:rsidR="00A311DF" w:rsidRPr="00C426B4" w:rsidRDefault="00A311DF" w:rsidP="00C426B4">
            <w:pPr>
              <w:autoSpaceDE w:val="0"/>
              <w:autoSpaceDN w:val="0"/>
              <w:adjustRightInd w:val="0"/>
              <w:ind w:left="360" w:firstLine="349"/>
              <w:jc w:val="right"/>
              <w:rPr>
                <w:sz w:val="28"/>
                <w:szCs w:val="28"/>
              </w:rPr>
            </w:pPr>
            <w:r w:rsidRPr="00C426B4">
              <w:rPr>
                <w:sz w:val="28"/>
                <w:szCs w:val="28"/>
              </w:rPr>
              <w:t xml:space="preserve">Совета народных депутатов </w:t>
            </w:r>
          </w:p>
          <w:p w:rsidR="00A311DF" w:rsidRPr="00C426B4" w:rsidRDefault="00BD431E" w:rsidP="00427564">
            <w:pPr>
              <w:autoSpaceDE w:val="0"/>
              <w:autoSpaceDN w:val="0"/>
              <w:adjustRightInd w:val="0"/>
              <w:ind w:left="360" w:firstLine="349"/>
              <w:jc w:val="right"/>
              <w:rPr>
                <w:sz w:val="28"/>
                <w:szCs w:val="28"/>
              </w:rPr>
            </w:pPr>
            <w:r w:rsidRPr="00C426B4">
              <w:rPr>
                <w:sz w:val="28"/>
                <w:szCs w:val="28"/>
              </w:rPr>
              <w:t xml:space="preserve">от </w:t>
            </w:r>
            <w:r w:rsidR="00E625C8">
              <w:rPr>
                <w:sz w:val="28"/>
                <w:szCs w:val="28"/>
              </w:rPr>
              <w:t>25.10.2022 г.</w:t>
            </w:r>
            <w:r w:rsidR="00E625C8" w:rsidRPr="00C426B4">
              <w:rPr>
                <w:sz w:val="28"/>
                <w:szCs w:val="28"/>
              </w:rPr>
              <w:t xml:space="preserve"> № </w:t>
            </w:r>
            <w:r w:rsidR="00D252CD">
              <w:rPr>
                <w:sz w:val="28"/>
                <w:szCs w:val="28"/>
              </w:rPr>
              <w:t>19</w:t>
            </w:r>
            <w:r w:rsidR="00E625C8" w:rsidRPr="00C426B4">
              <w:rPr>
                <w:sz w:val="28"/>
                <w:szCs w:val="28"/>
              </w:rPr>
              <w:t xml:space="preserve">     </w:t>
            </w:r>
          </w:p>
        </w:tc>
      </w:tr>
    </w:tbl>
    <w:p w:rsidR="00A311DF" w:rsidRPr="00FA488D" w:rsidRDefault="00A311DF" w:rsidP="00A311DF">
      <w:pPr>
        <w:autoSpaceDE w:val="0"/>
        <w:autoSpaceDN w:val="0"/>
        <w:adjustRightInd w:val="0"/>
        <w:ind w:left="360" w:firstLine="349"/>
        <w:jc w:val="right"/>
        <w:rPr>
          <w:sz w:val="28"/>
          <w:szCs w:val="28"/>
        </w:rPr>
      </w:pPr>
    </w:p>
    <w:p w:rsidR="00A311DF" w:rsidRDefault="00A311DF" w:rsidP="00A311DF">
      <w:pPr>
        <w:autoSpaceDE w:val="0"/>
        <w:autoSpaceDN w:val="0"/>
        <w:adjustRightInd w:val="0"/>
        <w:ind w:left="360" w:firstLine="349"/>
        <w:jc w:val="center"/>
        <w:rPr>
          <w:sz w:val="28"/>
          <w:szCs w:val="28"/>
        </w:rPr>
      </w:pPr>
      <w:r w:rsidRPr="00FA488D">
        <w:rPr>
          <w:sz w:val="28"/>
          <w:szCs w:val="28"/>
        </w:rPr>
        <w:t>Перечень орган</w:t>
      </w:r>
      <w:r>
        <w:rPr>
          <w:sz w:val="28"/>
          <w:szCs w:val="28"/>
        </w:rPr>
        <w:t>ов</w:t>
      </w:r>
      <w:r w:rsidRPr="00FA488D">
        <w:rPr>
          <w:sz w:val="28"/>
          <w:szCs w:val="28"/>
        </w:rPr>
        <w:t xml:space="preserve"> местного самоуправления </w:t>
      </w:r>
      <w:r>
        <w:rPr>
          <w:sz w:val="28"/>
          <w:szCs w:val="28"/>
        </w:rPr>
        <w:t>сельских поселений муниципального образования Бийский район Алтайского края, с которыми заключаются соглашения о передаче</w:t>
      </w:r>
      <w:r w:rsidR="00A94BA0">
        <w:rPr>
          <w:sz w:val="28"/>
          <w:szCs w:val="28"/>
        </w:rPr>
        <w:t xml:space="preserve"> части</w:t>
      </w:r>
      <w:r>
        <w:rPr>
          <w:sz w:val="28"/>
          <w:szCs w:val="28"/>
        </w:rPr>
        <w:t xml:space="preserve"> полномочий</w:t>
      </w:r>
    </w:p>
    <w:p w:rsidR="00A311DF" w:rsidRPr="00FA488D" w:rsidRDefault="00A311DF" w:rsidP="00A311DF">
      <w:pPr>
        <w:autoSpaceDE w:val="0"/>
        <w:autoSpaceDN w:val="0"/>
        <w:adjustRightInd w:val="0"/>
        <w:ind w:left="360" w:firstLine="349"/>
        <w:jc w:val="center"/>
        <w:rPr>
          <w:sz w:val="28"/>
          <w:szCs w:val="28"/>
        </w:rPr>
      </w:pPr>
    </w:p>
    <w:p w:rsidR="00A94BA0" w:rsidRPr="001B2E17" w:rsidRDefault="00A94BA0" w:rsidP="00A94BA0">
      <w:pPr>
        <w:autoSpaceDE w:val="0"/>
        <w:autoSpaceDN w:val="0"/>
        <w:adjustRightInd w:val="0"/>
        <w:ind w:firstLine="709"/>
        <w:jc w:val="both"/>
        <w:rPr>
          <w:sz w:val="28"/>
          <w:szCs w:val="28"/>
        </w:rPr>
      </w:pPr>
      <w:r w:rsidRPr="001B2E17">
        <w:rPr>
          <w:sz w:val="28"/>
          <w:szCs w:val="28"/>
        </w:rPr>
        <w:t>1</w:t>
      </w:r>
      <w:r w:rsidR="00A311DF" w:rsidRPr="001B2E17">
        <w:rPr>
          <w:sz w:val="28"/>
          <w:szCs w:val="28"/>
        </w:rPr>
        <w:t xml:space="preserve">. </w:t>
      </w:r>
      <w:r w:rsidRPr="001B2E17">
        <w:rPr>
          <w:sz w:val="28"/>
          <w:szCs w:val="28"/>
        </w:rPr>
        <w:t xml:space="preserve">Полномочия, указанные в пункте 1 Приложения 2 передаются Администрациям </w:t>
      </w:r>
      <w:r w:rsidR="006C3280" w:rsidRPr="001B2E17">
        <w:rPr>
          <w:sz w:val="28"/>
          <w:szCs w:val="28"/>
        </w:rPr>
        <w:t xml:space="preserve">Большеугреневского, </w:t>
      </w:r>
      <w:r w:rsidR="00E20192" w:rsidRPr="00A54493">
        <w:rPr>
          <w:sz w:val="28"/>
          <w:szCs w:val="28"/>
        </w:rPr>
        <w:t>Верх-Бехтемирского</w:t>
      </w:r>
      <w:r w:rsidR="00E20192">
        <w:rPr>
          <w:sz w:val="28"/>
          <w:szCs w:val="28"/>
        </w:rPr>
        <w:t>,</w:t>
      </w:r>
      <w:r w:rsidR="00E20192" w:rsidRPr="00A54493">
        <w:rPr>
          <w:sz w:val="28"/>
          <w:szCs w:val="28"/>
        </w:rPr>
        <w:t xml:space="preserve"> </w:t>
      </w:r>
      <w:r w:rsidR="006C3280" w:rsidRPr="001B2E17">
        <w:rPr>
          <w:sz w:val="28"/>
          <w:szCs w:val="28"/>
        </w:rPr>
        <w:t>Енисейского, Калининского,</w:t>
      </w:r>
      <w:r w:rsidR="00523CF4">
        <w:rPr>
          <w:sz w:val="28"/>
          <w:szCs w:val="28"/>
        </w:rPr>
        <w:t xml:space="preserve"> </w:t>
      </w:r>
      <w:r w:rsidR="00E20192" w:rsidRPr="00A54493">
        <w:rPr>
          <w:sz w:val="28"/>
          <w:szCs w:val="28"/>
        </w:rPr>
        <w:t>Лесного</w:t>
      </w:r>
      <w:r w:rsidR="00E20192">
        <w:rPr>
          <w:sz w:val="28"/>
          <w:szCs w:val="28"/>
        </w:rPr>
        <w:t xml:space="preserve">, </w:t>
      </w:r>
      <w:r w:rsidR="00E20192" w:rsidRPr="00A54493">
        <w:rPr>
          <w:sz w:val="28"/>
          <w:szCs w:val="28"/>
        </w:rPr>
        <w:t xml:space="preserve"> Малоенисейского</w:t>
      </w:r>
      <w:r w:rsidR="00E20192">
        <w:rPr>
          <w:sz w:val="28"/>
          <w:szCs w:val="28"/>
        </w:rPr>
        <w:t xml:space="preserve">, </w:t>
      </w:r>
      <w:r w:rsidR="00E20192" w:rsidRPr="00A54493">
        <w:rPr>
          <w:sz w:val="28"/>
          <w:szCs w:val="28"/>
        </w:rPr>
        <w:t xml:space="preserve"> Новиковского</w:t>
      </w:r>
      <w:r w:rsidR="00E20192">
        <w:rPr>
          <w:sz w:val="28"/>
          <w:szCs w:val="28"/>
        </w:rPr>
        <w:t xml:space="preserve">, </w:t>
      </w:r>
      <w:r w:rsidR="00E20192" w:rsidRPr="00A54493">
        <w:rPr>
          <w:sz w:val="28"/>
          <w:szCs w:val="28"/>
        </w:rPr>
        <w:t xml:space="preserve"> Светлоозерского</w:t>
      </w:r>
      <w:r w:rsidR="00E20192">
        <w:rPr>
          <w:sz w:val="28"/>
          <w:szCs w:val="28"/>
        </w:rPr>
        <w:t xml:space="preserve">, </w:t>
      </w:r>
      <w:r w:rsidR="00E20192" w:rsidRPr="00A54493">
        <w:rPr>
          <w:sz w:val="28"/>
          <w:szCs w:val="28"/>
        </w:rPr>
        <w:t xml:space="preserve"> Усятского</w:t>
      </w:r>
      <w:r w:rsidR="00E20192">
        <w:rPr>
          <w:sz w:val="28"/>
          <w:szCs w:val="28"/>
        </w:rPr>
        <w:t xml:space="preserve">, </w:t>
      </w:r>
      <w:r w:rsidR="00E20192" w:rsidRPr="00A54493">
        <w:rPr>
          <w:sz w:val="28"/>
          <w:szCs w:val="28"/>
        </w:rPr>
        <w:t xml:space="preserve">Шебалинского </w:t>
      </w:r>
      <w:r w:rsidRPr="001B2E17">
        <w:rPr>
          <w:sz w:val="28"/>
          <w:szCs w:val="28"/>
        </w:rPr>
        <w:t>сельских поселений Бийского района Алтайского края.</w:t>
      </w:r>
    </w:p>
    <w:p w:rsidR="00A311DF" w:rsidRDefault="00A94BA0" w:rsidP="00A311DF">
      <w:pPr>
        <w:autoSpaceDE w:val="0"/>
        <w:autoSpaceDN w:val="0"/>
        <w:adjustRightInd w:val="0"/>
        <w:ind w:firstLine="709"/>
        <w:jc w:val="both"/>
        <w:rPr>
          <w:sz w:val="28"/>
          <w:szCs w:val="28"/>
        </w:rPr>
      </w:pPr>
      <w:r w:rsidRPr="001B2E17">
        <w:rPr>
          <w:sz w:val="28"/>
          <w:szCs w:val="28"/>
        </w:rPr>
        <w:t>2. Полномочия, у</w:t>
      </w:r>
      <w:r w:rsidR="00A311DF" w:rsidRPr="001B2E17">
        <w:rPr>
          <w:sz w:val="28"/>
          <w:szCs w:val="28"/>
        </w:rPr>
        <w:t xml:space="preserve">казанные в пункте 2 </w:t>
      </w:r>
      <w:r w:rsidRPr="001B2E17">
        <w:rPr>
          <w:sz w:val="28"/>
          <w:szCs w:val="28"/>
        </w:rPr>
        <w:t>Приложения 2 передаются</w:t>
      </w:r>
      <w:r w:rsidR="00A311DF">
        <w:rPr>
          <w:sz w:val="28"/>
          <w:szCs w:val="28"/>
        </w:rPr>
        <w:t xml:space="preserve"> Администраци</w:t>
      </w:r>
      <w:r>
        <w:rPr>
          <w:sz w:val="28"/>
          <w:szCs w:val="28"/>
        </w:rPr>
        <w:t>ям</w:t>
      </w:r>
      <w:r w:rsidR="0049788A">
        <w:rPr>
          <w:sz w:val="28"/>
          <w:szCs w:val="28"/>
        </w:rPr>
        <w:t xml:space="preserve"> </w:t>
      </w:r>
      <w:proofErr w:type="spellStart"/>
      <w:r w:rsidR="001513BF">
        <w:rPr>
          <w:sz w:val="28"/>
          <w:szCs w:val="28"/>
        </w:rPr>
        <w:t>Заринского</w:t>
      </w:r>
      <w:proofErr w:type="spellEnd"/>
      <w:r w:rsidR="001513BF">
        <w:rPr>
          <w:sz w:val="28"/>
          <w:szCs w:val="28"/>
        </w:rPr>
        <w:t>,</w:t>
      </w:r>
      <w:r w:rsidR="00A311DF">
        <w:rPr>
          <w:sz w:val="28"/>
          <w:szCs w:val="28"/>
        </w:rPr>
        <w:t xml:space="preserve"> </w:t>
      </w:r>
      <w:proofErr w:type="spellStart"/>
      <w:r w:rsidR="0049788A">
        <w:rPr>
          <w:sz w:val="28"/>
          <w:szCs w:val="28"/>
        </w:rPr>
        <w:t>Малоугреневского</w:t>
      </w:r>
      <w:proofErr w:type="spellEnd"/>
      <w:r w:rsidR="0049788A">
        <w:rPr>
          <w:sz w:val="28"/>
          <w:szCs w:val="28"/>
        </w:rPr>
        <w:t>,</w:t>
      </w:r>
      <w:r w:rsidR="001513BF">
        <w:rPr>
          <w:sz w:val="28"/>
          <w:szCs w:val="28"/>
        </w:rPr>
        <w:t xml:space="preserve"> </w:t>
      </w:r>
      <w:r w:rsidR="0049788A">
        <w:rPr>
          <w:sz w:val="28"/>
          <w:szCs w:val="28"/>
        </w:rPr>
        <w:t xml:space="preserve">Первомайского </w:t>
      </w:r>
      <w:r w:rsidR="00A311DF">
        <w:rPr>
          <w:sz w:val="28"/>
          <w:szCs w:val="28"/>
        </w:rPr>
        <w:t>сельских поселений Бийского района Алтайского края.</w:t>
      </w:r>
    </w:p>
    <w:p w:rsidR="00A311DF" w:rsidRDefault="00A311DF" w:rsidP="00A311DF">
      <w:pPr>
        <w:autoSpaceDE w:val="0"/>
        <w:autoSpaceDN w:val="0"/>
        <w:adjustRightInd w:val="0"/>
        <w:ind w:firstLine="709"/>
        <w:jc w:val="both"/>
        <w:outlineLvl w:val="1"/>
        <w:rPr>
          <w:sz w:val="28"/>
          <w:szCs w:val="28"/>
        </w:rPr>
      </w:pPr>
      <w:r>
        <w:rPr>
          <w:sz w:val="28"/>
          <w:szCs w:val="28"/>
        </w:rPr>
        <w:t xml:space="preserve">3. </w:t>
      </w:r>
      <w:r w:rsidR="00A94BA0">
        <w:rPr>
          <w:sz w:val="28"/>
          <w:szCs w:val="28"/>
        </w:rPr>
        <w:t xml:space="preserve">Полномочия, указанные в пункте 3 Приложения 2 передаются  </w:t>
      </w:r>
      <w:r>
        <w:rPr>
          <w:sz w:val="28"/>
          <w:szCs w:val="28"/>
        </w:rPr>
        <w:t>Администраци</w:t>
      </w:r>
      <w:r w:rsidR="002F04D9">
        <w:rPr>
          <w:sz w:val="28"/>
          <w:szCs w:val="28"/>
        </w:rPr>
        <w:t>ям</w:t>
      </w:r>
      <w:r w:rsidR="00A94BA0">
        <w:rPr>
          <w:sz w:val="28"/>
          <w:szCs w:val="28"/>
        </w:rPr>
        <w:t xml:space="preserve"> </w:t>
      </w:r>
      <w:r>
        <w:rPr>
          <w:sz w:val="28"/>
          <w:szCs w:val="28"/>
        </w:rPr>
        <w:t>Верх-Катунского</w:t>
      </w:r>
      <w:r w:rsidR="00863BA7">
        <w:rPr>
          <w:sz w:val="28"/>
          <w:szCs w:val="28"/>
        </w:rPr>
        <w:t xml:space="preserve"> (с. Верх-Катунское)</w:t>
      </w:r>
      <w:r w:rsidR="00EA141B">
        <w:rPr>
          <w:sz w:val="28"/>
          <w:szCs w:val="28"/>
        </w:rPr>
        <w:t xml:space="preserve">, </w:t>
      </w:r>
      <w:r w:rsidR="00863BA7">
        <w:rPr>
          <w:sz w:val="28"/>
          <w:szCs w:val="28"/>
        </w:rPr>
        <w:t>Первомайского</w:t>
      </w:r>
      <w:r w:rsidR="00E20192">
        <w:rPr>
          <w:sz w:val="28"/>
          <w:szCs w:val="28"/>
        </w:rPr>
        <w:t xml:space="preserve"> (с. Первомайское)</w:t>
      </w:r>
      <w:r w:rsidR="00863BA7">
        <w:rPr>
          <w:sz w:val="28"/>
          <w:szCs w:val="28"/>
        </w:rPr>
        <w:t xml:space="preserve">, </w:t>
      </w:r>
      <w:proofErr w:type="spellStart"/>
      <w:r w:rsidR="002F04D9">
        <w:rPr>
          <w:sz w:val="28"/>
          <w:szCs w:val="28"/>
        </w:rPr>
        <w:t>Сростинского</w:t>
      </w:r>
      <w:proofErr w:type="spellEnd"/>
      <w:r>
        <w:rPr>
          <w:sz w:val="28"/>
          <w:szCs w:val="28"/>
        </w:rPr>
        <w:t xml:space="preserve"> </w:t>
      </w:r>
      <w:r w:rsidR="00977406">
        <w:rPr>
          <w:sz w:val="28"/>
          <w:szCs w:val="28"/>
        </w:rPr>
        <w:t xml:space="preserve">(с. Сростки) </w:t>
      </w:r>
      <w:r>
        <w:rPr>
          <w:sz w:val="28"/>
          <w:szCs w:val="28"/>
        </w:rPr>
        <w:t>сельсовет</w:t>
      </w:r>
      <w:r w:rsidR="002F04D9">
        <w:rPr>
          <w:sz w:val="28"/>
          <w:szCs w:val="28"/>
        </w:rPr>
        <w:t>ов</w:t>
      </w:r>
      <w:r>
        <w:rPr>
          <w:sz w:val="28"/>
          <w:szCs w:val="28"/>
        </w:rPr>
        <w:t xml:space="preserve"> Бийского района.</w:t>
      </w:r>
    </w:p>
    <w:p w:rsidR="000A79D8" w:rsidRDefault="000A79D8" w:rsidP="00A311DF">
      <w:pPr>
        <w:autoSpaceDE w:val="0"/>
        <w:autoSpaceDN w:val="0"/>
        <w:adjustRightInd w:val="0"/>
        <w:ind w:firstLine="709"/>
        <w:jc w:val="both"/>
        <w:outlineLvl w:val="1"/>
        <w:rPr>
          <w:sz w:val="28"/>
          <w:szCs w:val="28"/>
        </w:rPr>
      </w:pPr>
    </w:p>
    <w:p w:rsidR="000A79D8" w:rsidRDefault="000A79D8" w:rsidP="00A311DF">
      <w:pPr>
        <w:autoSpaceDE w:val="0"/>
        <w:autoSpaceDN w:val="0"/>
        <w:adjustRightInd w:val="0"/>
        <w:ind w:firstLine="709"/>
        <w:jc w:val="both"/>
        <w:outlineLvl w:val="1"/>
        <w:rPr>
          <w:sz w:val="28"/>
          <w:szCs w:val="28"/>
        </w:rPr>
      </w:pPr>
    </w:p>
    <w:p w:rsidR="000A79D8" w:rsidRDefault="000A79D8" w:rsidP="00A311DF">
      <w:pPr>
        <w:autoSpaceDE w:val="0"/>
        <w:autoSpaceDN w:val="0"/>
        <w:adjustRightInd w:val="0"/>
        <w:ind w:firstLine="709"/>
        <w:jc w:val="both"/>
        <w:outlineLvl w:val="1"/>
        <w:rPr>
          <w:sz w:val="28"/>
          <w:szCs w:val="28"/>
        </w:rPr>
      </w:pPr>
    </w:p>
    <w:p w:rsidR="000A79D8" w:rsidRDefault="000A79D8" w:rsidP="00A311DF">
      <w:pPr>
        <w:autoSpaceDE w:val="0"/>
        <w:autoSpaceDN w:val="0"/>
        <w:adjustRightInd w:val="0"/>
        <w:ind w:firstLine="709"/>
        <w:jc w:val="both"/>
        <w:outlineLvl w:val="1"/>
        <w:rPr>
          <w:sz w:val="28"/>
          <w:szCs w:val="28"/>
        </w:rPr>
      </w:pPr>
    </w:p>
    <w:p w:rsidR="000A79D8" w:rsidRDefault="000A79D8" w:rsidP="00A311DF">
      <w:pPr>
        <w:autoSpaceDE w:val="0"/>
        <w:autoSpaceDN w:val="0"/>
        <w:adjustRightInd w:val="0"/>
        <w:ind w:firstLine="709"/>
        <w:jc w:val="both"/>
        <w:outlineLvl w:val="1"/>
        <w:rPr>
          <w:sz w:val="28"/>
          <w:szCs w:val="28"/>
        </w:rPr>
      </w:pPr>
    </w:p>
    <w:p w:rsidR="000A79D8" w:rsidRDefault="000A79D8" w:rsidP="00A311DF">
      <w:pPr>
        <w:autoSpaceDE w:val="0"/>
        <w:autoSpaceDN w:val="0"/>
        <w:adjustRightInd w:val="0"/>
        <w:ind w:firstLine="709"/>
        <w:jc w:val="both"/>
        <w:outlineLvl w:val="1"/>
        <w:rPr>
          <w:sz w:val="28"/>
          <w:szCs w:val="28"/>
        </w:rPr>
      </w:pPr>
    </w:p>
    <w:p w:rsidR="000A79D8" w:rsidRDefault="000A79D8" w:rsidP="000A79D8">
      <w:pPr>
        <w:autoSpaceDE w:val="0"/>
        <w:autoSpaceDN w:val="0"/>
        <w:adjustRightInd w:val="0"/>
        <w:ind w:firstLine="540"/>
        <w:jc w:val="both"/>
        <w:rPr>
          <w:sz w:val="28"/>
          <w:szCs w:val="28"/>
        </w:rPr>
      </w:pPr>
    </w:p>
    <w:p w:rsidR="00280ABF" w:rsidRDefault="00280ABF" w:rsidP="000A79D8">
      <w:pPr>
        <w:autoSpaceDE w:val="0"/>
        <w:autoSpaceDN w:val="0"/>
        <w:adjustRightInd w:val="0"/>
        <w:ind w:firstLine="540"/>
        <w:jc w:val="both"/>
        <w:rPr>
          <w:sz w:val="28"/>
          <w:szCs w:val="28"/>
        </w:rPr>
      </w:pPr>
    </w:p>
    <w:p w:rsidR="00280ABF" w:rsidRDefault="00280ABF" w:rsidP="000A79D8">
      <w:pPr>
        <w:autoSpaceDE w:val="0"/>
        <w:autoSpaceDN w:val="0"/>
        <w:adjustRightInd w:val="0"/>
        <w:ind w:firstLine="540"/>
        <w:jc w:val="both"/>
        <w:rPr>
          <w:sz w:val="28"/>
          <w:szCs w:val="28"/>
        </w:rPr>
      </w:pPr>
    </w:p>
    <w:p w:rsidR="00280ABF" w:rsidRDefault="00280ABF" w:rsidP="000A79D8">
      <w:pPr>
        <w:autoSpaceDE w:val="0"/>
        <w:autoSpaceDN w:val="0"/>
        <w:adjustRightInd w:val="0"/>
        <w:ind w:firstLine="540"/>
        <w:jc w:val="both"/>
        <w:rPr>
          <w:sz w:val="28"/>
          <w:szCs w:val="28"/>
        </w:rPr>
      </w:pPr>
    </w:p>
    <w:p w:rsidR="00280ABF" w:rsidRDefault="00280ABF" w:rsidP="000A79D8">
      <w:pPr>
        <w:autoSpaceDE w:val="0"/>
        <w:autoSpaceDN w:val="0"/>
        <w:adjustRightInd w:val="0"/>
        <w:ind w:firstLine="540"/>
        <w:jc w:val="both"/>
        <w:rPr>
          <w:sz w:val="28"/>
          <w:szCs w:val="28"/>
        </w:rPr>
      </w:pPr>
    </w:p>
    <w:p w:rsidR="00280ABF" w:rsidRDefault="00280ABF" w:rsidP="000A79D8">
      <w:pPr>
        <w:autoSpaceDE w:val="0"/>
        <w:autoSpaceDN w:val="0"/>
        <w:adjustRightInd w:val="0"/>
        <w:ind w:firstLine="540"/>
        <w:jc w:val="both"/>
        <w:rPr>
          <w:sz w:val="28"/>
          <w:szCs w:val="28"/>
        </w:rPr>
      </w:pPr>
    </w:p>
    <w:p w:rsidR="00280ABF" w:rsidRDefault="00280ABF" w:rsidP="000A79D8">
      <w:pPr>
        <w:autoSpaceDE w:val="0"/>
        <w:autoSpaceDN w:val="0"/>
        <w:adjustRightInd w:val="0"/>
        <w:ind w:firstLine="540"/>
        <w:jc w:val="both"/>
        <w:rPr>
          <w:sz w:val="28"/>
          <w:szCs w:val="28"/>
        </w:rPr>
      </w:pPr>
    </w:p>
    <w:p w:rsidR="00280ABF" w:rsidRDefault="00280ABF" w:rsidP="000A79D8">
      <w:pPr>
        <w:autoSpaceDE w:val="0"/>
        <w:autoSpaceDN w:val="0"/>
        <w:adjustRightInd w:val="0"/>
        <w:ind w:firstLine="540"/>
        <w:jc w:val="both"/>
        <w:rPr>
          <w:sz w:val="28"/>
          <w:szCs w:val="28"/>
        </w:rPr>
      </w:pPr>
    </w:p>
    <w:p w:rsidR="00280ABF" w:rsidRDefault="00280ABF" w:rsidP="000A79D8">
      <w:pPr>
        <w:autoSpaceDE w:val="0"/>
        <w:autoSpaceDN w:val="0"/>
        <w:adjustRightInd w:val="0"/>
        <w:ind w:firstLine="540"/>
        <w:jc w:val="both"/>
        <w:rPr>
          <w:sz w:val="28"/>
          <w:szCs w:val="28"/>
        </w:rPr>
      </w:pPr>
    </w:p>
    <w:p w:rsidR="00280ABF" w:rsidRDefault="00280ABF" w:rsidP="000A79D8">
      <w:pPr>
        <w:autoSpaceDE w:val="0"/>
        <w:autoSpaceDN w:val="0"/>
        <w:adjustRightInd w:val="0"/>
        <w:ind w:firstLine="540"/>
        <w:jc w:val="both"/>
        <w:rPr>
          <w:sz w:val="28"/>
          <w:szCs w:val="28"/>
        </w:rPr>
      </w:pPr>
    </w:p>
    <w:p w:rsidR="00280ABF" w:rsidRDefault="00280ABF" w:rsidP="000A79D8">
      <w:pPr>
        <w:autoSpaceDE w:val="0"/>
        <w:autoSpaceDN w:val="0"/>
        <w:adjustRightInd w:val="0"/>
        <w:ind w:firstLine="540"/>
        <w:jc w:val="both"/>
        <w:rPr>
          <w:sz w:val="28"/>
          <w:szCs w:val="28"/>
        </w:rPr>
      </w:pPr>
    </w:p>
    <w:p w:rsidR="00280ABF" w:rsidRDefault="00280ABF" w:rsidP="000A79D8">
      <w:pPr>
        <w:autoSpaceDE w:val="0"/>
        <w:autoSpaceDN w:val="0"/>
        <w:adjustRightInd w:val="0"/>
        <w:ind w:firstLine="540"/>
        <w:jc w:val="both"/>
        <w:rPr>
          <w:sz w:val="28"/>
          <w:szCs w:val="28"/>
        </w:rPr>
      </w:pPr>
    </w:p>
    <w:p w:rsidR="00280ABF" w:rsidRDefault="00280ABF" w:rsidP="000A79D8">
      <w:pPr>
        <w:autoSpaceDE w:val="0"/>
        <w:autoSpaceDN w:val="0"/>
        <w:adjustRightInd w:val="0"/>
        <w:ind w:firstLine="540"/>
        <w:jc w:val="both"/>
        <w:rPr>
          <w:sz w:val="28"/>
          <w:szCs w:val="28"/>
        </w:rPr>
      </w:pPr>
    </w:p>
    <w:p w:rsidR="00280ABF" w:rsidRDefault="00280ABF" w:rsidP="000A79D8">
      <w:pPr>
        <w:autoSpaceDE w:val="0"/>
        <w:autoSpaceDN w:val="0"/>
        <w:adjustRightInd w:val="0"/>
        <w:ind w:firstLine="540"/>
        <w:jc w:val="both"/>
        <w:rPr>
          <w:sz w:val="28"/>
          <w:szCs w:val="28"/>
        </w:rPr>
      </w:pPr>
    </w:p>
    <w:p w:rsidR="00280ABF" w:rsidRDefault="00280ABF" w:rsidP="000A79D8">
      <w:pPr>
        <w:autoSpaceDE w:val="0"/>
        <w:autoSpaceDN w:val="0"/>
        <w:adjustRightInd w:val="0"/>
        <w:ind w:firstLine="540"/>
        <w:jc w:val="both"/>
        <w:rPr>
          <w:sz w:val="28"/>
          <w:szCs w:val="28"/>
        </w:rPr>
      </w:pPr>
    </w:p>
    <w:p w:rsidR="00280ABF" w:rsidRDefault="00280ABF" w:rsidP="000A79D8">
      <w:pPr>
        <w:autoSpaceDE w:val="0"/>
        <w:autoSpaceDN w:val="0"/>
        <w:adjustRightInd w:val="0"/>
        <w:ind w:firstLine="540"/>
        <w:jc w:val="both"/>
        <w:rPr>
          <w:sz w:val="28"/>
          <w:szCs w:val="28"/>
        </w:rPr>
      </w:pPr>
    </w:p>
    <w:p w:rsidR="00280ABF" w:rsidRDefault="00280ABF" w:rsidP="000A79D8">
      <w:pPr>
        <w:autoSpaceDE w:val="0"/>
        <w:autoSpaceDN w:val="0"/>
        <w:adjustRightInd w:val="0"/>
        <w:ind w:firstLine="540"/>
        <w:jc w:val="both"/>
        <w:rPr>
          <w:sz w:val="28"/>
          <w:szCs w:val="28"/>
        </w:rPr>
      </w:pPr>
    </w:p>
    <w:p w:rsidR="00280ABF" w:rsidRDefault="00280ABF" w:rsidP="000A79D8">
      <w:pPr>
        <w:autoSpaceDE w:val="0"/>
        <w:autoSpaceDN w:val="0"/>
        <w:adjustRightInd w:val="0"/>
        <w:ind w:firstLine="540"/>
        <w:jc w:val="both"/>
        <w:rPr>
          <w:sz w:val="28"/>
          <w:szCs w:val="28"/>
        </w:rPr>
      </w:pPr>
    </w:p>
    <w:p w:rsidR="00280ABF" w:rsidRDefault="00280ABF" w:rsidP="000A79D8">
      <w:pPr>
        <w:autoSpaceDE w:val="0"/>
        <w:autoSpaceDN w:val="0"/>
        <w:adjustRightInd w:val="0"/>
        <w:ind w:firstLine="540"/>
        <w:jc w:val="both"/>
        <w:rPr>
          <w:sz w:val="28"/>
          <w:szCs w:val="28"/>
        </w:rPr>
      </w:pPr>
    </w:p>
    <w:p w:rsidR="00280ABF" w:rsidRDefault="00280ABF" w:rsidP="000A79D8">
      <w:pPr>
        <w:autoSpaceDE w:val="0"/>
        <w:autoSpaceDN w:val="0"/>
        <w:adjustRightInd w:val="0"/>
        <w:ind w:firstLine="540"/>
        <w:jc w:val="both"/>
        <w:rPr>
          <w:sz w:val="28"/>
          <w:szCs w:val="28"/>
        </w:rPr>
      </w:pPr>
    </w:p>
    <w:p w:rsidR="00280ABF" w:rsidRDefault="00280ABF" w:rsidP="000A79D8">
      <w:pPr>
        <w:autoSpaceDE w:val="0"/>
        <w:autoSpaceDN w:val="0"/>
        <w:adjustRightInd w:val="0"/>
        <w:ind w:firstLine="540"/>
        <w:jc w:val="both"/>
        <w:rPr>
          <w:sz w:val="28"/>
          <w:szCs w:val="28"/>
        </w:rPr>
      </w:pPr>
    </w:p>
    <w:p w:rsidR="00280ABF" w:rsidRDefault="00280ABF" w:rsidP="000A79D8">
      <w:pPr>
        <w:autoSpaceDE w:val="0"/>
        <w:autoSpaceDN w:val="0"/>
        <w:adjustRightInd w:val="0"/>
        <w:ind w:firstLine="540"/>
        <w:jc w:val="both"/>
        <w:rPr>
          <w:sz w:val="28"/>
          <w:szCs w:val="28"/>
        </w:rPr>
      </w:pPr>
    </w:p>
    <w:p w:rsidR="00280ABF" w:rsidRDefault="00280ABF" w:rsidP="000A79D8">
      <w:pPr>
        <w:autoSpaceDE w:val="0"/>
        <w:autoSpaceDN w:val="0"/>
        <w:adjustRightInd w:val="0"/>
        <w:ind w:firstLine="540"/>
        <w:jc w:val="both"/>
        <w:rPr>
          <w:sz w:val="28"/>
          <w:szCs w:val="28"/>
        </w:rPr>
      </w:pPr>
    </w:p>
    <w:tbl>
      <w:tblPr>
        <w:tblW w:w="0" w:type="auto"/>
        <w:tblLook w:val="01E0" w:firstRow="1" w:lastRow="1" w:firstColumn="1" w:lastColumn="1" w:noHBand="0" w:noVBand="0"/>
      </w:tblPr>
      <w:tblGrid>
        <w:gridCol w:w="4881"/>
        <w:gridCol w:w="4973"/>
      </w:tblGrid>
      <w:tr w:rsidR="009729E0" w:rsidRPr="00C426B4" w:rsidTr="00043DEC">
        <w:trPr>
          <w:trHeight w:val="1392"/>
        </w:trPr>
        <w:tc>
          <w:tcPr>
            <w:tcW w:w="4881" w:type="dxa"/>
            <w:shd w:val="clear" w:color="auto" w:fill="auto"/>
          </w:tcPr>
          <w:p w:rsidR="009729E0" w:rsidRPr="00C426B4" w:rsidRDefault="009729E0" w:rsidP="00043DEC">
            <w:pPr>
              <w:autoSpaceDE w:val="0"/>
              <w:autoSpaceDN w:val="0"/>
              <w:adjustRightInd w:val="0"/>
              <w:jc w:val="both"/>
              <w:outlineLvl w:val="1"/>
              <w:rPr>
                <w:iCs/>
                <w:sz w:val="28"/>
                <w:szCs w:val="28"/>
              </w:rPr>
            </w:pPr>
          </w:p>
        </w:tc>
        <w:tc>
          <w:tcPr>
            <w:tcW w:w="4973" w:type="dxa"/>
            <w:shd w:val="clear" w:color="auto" w:fill="auto"/>
          </w:tcPr>
          <w:p w:rsidR="009729E0" w:rsidRPr="00C426B4" w:rsidRDefault="009729E0" w:rsidP="00043DEC">
            <w:pPr>
              <w:autoSpaceDE w:val="0"/>
              <w:autoSpaceDN w:val="0"/>
              <w:adjustRightInd w:val="0"/>
              <w:ind w:left="360" w:firstLine="349"/>
              <w:jc w:val="right"/>
              <w:rPr>
                <w:sz w:val="28"/>
                <w:szCs w:val="28"/>
              </w:rPr>
            </w:pPr>
            <w:r w:rsidRPr="00C426B4">
              <w:rPr>
                <w:sz w:val="28"/>
                <w:szCs w:val="28"/>
              </w:rPr>
              <w:t xml:space="preserve">Приложение  </w:t>
            </w:r>
            <w:r>
              <w:rPr>
                <w:sz w:val="28"/>
                <w:szCs w:val="28"/>
              </w:rPr>
              <w:t>5</w:t>
            </w:r>
          </w:p>
          <w:p w:rsidR="009729E0" w:rsidRPr="00C426B4" w:rsidRDefault="009729E0" w:rsidP="00043DEC">
            <w:pPr>
              <w:autoSpaceDE w:val="0"/>
              <w:autoSpaceDN w:val="0"/>
              <w:adjustRightInd w:val="0"/>
              <w:ind w:left="360" w:firstLine="349"/>
              <w:jc w:val="right"/>
              <w:rPr>
                <w:sz w:val="28"/>
                <w:szCs w:val="28"/>
              </w:rPr>
            </w:pPr>
            <w:r w:rsidRPr="00C426B4">
              <w:rPr>
                <w:sz w:val="28"/>
                <w:szCs w:val="28"/>
              </w:rPr>
              <w:t xml:space="preserve">к решению Бийского районного </w:t>
            </w:r>
          </w:p>
          <w:p w:rsidR="009729E0" w:rsidRPr="00C426B4" w:rsidRDefault="009729E0" w:rsidP="00043DEC">
            <w:pPr>
              <w:autoSpaceDE w:val="0"/>
              <w:autoSpaceDN w:val="0"/>
              <w:adjustRightInd w:val="0"/>
              <w:ind w:left="360" w:firstLine="349"/>
              <w:jc w:val="right"/>
              <w:rPr>
                <w:sz w:val="28"/>
                <w:szCs w:val="28"/>
              </w:rPr>
            </w:pPr>
            <w:r w:rsidRPr="00C426B4">
              <w:rPr>
                <w:sz w:val="28"/>
                <w:szCs w:val="28"/>
              </w:rPr>
              <w:t xml:space="preserve">Совета народных депутатов </w:t>
            </w:r>
          </w:p>
          <w:p w:rsidR="009729E0" w:rsidRPr="00C426B4" w:rsidRDefault="009729E0" w:rsidP="00427564">
            <w:pPr>
              <w:autoSpaceDE w:val="0"/>
              <w:autoSpaceDN w:val="0"/>
              <w:adjustRightInd w:val="0"/>
              <w:ind w:left="360" w:firstLine="349"/>
              <w:jc w:val="right"/>
              <w:rPr>
                <w:sz w:val="28"/>
                <w:szCs w:val="28"/>
              </w:rPr>
            </w:pPr>
            <w:r w:rsidRPr="00C426B4">
              <w:rPr>
                <w:sz w:val="28"/>
                <w:szCs w:val="28"/>
              </w:rPr>
              <w:t xml:space="preserve">от </w:t>
            </w:r>
            <w:r w:rsidR="00E625C8">
              <w:rPr>
                <w:sz w:val="28"/>
                <w:szCs w:val="28"/>
              </w:rPr>
              <w:t>25.10.2022 г.</w:t>
            </w:r>
            <w:r w:rsidR="00E625C8" w:rsidRPr="00C426B4">
              <w:rPr>
                <w:sz w:val="28"/>
                <w:szCs w:val="28"/>
              </w:rPr>
              <w:t xml:space="preserve"> № </w:t>
            </w:r>
            <w:r w:rsidR="00D252CD">
              <w:rPr>
                <w:sz w:val="28"/>
                <w:szCs w:val="28"/>
              </w:rPr>
              <w:t>19</w:t>
            </w:r>
            <w:r w:rsidR="00E625C8" w:rsidRPr="00C426B4">
              <w:rPr>
                <w:sz w:val="28"/>
                <w:szCs w:val="28"/>
              </w:rPr>
              <w:t xml:space="preserve">     </w:t>
            </w:r>
          </w:p>
        </w:tc>
      </w:tr>
    </w:tbl>
    <w:p w:rsidR="009729E0" w:rsidRDefault="009729E0" w:rsidP="000A79D8">
      <w:pPr>
        <w:autoSpaceDE w:val="0"/>
        <w:autoSpaceDN w:val="0"/>
        <w:adjustRightInd w:val="0"/>
        <w:ind w:firstLine="540"/>
        <w:jc w:val="both"/>
        <w:rPr>
          <w:sz w:val="28"/>
          <w:szCs w:val="28"/>
        </w:rPr>
      </w:pPr>
    </w:p>
    <w:p w:rsidR="00280ABF" w:rsidRPr="00954EA7" w:rsidRDefault="00280ABF" w:rsidP="00280ABF">
      <w:pPr>
        <w:pStyle w:val="ConsPlusNonformat"/>
        <w:widowControl/>
        <w:jc w:val="center"/>
        <w:rPr>
          <w:rFonts w:ascii="Times New Roman" w:hAnsi="Times New Roman" w:cs="Times New Roman"/>
          <w:sz w:val="28"/>
          <w:szCs w:val="28"/>
        </w:rPr>
      </w:pPr>
      <w:r w:rsidRPr="00954EA7">
        <w:rPr>
          <w:rFonts w:ascii="Times New Roman" w:hAnsi="Times New Roman" w:cs="Times New Roman"/>
          <w:b/>
          <w:sz w:val="28"/>
          <w:szCs w:val="28"/>
        </w:rPr>
        <w:t>СОГЛАШЕНИЕ О ПЕРЕДАЧЕ ПОЛНОМОЧИЙ № _____</w:t>
      </w:r>
    </w:p>
    <w:p w:rsidR="00280ABF" w:rsidRPr="00954EA7" w:rsidRDefault="00280ABF" w:rsidP="00280ABF">
      <w:pPr>
        <w:pStyle w:val="ConsPlusNonformat"/>
        <w:widowControl/>
        <w:jc w:val="center"/>
        <w:rPr>
          <w:rFonts w:ascii="Times New Roman" w:hAnsi="Times New Roman" w:cs="Times New Roman"/>
          <w:sz w:val="28"/>
          <w:szCs w:val="28"/>
        </w:rPr>
      </w:pPr>
    </w:p>
    <w:p w:rsidR="00280ABF" w:rsidRPr="00954EA7" w:rsidRDefault="00280ABF" w:rsidP="00280ABF">
      <w:pPr>
        <w:pStyle w:val="ConsPlusNonformat"/>
        <w:widowControl/>
        <w:jc w:val="center"/>
        <w:rPr>
          <w:rFonts w:ascii="Times New Roman" w:hAnsi="Times New Roman" w:cs="Times New Roman"/>
          <w:sz w:val="28"/>
          <w:szCs w:val="28"/>
        </w:rPr>
      </w:pPr>
      <w:r w:rsidRPr="00954EA7">
        <w:rPr>
          <w:rFonts w:ascii="Times New Roman" w:hAnsi="Times New Roman" w:cs="Times New Roman"/>
          <w:sz w:val="28"/>
          <w:szCs w:val="28"/>
        </w:rPr>
        <w:t>г. Бийск</w:t>
      </w:r>
      <w:r w:rsidRPr="00954EA7">
        <w:rPr>
          <w:rFonts w:ascii="Times New Roman" w:hAnsi="Times New Roman" w:cs="Times New Roman"/>
          <w:sz w:val="28"/>
          <w:szCs w:val="28"/>
        </w:rPr>
        <w:tab/>
      </w:r>
      <w:r w:rsidRPr="00954EA7">
        <w:rPr>
          <w:rFonts w:ascii="Times New Roman" w:hAnsi="Times New Roman" w:cs="Times New Roman"/>
          <w:sz w:val="28"/>
          <w:szCs w:val="28"/>
        </w:rPr>
        <w:tab/>
      </w:r>
      <w:r w:rsidRPr="00954EA7">
        <w:rPr>
          <w:rFonts w:ascii="Times New Roman" w:hAnsi="Times New Roman" w:cs="Times New Roman"/>
          <w:sz w:val="28"/>
          <w:szCs w:val="28"/>
        </w:rPr>
        <w:tab/>
        <w:t xml:space="preserve">             </w:t>
      </w:r>
      <w:r w:rsidRPr="00954EA7">
        <w:rPr>
          <w:rFonts w:ascii="Times New Roman" w:hAnsi="Times New Roman" w:cs="Times New Roman"/>
          <w:sz w:val="28"/>
          <w:szCs w:val="28"/>
        </w:rPr>
        <w:tab/>
      </w:r>
      <w:r w:rsidRPr="00954EA7">
        <w:rPr>
          <w:rFonts w:ascii="Times New Roman" w:hAnsi="Times New Roman" w:cs="Times New Roman"/>
          <w:sz w:val="28"/>
          <w:szCs w:val="28"/>
        </w:rPr>
        <w:tab/>
        <w:t xml:space="preserve">               «01» </w:t>
      </w:r>
      <w:r w:rsidR="00E625C8">
        <w:rPr>
          <w:rFonts w:ascii="Times New Roman" w:hAnsi="Times New Roman" w:cs="Times New Roman"/>
          <w:sz w:val="28"/>
          <w:szCs w:val="28"/>
        </w:rPr>
        <w:t>октября</w:t>
      </w:r>
      <w:r w:rsidRPr="00954EA7">
        <w:rPr>
          <w:rFonts w:ascii="Times New Roman" w:hAnsi="Times New Roman" w:cs="Times New Roman"/>
          <w:sz w:val="28"/>
          <w:szCs w:val="28"/>
        </w:rPr>
        <w:t xml:space="preserve"> 20</w:t>
      </w:r>
      <w:r>
        <w:rPr>
          <w:rFonts w:ascii="Times New Roman" w:hAnsi="Times New Roman" w:cs="Times New Roman"/>
          <w:sz w:val="28"/>
          <w:szCs w:val="28"/>
        </w:rPr>
        <w:t>2</w:t>
      </w:r>
      <w:r w:rsidR="00687900">
        <w:rPr>
          <w:rFonts w:ascii="Times New Roman" w:hAnsi="Times New Roman" w:cs="Times New Roman"/>
          <w:sz w:val="28"/>
          <w:szCs w:val="28"/>
        </w:rPr>
        <w:t>2</w:t>
      </w:r>
      <w:r w:rsidRPr="00954EA7">
        <w:rPr>
          <w:rFonts w:ascii="Times New Roman" w:hAnsi="Times New Roman" w:cs="Times New Roman"/>
          <w:sz w:val="28"/>
          <w:szCs w:val="28"/>
        </w:rPr>
        <w:t xml:space="preserve"> г.</w:t>
      </w:r>
    </w:p>
    <w:p w:rsidR="00280ABF" w:rsidRPr="00954EA7" w:rsidRDefault="00280ABF" w:rsidP="00280ABF">
      <w:pPr>
        <w:autoSpaceDE w:val="0"/>
        <w:autoSpaceDN w:val="0"/>
        <w:adjustRightInd w:val="0"/>
        <w:jc w:val="both"/>
        <w:rPr>
          <w:sz w:val="28"/>
          <w:szCs w:val="28"/>
        </w:rPr>
      </w:pPr>
    </w:p>
    <w:p w:rsidR="00280ABF" w:rsidRPr="00954EA7" w:rsidRDefault="00280ABF" w:rsidP="00280ABF">
      <w:pPr>
        <w:autoSpaceDE w:val="0"/>
        <w:autoSpaceDN w:val="0"/>
        <w:adjustRightInd w:val="0"/>
        <w:ind w:firstLine="540"/>
        <w:jc w:val="both"/>
        <w:rPr>
          <w:sz w:val="28"/>
          <w:szCs w:val="28"/>
        </w:rPr>
      </w:pPr>
      <w:r w:rsidRPr="00954EA7">
        <w:rPr>
          <w:b/>
          <w:sz w:val="28"/>
          <w:szCs w:val="28"/>
        </w:rPr>
        <w:t>Администрация Бийского района</w:t>
      </w:r>
      <w:r w:rsidRPr="00954EA7">
        <w:rPr>
          <w:sz w:val="28"/>
          <w:szCs w:val="28"/>
        </w:rPr>
        <w:t xml:space="preserve"> </w:t>
      </w:r>
      <w:r w:rsidRPr="00954EA7">
        <w:rPr>
          <w:b/>
          <w:sz w:val="28"/>
          <w:szCs w:val="28"/>
        </w:rPr>
        <w:t>Алтайского края</w:t>
      </w:r>
      <w:r w:rsidRPr="00954EA7">
        <w:rPr>
          <w:sz w:val="28"/>
          <w:szCs w:val="28"/>
        </w:rPr>
        <w:t xml:space="preserve">, именуемая в дальнейшем </w:t>
      </w:r>
      <w:r w:rsidRPr="00954EA7">
        <w:rPr>
          <w:b/>
          <w:sz w:val="28"/>
          <w:szCs w:val="28"/>
        </w:rPr>
        <w:t>«Администрация района»</w:t>
      </w:r>
      <w:r w:rsidRPr="00954EA7">
        <w:rPr>
          <w:sz w:val="28"/>
          <w:szCs w:val="28"/>
        </w:rPr>
        <w:t xml:space="preserve">, в лице </w:t>
      </w:r>
      <w:r w:rsidR="009729E0">
        <w:rPr>
          <w:sz w:val="28"/>
          <w:szCs w:val="28"/>
        </w:rPr>
        <w:t xml:space="preserve">Главы Бийского района </w:t>
      </w:r>
      <w:r w:rsidR="00687900">
        <w:rPr>
          <w:sz w:val="28"/>
          <w:szCs w:val="28"/>
        </w:rPr>
        <w:t>Артемова Дениса Сергеевича</w:t>
      </w:r>
      <w:r w:rsidRPr="00954EA7">
        <w:rPr>
          <w:sz w:val="28"/>
          <w:szCs w:val="28"/>
        </w:rPr>
        <w:t>, действующего на основании Устава МО Бийский район,  с одной стороны,</w:t>
      </w:r>
    </w:p>
    <w:p w:rsidR="00280ABF" w:rsidRPr="00954EA7" w:rsidRDefault="00280ABF" w:rsidP="00280ABF">
      <w:pPr>
        <w:autoSpaceDE w:val="0"/>
        <w:autoSpaceDN w:val="0"/>
        <w:adjustRightInd w:val="0"/>
        <w:ind w:firstLine="540"/>
        <w:jc w:val="both"/>
        <w:rPr>
          <w:sz w:val="28"/>
          <w:szCs w:val="28"/>
        </w:rPr>
      </w:pPr>
      <w:r w:rsidRPr="00954EA7">
        <w:rPr>
          <w:sz w:val="28"/>
          <w:szCs w:val="28"/>
        </w:rPr>
        <w:t>__________________________________________________________,</w:t>
      </w:r>
    </w:p>
    <w:p w:rsidR="00280ABF" w:rsidRPr="00954EA7" w:rsidRDefault="00280ABF" w:rsidP="00280ABF">
      <w:pPr>
        <w:autoSpaceDE w:val="0"/>
        <w:autoSpaceDN w:val="0"/>
        <w:adjustRightInd w:val="0"/>
        <w:ind w:firstLine="540"/>
        <w:jc w:val="center"/>
        <w:rPr>
          <w:sz w:val="28"/>
          <w:szCs w:val="28"/>
        </w:rPr>
      </w:pPr>
      <w:r w:rsidRPr="00954EA7">
        <w:rPr>
          <w:sz w:val="28"/>
          <w:szCs w:val="28"/>
        </w:rPr>
        <w:t>(</w:t>
      </w:r>
      <w:r w:rsidRPr="00954EA7">
        <w:rPr>
          <w:i/>
          <w:sz w:val="28"/>
          <w:szCs w:val="28"/>
        </w:rPr>
        <w:t>наименование исполнительно- распорядительного органа поселения</w:t>
      </w:r>
      <w:r w:rsidRPr="00954EA7">
        <w:rPr>
          <w:sz w:val="28"/>
          <w:szCs w:val="28"/>
        </w:rPr>
        <w:t>)</w:t>
      </w:r>
    </w:p>
    <w:p w:rsidR="00280ABF" w:rsidRPr="00954EA7" w:rsidRDefault="00280ABF" w:rsidP="00280ABF">
      <w:pPr>
        <w:autoSpaceDE w:val="0"/>
        <w:autoSpaceDN w:val="0"/>
        <w:adjustRightInd w:val="0"/>
        <w:jc w:val="both"/>
        <w:rPr>
          <w:sz w:val="28"/>
          <w:szCs w:val="28"/>
        </w:rPr>
      </w:pPr>
      <w:r w:rsidRPr="00954EA7">
        <w:rPr>
          <w:sz w:val="28"/>
          <w:szCs w:val="28"/>
        </w:rPr>
        <w:t>именуемая в дальнейшем «Администрация поселения», в лице главы ______________________________________________________________,</w:t>
      </w:r>
    </w:p>
    <w:p w:rsidR="00280ABF" w:rsidRPr="00954EA7" w:rsidRDefault="00280ABF" w:rsidP="00280ABF">
      <w:pPr>
        <w:autoSpaceDE w:val="0"/>
        <w:autoSpaceDN w:val="0"/>
        <w:adjustRightInd w:val="0"/>
        <w:jc w:val="center"/>
        <w:rPr>
          <w:sz w:val="28"/>
          <w:szCs w:val="28"/>
        </w:rPr>
      </w:pPr>
      <w:r w:rsidRPr="00954EA7">
        <w:rPr>
          <w:sz w:val="28"/>
          <w:szCs w:val="28"/>
        </w:rPr>
        <w:t>(</w:t>
      </w:r>
      <w:r w:rsidRPr="00954EA7">
        <w:rPr>
          <w:i/>
          <w:sz w:val="28"/>
          <w:szCs w:val="28"/>
        </w:rPr>
        <w:t>наименование поселения</w:t>
      </w:r>
      <w:r w:rsidRPr="00954EA7">
        <w:rPr>
          <w:sz w:val="28"/>
          <w:szCs w:val="28"/>
        </w:rPr>
        <w:t>) (</w:t>
      </w:r>
      <w:r w:rsidRPr="00954EA7">
        <w:rPr>
          <w:i/>
          <w:sz w:val="28"/>
          <w:szCs w:val="28"/>
        </w:rPr>
        <w:t>Ф.И.О.</w:t>
      </w:r>
      <w:r w:rsidRPr="00954EA7">
        <w:rPr>
          <w:sz w:val="28"/>
          <w:szCs w:val="28"/>
        </w:rPr>
        <w:t>)</w:t>
      </w:r>
    </w:p>
    <w:p w:rsidR="00280ABF" w:rsidRPr="00954EA7" w:rsidRDefault="00280ABF" w:rsidP="00280ABF">
      <w:pPr>
        <w:autoSpaceDE w:val="0"/>
        <w:autoSpaceDN w:val="0"/>
        <w:adjustRightInd w:val="0"/>
        <w:jc w:val="both"/>
        <w:rPr>
          <w:sz w:val="28"/>
          <w:szCs w:val="28"/>
        </w:rPr>
      </w:pPr>
      <w:r w:rsidRPr="00954EA7">
        <w:rPr>
          <w:sz w:val="28"/>
          <w:szCs w:val="28"/>
        </w:rPr>
        <w:t>действующего на основании Устава _________________,  с другой стороны,</w:t>
      </w:r>
    </w:p>
    <w:p w:rsidR="00280ABF" w:rsidRPr="00954EA7" w:rsidRDefault="00280ABF" w:rsidP="00280ABF">
      <w:pPr>
        <w:autoSpaceDE w:val="0"/>
        <w:autoSpaceDN w:val="0"/>
        <w:adjustRightInd w:val="0"/>
        <w:jc w:val="center"/>
        <w:rPr>
          <w:sz w:val="28"/>
          <w:szCs w:val="28"/>
        </w:rPr>
      </w:pPr>
      <w:r w:rsidRPr="00954EA7">
        <w:rPr>
          <w:sz w:val="28"/>
          <w:szCs w:val="28"/>
        </w:rPr>
        <w:t xml:space="preserve">                   (</w:t>
      </w:r>
      <w:r w:rsidRPr="00954EA7">
        <w:rPr>
          <w:i/>
          <w:sz w:val="28"/>
          <w:szCs w:val="28"/>
        </w:rPr>
        <w:t>наименование поселения</w:t>
      </w:r>
      <w:r w:rsidRPr="00954EA7">
        <w:rPr>
          <w:sz w:val="28"/>
          <w:szCs w:val="28"/>
        </w:rPr>
        <w:t>)</w:t>
      </w:r>
    </w:p>
    <w:p w:rsidR="00280ABF" w:rsidRPr="00954EA7" w:rsidRDefault="00280ABF" w:rsidP="00280ABF">
      <w:pPr>
        <w:autoSpaceDE w:val="0"/>
        <w:autoSpaceDN w:val="0"/>
        <w:adjustRightInd w:val="0"/>
        <w:jc w:val="both"/>
        <w:outlineLvl w:val="1"/>
        <w:rPr>
          <w:sz w:val="28"/>
          <w:szCs w:val="28"/>
        </w:rPr>
      </w:pPr>
      <w:r w:rsidRPr="00954EA7">
        <w:rPr>
          <w:sz w:val="28"/>
          <w:szCs w:val="28"/>
        </w:rPr>
        <w:t xml:space="preserve">вместе именуемые «Стороны», руководствуясь пунктом 4 </w:t>
      </w:r>
      <w:hyperlink r:id="rId11" w:history="1">
        <w:r w:rsidRPr="00954EA7">
          <w:rPr>
            <w:sz w:val="28"/>
            <w:szCs w:val="28"/>
          </w:rPr>
          <w:t>статьи 15</w:t>
        </w:r>
      </w:hyperlink>
      <w:r w:rsidRPr="00954EA7">
        <w:rPr>
          <w:sz w:val="28"/>
          <w:szCs w:val="28"/>
        </w:rPr>
        <w:t xml:space="preserve"> Федерального закона от 6 октября </w:t>
      </w:r>
      <w:smartTag w:uri="urn:schemas-microsoft-com:office:smarttags" w:element="metricconverter">
        <w:smartTagPr>
          <w:attr w:name="ProductID" w:val="2003 г"/>
        </w:smartTagPr>
        <w:r w:rsidRPr="00954EA7">
          <w:rPr>
            <w:sz w:val="28"/>
            <w:szCs w:val="28"/>
          </w:rPr>
          <w:t>2003 г</w:t>
        </w:r>
      </w:smartTag>
      <w:r w:rsidRPr="00954EA7">
        <w:rPr>
          <w:sz w:val="28"/>
          <w:szCs w:val="28"/>
        </w:rPr>
        <w:t xml:space="preserve">. № 131-ФЗ «Об общих принципах организации местного самоуправления в Российской Федерации», Решением Бийского районного Совета народных депутатов от </w:t>
      </w:r>
      <w:r>
        <w:rPr>
          <w:sz w:val="28"/>
          <w:szCs w:val="28"/>
        </w:rPr>
        <w:t>__________</w:t>
      </w:r>
      <w:r w:rsidRPr="00954EA7">
        <w:rPr>
          <w:sz w:val="28"/>
          <w:szCs w:val="28"/>
        </w:rPr>
        <w:t xml:space="preserve"> г.  № _____ «О передаче части полномочий по решению вопросов местного значения муниципального образования Бийский район Алтайского края органам местного самоуправления сельских поселений муниципального образования Бийский район Алтайского края», для сотрудничества на договорной основе заключили настоящее Соглашение о нижеследующем:</w:t>
      </w:r>
    </w:p>
    <w:p w:rsidR="00280ABF" w:rsidRPr="00954EA7" w:rsidRDefault="00280ABF" w:rsidP="00280ABF">
      <w:pPr>
        <w:autoSpaceDE w:val="0"/>
        <w:autoSpaceDN w:val="0"/>
        <w:adjustRightInd w:val="0"/>
        <w:ind w:firstLine="540"/>
        <w:jc w:val="both"/>
        <w:rPr>
          <w:sz w:val="28"/>
          <w:szCs w:val="28"/>
        </w:rPr>
      </w:pPr>
    </w:p>
    <w:p w:rsidR="00280ABF" w:rsidRPr="00954EA7" w:rsidRDefault="00280ABF" w:rsidP="00280ABF">
      <w:pPr>
        <w:autoSpaceDE w:val="0"/>
        <w:autoSpaceDN w:val="0"/>
        <w:adjustRightInd w:val="0"/>
        <w:jc w:val="center"/>
        <w:rPr>
          <w:b/>
          <w:sz w:val="28"/>
          <w:szCs w:val="28"/>
        </w:rPr>
      </w:pPr>
      <w:r w:rsidRPr="00954EA7">
        <w:rPr>
          <w:b/>
          <w:sz w:val="28"/>
          <w:szCs w:val="28"/>
        </w:rPr>
        <w:t>1. Предмет Соглашения</w:t>
      </w:r>
    </w:p>
    <w:p w:rsidR="00280ABF" w:rsidRPr="00954EA7" w:rsidRDefault="00280ABF" w:rsidP="00280ABF">
      <w:pPr>
        <w:autoSpaceDE w:val="0"/>
        <w:autoSpaceDN w:val="0"/>
        <w:adjustRightInd w:val="0"/>
        <w:ind w:firstLine="708"/>
        <w:jc w:val="both"/>
        <w:outlineLvl w:val="1"/>
        <w:rPr>
          <w:iCs/>
          <w:sz w:val="28"/>
          <w:szCs w:val="28"/>
        </w:rPr>
      </w:pPr>
      <w:r w:rsidRPr="00954EA7">
        <w:rPr>
          <w:sz w:val="28"/>
          <w:szCs w:val="28"/>
        </w:rPr>
        <w:t>1.1. Настоящее Соглашение закрепляет передачу Администрации поселения Администрацией района следующих полномочий</w:t>
      </w:r>
      <w:r w:rsidRPr="00954EA7">
        <w:rPr>
          <w:iCs/>
          <w:sz w:val="28"/>
          <w:szCs w:val="28"/>
        </w:rPr>
        <w:t>:</w:t>
      </w:r>
    </w:p>
    <w:p w:rsidR="00E109D5" w:rsidRPr="00BA1122" w:rsidRDefault="00E109D5" w:rsidP="00E109D5">
      <w:pPr>
        <w:autoSpaceDE w:val="0"/>
        <w:autoSpaceDN w:val="0"/>
        <w:adjustRightInd w:val="0"/>
        <w:ind w:firstLine="709"/>
        <w:jc w:val="both"/>
        <w:outlineLvl w:val="1"/>
        <w:rPr>
          <w:sz w:val="28"/>
          <w:szCs w:val="28"/>
        </w:rPr>
      </w:pPr>
      <w:r>
        <w:rPr>
          <w:iCs/>
          <w:sz w:val="28"/>
          <w:szCs w:val="28"/>
        </w:rPr>
        <w:t>1.1.</w:t>
      </w:r>
      <w:r w:rsidRPr="004031FF">
        <w:rPr>
          <w:iCs/>
          <w:sz w:val="28"/>
          <w:szCs w:val="28"/>
        </w:rPr>
        <w:t xml:space="preserve">1. </w:t>
      </w:r>
      <w:r w:rsidRPr="00BA1122">
        <w:rPr>
          <w:sz w:val="28"/>
          <w:szCs w:val="28"/>
        </w:rPr>
        <w:t>Участие в организации деятельности по накоплению (в том числе раздельному накоплению</w:t>
      </w:r>
      <w:r>
        <w:rPr>
          <w:sz w:val="28"/>
          <w:szCs w:val="28"/>
        </w:rPr>
        <w:t>) и транспортированию</w:t>
      </w:r>
      <w:r w:rsidRPr="00BA1122">
        <w:rPr>
          <w:sz w:val="28"/>
          <w:szCs w:val="28"/>
        </w:rPr>
        <w:t xml:space="preserve"> </w:t>
      </w:r>
      <w:r>
        <w:rPr>
          <w:sz w:val="28"/>
          <w:szCs w:val="28"/>
        </w:rPr>
        <w:t>твердых коммунальных отходов.</w:t>
      </w:r>
    </w:p>
    <w:p w:rsidR="00E109D5" w:rsidRPr="003F38D5" w:rsidRDefault="00E109D5" w:rsidP="00E109D5">
      <w:pPr>
        <w:autoSpaceDE w:val="0"/>
        <w:autoSpaceDN w:val="0"/>
        <w:adjustRightInd w:val="0"/>
        <w:ind w:firstLine="709"/>
        <w:jc w:val="both"/>
        <w:outlineLvl w:val="1"/>
        <w:rPr>
          <w:color w:val="000000"/>
          <w:sz w:val="28"/>
          <w:szCs w:val="28"/>
        </w:rPr>
      </w:pPr>
      <w:r>
        <w:rPr>
          <w:color w:val="000000"/>
          <w:sz w:val="28"/>
          <w:szCs w:val="28"/>
        </w:rPr>
        <w:t>1.1.</w:t>
      </w:r>
      <w:r w:rsidRPr="003F38D5">
        <w:rPr>
          <w:color w:val="000000"/>
          <w:sz w:val="28"/>
          <w:szCs w:val="28"/>
        </w:rPr>
        <w:t>2. С</w:t>
      </w:r>
      <w:r w:rsidRPr="003F38D5">
        <w:rPr>
          <w:iCs/>
          <w:color w:val="000000"/>
          <w:sz w:val="28"/>
          <w:szCs w:val="28"/>
        </w:rPr>
        <w:t>одержание мест захоронения.</w:t>
      </w:r>
    </w:p>
    <w:p w:rsidR="00E109D5" w:rsidRDefault="00E109D5" w:rsidP="00E109D5">
      <w:pPr>
        <w:autoSpaceDE w:val="0"/>
        <w:autoSpaceDN w:val="0"/>
        <w:adjustRightInd w:val="0"/>
        <w:ind w:firstLine="709"/>
        <w:jc w:val="both"/>
        <w:outlineLvl w:val="1"/>
        <w:rPr>
          <w:iCs/>
          <w:sz w:val="28"/>
          <w:szCs w:val="28"/>
        </w:rPr>
      </w:pPr>
      <w:r>
        <w:rPr>
          <w:sz w:val="28"/>
          <w:szCs w:val="28"/>
        </w:rPr>
        <w:t xml:space="preserve">1.1.3. </w:t>
      </w:r>
      <w:r w:rsidRPr="0009460A">
        <w:rPr>
          <w:iCs/>
          <w:sz w:val="28"/>
          <w:szCs w:val="28"/>
        </w:rPr>
        <w:t>Дорожная деятельность в отношении автомобильных дорог местного значения в границ</w:t>
      </w:r>
      <w:r>
        <w:rPr>
          <w:iCs/>
          <w:sz w:val="28"/>
          <w:szCs w:val="28"/>
        </w:rPr>
        <w:t xml:space="preserve">ах населенных пунктов поселения, </w:t>
      </w:r>
      <w:r w:rsidRPr="00736198">
        <w:rPr>
          <w:sz w:val="28"/>
          <w:szCs w:val="28"/>
        </w:rPr>
        <w:t>организация дорожного движения</w:t>
      </w:r>
      <w:r>
        <w:rPr>
          <w:sz w:val="28"/>
          <w:szCs w:val="28"/>
        </w:rPr>
        <w:t>.</w:t>
      </w:r>
    </w:p>
    <w:p w:rsidR="00E109D5" w:rsidRDefault="00E109D5" w:rsidP="00E109D5">
      <w:pPr>
        <w:autoSpaceDE w:val="0"/>
        <w:autoSpaceDN w:val="0"/>
        <w:adjustRightInd w:val="0"/>
        <w:ind w:firstLine="709"/>
        <w:jc w:val="both"/>
        <w:outlineLvl w:val="1"/>
        <w:rPr>
          <w:sz w:val="28"/>
          <w:szCs w:val="28"/>
        </w:rPr>
      </w:pPr>
      <w:r>
        <w:rPr>
          <w:iCs/>
          <w:sz w:val="28"/>
          <w:szCs w:val="28"/>
        </w:rPr>
        <w:t xml:space="preserve">1.1.4. </w:t>
      </w:r>
      <w:r w:rsidRPr="0009460A">
        <w:rPr>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109D5" w:rsidRDefault="00E109D5" w:rsidP="00E109D5">
      <w:pPr>
        <w:autoSpaceDE w:val="0"/>
        <w:autoSpaceDN w:val="0"/>
        <w:adjustRightInd w:val="0"/>
        <w:ind w:firstLine="709"/>
        <w:jc w:val="both"/>
        <w:outlineLvl w:val="1"/>
        <w:rPr>
          <w:sz w:val="28"/>
          <w:szCs w:val="28"/>
        </w:rPr>
      </w:pPr>
      <w:r>
        <w:rPr>
          <w:sz w:val="28"/>
          <w:szCs w:val="28"/>
        </w:rPr>
        <w:t>1.1.5. С</w:t>
      </w:r>
      <w:r w:rsidRPr="0009460A">
        <w:rPr>
          <w:sz w:val="28"/>
          <w:szCs w:val="28"/>
        </w:rPr>
        <w:t>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109D5" w:rsidRPr="00965355" w:rsidRDefault="00E109D5" w:rsidP="00E109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1.1.6</w:t>
      </w:r>
      <w:r w:rsidRPr="00965355">
        <w:rPr>
          <w:rFonts w:ascii="Times New Roman" w:hAnsi="Times New Roman" w:cs="Times New Roman"/>
          <w:sz w:val="28"/>
          <w:szCs w:val="28"/>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w:t>
      </w:r>
      <w:hyperlink r:id="rId12" w:history="1">
        <w:r w:rsidRPr="00965355">
          <w:rPr>
            <w:rFonts w:ascii="Times New Roman" w:hAnsi="Times New Roman" w:cs="Times New Roman"/>
            <w:sz w:val="28"/>
            <w:szCs w:val="28"/>
          </w:rPr>
          <w:t>законодательством</w:t>
        </w:r>
      </w:hyperlink>
      <w:r>
        <w:rPr>
          <w:rFonts w:ascii="Times New Roman" w:hAnsi="Times New Roman" w:cs="Times New Roman"/>
          <w:sz w:val="28"/>
          <w:szCs w:val="28"/>
        </w:rPr>
        <w:t>.</w:t>
      </w:r>
    </w:p>
    <w:p w:rsidR="00E109D5" w:rsidRPr="00965355" w:rsidRDefault="00E109D5" w:rsidP="00E109D5">
      <w:pPr>
        <w:autoSpaceDE w:val="0"/>
        <w:autoSpaceDN w:val="0"/>
        <w:adjustRightInd w:val="0"/>
        <w:ind w:firstLine="709"/>
        <w:jc w:val="both"/>
        <w:rPr>
          <w:sz w:val="28"/>
          <w:szCs w:val="28"/>
        </w:rPr>
      </w:pPr>
      <w:r>
        <w:rPr>
          <w:sz w:val="28"/>
          <w:szCs w:val="28"/>
        </w:rPr>
        <w:t>1.1.7. У</w:t>
      </w:r>
      <w:r w:rsidRPr="00965355">
        <w:rPr>
          <w:sz w:val="28"/>
          <w:szCs w:val="28"/>
        </w:rPr>
        <w:t>частие в предупреждении и ликвидации последствий чрезвычайных ситуаций в границах поселения</w:t>
      </w:r>
      <w:r>
        <w:rPr>
          <w:sz w:val="28"/>
          <w:szCs w:val="28"/>
        </w:rPr>
        <w:t>.</w:t>
      </w:r>
    </w:p>
    <w:p w:rsidR="00E109D5" w:rsidRPr="00965355" w:rsidRDefault="00E109D5" w:rsidP="00E109D5">
      <w:pPr>
        <w:autoSpaceDE w:val="0"/>
        <w:autoSpaceDN w:val="0"/>
        <w:adjustRightInd w:val="0"/>
        <w:ind w:firstLine="709"/>
        <w:jc w:val="both"/>
        <w:rPr>
          <w:sz w:val="28"/>
          <w:szCs w:val="28"/>
        </w:rPr>
      </w:pPr>
      <w:r>
        <w:rPr>
          <w:sz w:val="28"/>
          <w:szCs w:val="28"/>
        </w:rPr>
        <w:t>1.1.8</w:t>
      </w:r>
      <w:r w:rsidRPr="00965355">
        <w:rPr>
          <w:sz w:val="28"/>
          <w:szCs w:val="28"/>
        </w:rPr>
        <w:t>. Утверждение генеральных планов поселения, прав</w:t>
      </w:r>
      <w:r w:rsidR="00E625C8">
        <w:rPr>
          <w:sz w:val="28"/>
          <w:szCs w:val="28"/>
        </w:rPr>
        <w:t>ил землепользования и застройки</w:t>
      </w:r>
      <w:r w:rsidRPr="00965355">
        <w:rPr>
          <w:sz w:val="28"/>
          <w:szCs w:val="28"/>
        </w:rPr>
        <w:t>.</w:t>
      </w:r>
    </w:p>
    <w:p w:rsidR="00E109D5" w:rsidRPr="00965355" w:rsidRDefault="00E109D5" w:rsidP="00E109D5">
      <w:pPr>
        <w:autoSpaceDE w:val="0"/>
        <w:autoSpaceDN w:val="0"/>
        <w:adjustRightInd w:val="0"/>
        <w:ind w:firstLine="709"/>
        <w:jc w:val="both"/>
        <w:outlineLvl w:val="1"/>
        <w:rPr>
          <w:sz w:val="28"/>
          <w:szCs w:val="28"/>
        </w:rPr>
      </w:pPr>
      <w:r>
        <w:rPr>
          <w:sz w:val="28"/>
          <w:szCs w:val="28"/>
        </w:rPr>
        <w:t>1.1.9</w:t>
      </w:r>
      <w:r w:rsidRPr="00965355">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Pr>
          <w:sz w:val="28"/>
          <w:szCs w:val="28"/>
        </w:rPr>
        <w:t>.</w:t>
      </w:r>
    </w:p>
    <w:p w:rsidR="00E109D5" w:rsidRPr="00965355" w:rsidRDefault="00E109D5" w:rsidP="00E109D5">
      <w:pPr>
        <w:autoSpaceDE w:val="0"/>
        <w:autoSpaceDN w:val="0"/>
        <w:adjustRightInd w:val="0"/>
        <w:ind w:firstLine="709"/>
        <w:jc w:val="both"/>
        <w:rPr>
          <w:sz w:val="28"/>
          <w:szCs w:val="28"/>
        </w:rPr>
      </w:pPr>
      <w:r>
        <w:rPr>
          <w:sz w:val="28"/>
          <w:szCs w:val="28"/>
        </w:rPr>
        <w:t>1.1.10. О</w:t>
      </w:r>
      <w:r w:rsidRPr="00965355">
        <w:rPr>
          <w:sz w:val="28"/>
          <w:szCs w:val="28"/>
        </w:rPr>
        <w:t>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r>
        <w:rPr>
          <w:sz w:val="28"/>
          <w:szCs w:val="28"/>
        </w:rPr>
        <w:t>.</w:t>
      </w:r>
    </w:p>
    <w:p w:rsidR="00E109D5" w:rsidRDefault="00E109D5" w:rsidP="00E109D5">
      <w:pPr>
        <w:autoSpaceDE w:val="0"/>
        <w:autoSpaceDN w:val="0"/>
        <w:adjustRightInd w:val="0"/>
        <w:ind w:firstLine="709"/>
        <w:jc w:val="both"/>
        <w:rPr>
          <w:sz w:val="28"/>
          <w:szCs w:val="28"/>
        </w:rPr>
      </w:pPr>
      <w:r>
        <w:rPr>
          <w:sz w:val="28"/>
          <w:szCs w:val="28"/>
        </w:rPr>
        <w:t>1.1.11. О</w:t>
      </w:r>
      <w:r w:rsidRPr="00965355">
        <w:rPr>
          <w:sz w:val="28"/>
          <w:szCs w:val="28"/>
        </w:rPr>
        <w:t>существление мероприятий по обеспечению безопасности людей на водных объектах, охране их жизни и здоро</w:t>
      </w:r>
      <w:r>
        <w:rPr>
          <w:sz w:val="28"/>
          <w:szCs w:val="28"/>
        </w:rPr>
        <w:t>вья;</w:t>
      </w:r>
    </w:p>
    <w:p w:rsidR="00E109D5" w:rsidRPr="00965355" w:rsidRDefault="00E109D5" w:rsidP="00E109D5">
      <w:pPr>
        <w:autoSpaceDE w:val="0"/>
        <w:autoSpaceDN w:val="0"/>
        <w:adjustRightInd w:val="0"/>
        <w:ind w:firstLine="709"/>
        <w:jc w:val="both"/>
        <w:rPr>
          <w:sz w:val="28"/>
          <w:szCs w:val="28"/>
        </w:rPr>
      </w:pPr>
      <w:r>
        <w:rPr>
          <w:sz w:val="28"/>
          <w:szCs w:val="28"/>
        </w:rPr>
        <w:t xml:space="preserve">1.1.12. </w:t>
      </w:r>
      <w:r w:rsidR="00EE7D94" w:rsidRPr="00767A54">
        <w:rPr>
          <w:sz w:val="28"/>
          <w:szCs w:val="28"/>
        </w:rPr>
        <w:t>Организация в границах поселения электро-, тепло-, газо- и водоснабжения населения, водоотведения, снабжения населения топливом.</w:t>
      </w:r>
    </w:p>
    <w:p w:rsidR="00280ABF" w:rsidRPr="00954EA7" w:rsidRDefault="00280ABF" w:rsidP="00280ABF">
      <w:pPr>
        <w:autoSpaceDE w:val="0"/>
        <w:autoSpaceDN w:val="0"/>
        <w:adjustRightInd w:val="0"/>
        <w:ind w:left="2115"/>
        <w:jc w:val="both"/>
        <w:outlineLvl w:val="1"/>
        <w:rPr>
          <w:iCs/>
          <w:sz w:val="28"/>
          <w:szCs w:val="28"/>
        </w:rPr>
      </w:pPr>
    </w:p>
    <w:p w:rsidR="00280ABF" w:rsidRPr="00954EA7" w:rsidRDefault="00280ABF" w:rsidP="00280ABF">
      <w:pPr>
        <w:numPr>
          <w:ilvl w:val="0"/>
          <w:numId w:val="46"/>
        </w:numPr>
        <w:autoSpaceDE w:val="0"/>
        <w:autoSpaceDN w:val="0"/>
        <w:adjustRightInd w:val="0"/>
        <w:jc w:val="center"/>
        <w:rPr>
          <w:b/>
          <w:sz w:val="28"/>
          <w:szCs w:val="28"/>
        </w:rPr>
      </w:pPr>
      <w:r w:rsidRPr="00954EA7">
        <w:rPr>
          <w:b/>
          <w:sz w:val="28"/>
          <w:szCs w:val="28"/>
        </w:rPr>
        <w:t>Порядок определения ежегодного объема</w:t>
      </w:r>
    </w:p>
    <w:p w:rsidR="00280ABF" w:rsidRPr="00954EA7" w:rsidRDefault="00280ABF" w:rsidP="00280ABF">
      <w:pPr>
        <w:autoSpaceDE w:val="0"/>
        <w:autoSpaceDN w:val="0"/>
        <w:adjustRightInd w:val="0"/>
        <w:ind w:left="1035"/>
        <w:jc w:val="center"/>
        <w:rPr>
          <w:b/>
          <w:sz w:val="28"/>
          <w:szCs w:val="28"/>
        </w:rPr>
      </w:pPr>
      <w:r w:rsidRPr="00954EA7">
        <w:rPr>
          <w:b/>
          <w:sz w:val="28"/>
          <w:szCs w:val="28"/>
        </w:rPr>
        <w:t>межбюджетных трансфертов</w:t>
      </w:r>
    </w:p>
    <w:p w:rsidR="00280ABF" w:rsidRPr="00954EA7" w:rsidRDefault="00280ABF" w:rsidP="00280ABF">
      <w:pPr>
        <w:autoSpaceDE w:val="0"/>
        <w:autoSpaceDN w:val="0"/>
        <w:adjustRightInd w:val="0"/>
        <w:ind w:firstLine="540"/>
        <w:jc w:val="both"/>
        <w:rPr>
          <w:sz w:val="28"/>
          <w:szCs w:val="28"/>
        </w:rPr>
      </w:pPr>
      <w:r w:rsidRPr="00954EA7">
        <w:rPr>
          <w:sz w:val="28"/>
          <w:szCs w:val="28"/>
        </w:rPr>
        <w:t>2.1. Передача полномочий по предмету настоящего Соглашения осуществляется за счет межбюджетных трансфертов, предоставляемых ежегодно из бюджета района в бюджет поселения.</w:t>
      </w:r>
    </w:p>
    <w:p w:rsidR="00280ABF" w:rsidRPr="00954EA7" w:rsidRDefault="00280ABF" w:rsidP="00280ABF">
      <w:pPr>
        <w:autoSpaceDE w:val="0"/>
        <w:autoSpaceDN w:val="0"/>
        <w:adjustRightInd w:val="0"/>
        <w:ind w:firstLine="540"/>
        <w:jc w:val="both"/>
        <w:rPr>
          <w:sz w:val="28"/>
          <w:szCs w:val="28"/>
        </w:rPr>
      </w:pPr>
      <w:r w:rsidRPr="00954EA7">
        <w:rPr>
          <w:sz w:val="28"/>
          <w:szCs w:val="28"/>
        </w:rPr>
        <w:t>2.2. Ежегодный объем межбюджетных трансфертов, предоставляемых Администрацией района для осуществления полномочий, установленных пунктом 1.1. настоящего Соглашения, устанавливается в соответствии с Порядком расчета межбюджетных трансфертов.</w:t>
      </w:r>
    </w:p>
    <w:p w:rsidR="00280ABF" w:rsidRPr="00954EA7" w:rsidRDefault="00280ABF" w:rsidP="00280ABF">
      <w:pPr>
        <w:autoSpaceDE w:val="0"/>
        <w:autoSpaceDN w:val="0"/>
        <w:adjustRightInd w:val="0"/>
        <w:ind w:firstLine="540"/>
        <w:jc w:val="both"/>
        <w:rPr>
          <w:i/>
          <w:sz w:val="28"/>
          <w:szCs w:val="28"/>
        </w:rPr>
      </w:pPr>
      <w:r w:rsidRPr="00954EA7">
        <w:rPr>
          <w:sz w:val="28"/>
          <w:szCs w:val="28"/>
        </w:rPr>
        <w:t>2.3. Межбюджетные трансферты, предоставляемые для осуществления полномочий, перечисляются ежемесячно</w:t>
      </w:r>
      <w:r w:rsidRPr="00954EA7">
        <w:rPr>
          <w:i/>
          <w:sz w:val="28"/>
          <w:szCs w:val="28"/>
        </w:rPr>
        <w:t>.</w:t>
      </w:r>
    </w:p>
    <w:p w:rsidR="00280ABF" w:rsidRPr="00954EA7" w:rsidRDefault="00280ABF" w:rsidP="00280ABF">
      <w:pPr>
        <w:autoSpaceDE w:val="0"/>
        <w:autoSpaceDN w:val="0"/>
        <w:adjustRightInd w:val="0"/>
        <w:ind w:firstLine="540"/>
        <w:jc w:val="both"/>
        <w:rPr>
          <w:sz w:val="28"/>
          <w:szCs w:val="28"/>
        </w:rPr>
      </w:pPr>
      <w:r w:rsidRPr="00954EA7">
        <w:rPr>
          <w:sz w:val="28"/>
          <w:szCs w:val="28"/>
        </w:rPr>
        <w:t xml:space="preserve">2.4. Формирование, перечисление и учет межбюджетных трансфертов, предоставляемых из бюджета района бюджету поселения на реализацию полномочий, указанных в </w:t>
      </w:r>
      <w:hyperlink r:id="rId13" w:history="1">
        <w:r w:rsidRPr="00954EA7">
          <w:rPr>
            <w:sz w:val="28"/>
            <w:szCs w:val="28"/>
          </w:rPr>
          <w:t>пункте 1.1.</w:t>
        </w:r>
      </w:hyperlink>
      <w:r w:rsidRPr="00954EA7">
        <w:rPr>
          <w:sz w:val="28"/>
          <w:szCs w:val="28"/>
        </w:rPr>
        <w:t xml:space="preserve"> настоящего Соглашения, осуществляется в соответствии с бюджетным законодательством Российской Федерации.</w:t>
      </w:r>
    </w:p>
    <w:p w:rsidR="00280ABF" w:rsidRPr="00954EA7" w:rsidRDefault="00280ABF" w:rsidP="00280ABF">
      <w:pPr>
        <w:autoSpaceDE w:val="0"/>
        <w:autoSpaceDN w:val="0"/>
        <w:adjustRightInd w:val="0"/>
        <w:ind w:firstLine="540"/>
        <w:jc w:val="both"/>
        <w:rPr>
          <w:sz w:val="28"/>
          <w:szCs w:val="28"/>
        </w:rPr>
      </w:pPr>
    </w:p>
    <w:p w:rsidR="00280ABF" w:rsidRPr="00954EA7" w:rsidRDefault="00280ABF" w:rsidP="00280ABF">
      <w:pPr>
        <w:autoSpaceDE w:val="0"/>
        <w:autoSpaceDN w:val="0"/>
        <w:adjustRightInd w:val="0"/>
        <w:jc w:val="center"/>
        <w:rPr>
          <w:b/>
          <w:sz w:val="28"/>
          <w:szCs w:val="28"/>
        </w:rPr>
      </w:pPr>
      <w:r w:rsidRPr="00954EA7">
        <w:rPr>
          <w:b/>
          <w:sz w:val="28"/>
          <w:szCs w:val="28"/>
        </w:rPr>
        <w:t>3. Права и обязанности сторон</w:t>
      </w:r>
    </w:p>
    <w:p w:rsidR="00280ABF" w:rsidRPr="00954EA7" w:rsidRDefault="00280ABF" w:rsidP="00280ABF">
      <w:pPr>
        <w:autoSpaceDE w:val="0"/>
        <w:autoSpaceDN w:val="0"/>
        <w:adjustRightInd w:val="0"/>
        <w:ind w:firstLine="540"/>
        <w:jc w:val="both"/>
        <w:rPr>
          <w:sz w:val="28"/>
          <w:szCs w:val="28"/>
        </w:rPr>
      </w:pPr>
      <w:r w:rsidRPr="00954EA7">
        <w:rPr>
          <w:sz w:val="28"/>
          <w:szCs w:val="28"/>
        </w:rPr>
        <w:t>3.1. Администрация района:</w:t>
      </w:r>
    </w:p>
    <w:p w:rsidR="00280ABF" w:rsidRPr="00954EA7" w:rsidRDefault="00280ABF" w:rsidP="00280ABF">
      <w:pPr>
        <w:autoSpaceDE w:val="0"/>
        <w:autoSpaceDN w:val="0"/>
        <w:adjustRightInd w:val="0"/>
        <w:ind w:firstLine="540"/>
        <w:jc w:val="both"/>
        <w:rPr>
          <w:sz w:val="28"/>
          <w:szCs w:val="28"/>
        </w:rPr>
      </w:pPr>
      <w:r w:rsidRPr="00954EA7">
        <w:rPr>
          <w:sz w:val="28"/>
          <w:szCs w:val="28"/>
        </w:rPr>
        <w:t xml:space="preserve">3.1.1. Перечисляет Администрации поселения межбюджетные трансферты, предназначенные для исполнения переданных по настоящему Соглашению полномочий, в размере и порядке, установленных </w:t>
      </w:r>
      <w:hyperlink r:id="rId14" w:history="1">
        <w:r w:rsidRPr="00954EA7">
          <w:rPr>
            <w:sz w:val="28"/>
            <w:szCs w:val="28"/>
          </w:rPr>
          <w:t>разделом 2</w:t>
        </w:r>
      </w:hyperlink>
      <w:r w:rsidRPr="00954EA7">
        <w:rPr>
          <w:sz w:val="28"/>
          <w:szCs w:val="28"/>
        </w:rPr>
        <w:t xml:space="preserve"> настоящего Соглашения.</w:t>
      </w:r>
    </w:p>
    <w:p w:rsidR="00280ABF" w:rsidRPr="00954EA7" w:rsidRDefault="00280ABF" w:rsidP="00280ABF">
      <w:pPr>
        <w:autoSpaceDE w:val="0"/>
        <w:autoSpaceDN w:val="0"/>
        <w:adjustRightInd w:val="0"/>
        <w:ind w:firstLine="540"/>
        <w:jc w:val="both"/>
        <w:outlineLvl w:val="1"/>
        <w:rPr>
          <w:sz w:val="28"/>
          <w:szCs w:val="28"/>
        </w:rPr>
      </w:pPr>
      <w:r w:rsidRPr="00954EA7">
        <w:rPr>
          <w:sz w:val="28"/>
          <w:szCs w:val="28"/>
        </w:rPr>
        <w:t xml:space="preserve">3.1.2. Осуществляет контроль за исполнением Администрацией поселения переданных полномочий в соответствии с </w:t>
      </w:r>
      <w:hyperlink r:id="rId15" w:history="1">
        <w:r w:rsidRPr="00954EA7">
          <w:rPr>
            <w:sz w:val="28"/>
            <w:szCs w:val="28"/>
          </w:rPr>
          <w:t>разделом 1</w:t>
        </w:r>
      </w:hyperlink>
      <w:r w:rsidRPr="00954EA7">
        <w:rPr>
          <w:sz w:val="28"/>
          <w:szCs w:val="28"/>
        </w:rPr>
        <w:t xml:space="preserve"> настоящего Соглашения.</w:t>
      </w:r>
    </w:p>
    <w:p w:rsidR="00280ABF" w:rsidRPr="00954EA7" w:rsidRDefault="00280ABF" w:rsidP="00280ABF">
      <w:pPr>
        <w:autoSpaceDE w:val="0"/>
        <w:autoSpaceDN w:val="0"/>
        <w:adjustRightInd w:val="0"/>
        <w:ind w:firstLine="540"/>
        <w:jc w:val="both"/>
        <w:outlineLvl w:val="1"/>
        <w:rPr>
          <w:sz w:val="28"/>
          <w:szCs w:val="28"/>
        </w:rPr>
      </w:pPr>
      <w:r w:rsidRPr="00954EA7">
        <w:rPr>
          <w:sz w:val="28"/>
          <w:szCs w:val="28"/>
        </w:rPr>
        <w:t xml:space="preserve">2.1.3. Осуществляет контроль за целевым использованием предоставленных межбюджетных трансфертов.  </w:t>
      </w:r>
    </w:p>
    <w:p w:rsidR="00280ABF" w:rsidRPr="00954EA7" w:rsidRDefault="00280ABF" w:rsidP="00280ABF">
      <w:pPr>
        <w:autoSpaceDE w:val="0"/>
        <w:autoSpaceDN w:val="0"/>
        <w:adjustRightInd w:val="0"/>
        <w:ind w:firstLine="540"/>
        <w:jc w:val="both"/>
        <w:outlineLvl w:val="1"/>
        <w:rPr>
          <w:sz w:val="28"/>
          <w:szCs w:val="28"/>
        </w:rPr>
      </w:pPr>
      <w:r w:rsidRPr="00954EA7">
        <w:rPr>
          <w:sz w:val="28"/>
          <w:szCs w:val="28"/>
        </w:rPr>
        <w:t>2.1.4. Получает от Администрации поселения информацию об использовании межбюджетных трансфертов.</w:t>
      </w:r>
    </w:p>
    <w:p w:rsidR="00280ABF" w:rsidRPr="00954EA7" w:rsidRDefault="00280ABF" w:rsidP="00280ABF">
      <w:pPr>
        <w:autoSpaceDE w:val="0"/>
        <w:autoSpaceDN w:val="0"/>
        <w:adjustRightInd w:val="0"/>
        <w:ind w:firstLine="540"/>
        <w:jc w:val="both"/>
        <w:rPr>
          <w:sz w:val="28"/>
          <w:szCs w:val="28"/>
        </w:rPr>
      </w:pPr>
      <w:r w:rsidRPr="00954EA7">
        <w:rPr>
          <w:sz w:val="28"/>
          <w:szCs w:val="28"/>
        </w:rPr>
        <w:lastRenderedPageBreak/>
        <w:t>3.2. Администрация поселения:</w:t>
      </w:r>
    </w:p>
    <w:p w:rsidR="00280ABF" w:rsidRPr="00954EA7" w:rsidRDefault="00280ABF" w:rsidP="00280ABF">
      <w:pPr>
        <w:autoSpaceDE w:val="0"/>
        <w:autoSpaceDN w:val="0"/>
        <w:adjustRightInd w:val="0"/>
        <w:ind w:firstLine="540"/>
        <w:jc w:val="both"/>
        <w:rPr>
          <w:sz w:val="28"/>
          <w:szCs w:val="28"/>
        </w:rPr>
      </w:pPr>
      <w:r w:rsidRPr="00954EA7">
        <w:rPr>
          <w:sz w:val="28"/>
          <w:szCs w:val="28"/>
        </w:rPr>
        <w:t xml:space="preserve">3.2.1. Осуществляет переданные Администрацией района полномочия в соответствии с </w:t>
      </w:r>
      <w:hyperlink r:id="rId16" w:history="1">
        <w:r w:rsidRPr="00954EA7">
          <w:rPr>
            <w:sz w:val="28"/>
            <w:szCs w:val="28"/>
          </w:rPr>
          <w:t>пунктом 1.1.</w:t>
        </w:r>
      </w:hyperlink>
      <w:r w:rsidRPr="00954EA7">
        <w:rPr>
          <w:sz w:val="28"/>
          <w:szCs w:val="28"/>
        </w:rPr>
        <w:t xml:space="preserve"> настоящего Соглашения и действующим законодательством в пределах, выделенных на эти цели межбюджетных трансфертов.</w:t>
      </w:r>
    </w:p>
    <w:p w:rsidR="00280ABF" w:rsidRPr="00954EA7" w:rsidRDefault="00280ABF" w:rsidP="00280ABF">
      <w:pPr>
        <w:autoSpaceDE w:val="0"/>
        <w:autoSpaceDN w:val="0"/>
        <w:adjustRightInd w:val="0"/>
        <w:ind w:firstLine="540"/>
        <w:jc w:val="both"/>
        <w:rPr>
          <w:sz w:val="28"/>
          <w:szCs w:val="28"/>
        </w:rPr>
      </w:pPr>
      <w:r w:rsidRPr="00954EA7">
        <w:rPr>
          <w:sz w:val="28"/>
          <w:szCs w:val="28"/>
        </w:rPr>
        <w:t>3.2.2. Рассматривает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района.</w:t>
      </w:r>
    </w:p>
    <w:p w:rsidR="00280ABF" w:rsidRPr="00954EA7" w:rsidRDefault="00280ABF" w:rsidP="00280ABF">
      <w:pPr>
        <w:autoSpaceDE w:val="0"/>
        <w:autoSpaceDN w:val="0"/>
        <w:adjustRightInd w:val="0"/>
        <w:ind w:firstLine="540"/>
        <w:jc w:val="both"/>
        <w:rPr>
          <w:sz w:val="28"/>
          <w:szCs w:val="28"/>
        </w:rPr>
      </w:pPr>
      <w:r w:rsidRPr="00954EA7">
        <w:rPr>
          <w:sz w:val="28"/>
          <w:szCs w:val="28"/>
        </w:rPr>
        <w:t>3.2.3. Ежеквартально, не позднее 10 числа, следующего за отчетным периодом, представляет Администрации района отчет об использовании межбюджетных трансфертов для исполнения переданных по настоящему Соглашению полномочий.</w:t>
      </w:r>
    </w:p>
    <w:p w:rsidR="00280ABF" w:rsidRPr="00954EA7" w:rsidRDefault="00280ABF" w:rsidP="00280ABF">
      <w:pPr>
        <w:autoSpaceDE w:val="0"/>
        <w:autoSpaceDN w:val="0"/>
        <w:adjustRightInd w:val="0"/>
        <w:ind w:firstLine="540"/>
        <w:jc w:val="both"/>
        <w:outlineLvl w:val="1"/>
        <w:rPr>
          <w:sz w:val="28"/>
          <w:szCs w:val="28"/>
        </w:rPr>
      </w:pPr>
      <w:r w:rsidRPr="00954EA7">
        <w:rPr>
          <w:sz w:val="28"/>
          <w:szCs w:val="28"/>
        </w:rPr>
        <w:t xml:space="preserve">3.2.4. Обеспечивает целевое использование межбюджетных трансфертов, предоставленных Администрацией района, исключительно на осуществление полномочий, предусмотренных в </w:t>
      </w:r>
      <w:hyperlink r:id="rId17" w:history="1">
        <w:r w:rsidRPr="00954EA7">
          <w:rPr>
            <w:sz w:val="28"/>
            <w:szCs w:val="28"/>
          </w:rPr>
          <w:t>разделе 1</w:t>
        </w:r>
      </w:hyperlink>
      <w:r w:rsidRPr="00954EA7">
        <w:rPr>
          <w:sz w:val="28"/>
          <w:szCs w:val="28"/>
        </w:rPr>
        <w:t xml:space="preserve"> настоящего Соглашения.</w:t>
      </w:r>
    </w:p>
    <w:p w:rsidR="00280ABF" w:rsidRPr="00954EA7" w:rsidRDefault="00280ABF" w:rsidP="00280ABF">
      <w:pPr>
        <w:autoSpaceDE w:val="0"/>
        <w:autoSpaceDN w:val="0"/>
        <w:adjustRightInd w:val="0"/>
        <w:ind w:firstLine="540"/>
        <w:jc w:val="both"/>
        <w:rPr>
          <w:sz w:val="28"/>
          <w:szCs w:val="28"/>
        </w:rPr>
      </w:pPr>
      <w:r w:rsidRPr="00954EA7">
        <w:rPr>
          <w:sz w:val="28"/>
          <w:szCs w:val="28"/>
        </w:rPr>
        <w:t>3.3. В случае невозможности надлежащего исполнения переданных полномочий Администрация поселения сообщает об этом в письменной форме Администрации района в десятидневный срок. Администрация района рассматривает такое сообщение в течение десяти дней с момента его поступления.</w:t>
      </w:r>
    </w:p>
    <w:p w:rsidR="00280ABF" w:rsidRPr="00954EA7" w:rsidRDefault="00280ABF" w:rsidP="00280ABF">
      <w:pPr>
        <w:autoSpaceDE w:val="0"/>
        <w:autoSpaceDN w:val="0"/>
        <w:adjustRightInd w:val="0"/>
        <w:ind w:firstLine="540"/>
        <w:jc w:val="both"/>
        <w:rPr>
          <w:sz w:val="28"/>
          <w:szCs w:val="28"/>
        </w:rPr>
      </w:pPr>
    </w:p>
    <w:p w:rsidR="00280ABF" w:rsidRPr="00954EA7" w:rsidRDefault="00280ABF" w:rsidP="00280ABF">
      <w:pPr>
        <w:autoSpaceDE w:val="0"/>
        <w:autoSpaceDN w:val="0"/>
        <w:adjustRightInd w:val="0"/>
        <w:jc w:val="center"/>
        <w:rPr>
          <w:b/>
          <w:sz w:val="28"/>
          <w:szCs w:val="28"/>
        </w:rPr>
      </w:pPr>
      <w:r w:rsidRPr="00954EA7">
        <w:rPr>
          <w:b/>
          <w:sz w:val="28"/>
          <w:szCs w:val="28"/>
        </w:rPr>
        <w:t>4. Контроль за исполнением  полномочий</w:t>
      </w:r>
    </w:p>
    <w:p w:rsidR="00280ABF" w:rsidRPr="00954EA7" w:rsidRDefault="00280ABF" w:rsidP="00280ABF">
      <w:pPr>
        <w:autoSpaceDE w:val="0"/>
        <w:autoSpaceDN w:val="0"/>
        <w:adjustRightInd w:val="0"/>
        <w:ind w:firstLine="540"/>
        <w:jc w:val="both"/>
        <w:outlineLvl w:val="1"/>
        <w:rPr>
          <w:sz w:val="28"/>
          <w:szCs w:val="28"/>
        </w:rPr>
      </w:pPr>
      <w:r w:rsidRPr="00954EA7">
        <w:rPr>
          <w:sz w:val="28"/>
          <w:szCs w:val="28"/>
        </w:rPr>
        <w:t xml:space="preserve">4.1. Контроль за исполнением Администрацией поселения полномочий, предусмотренных в </w:t>
      </w:r>
      <w:hyperlink r:id="rId18" w:history="1">
        <w:r w:rsidRPr="00954EA7">
          <w:rPr>
            <w:sz w:val="28"/>
            <w:szCs w:val="28"/>
          </w:rPr>
          <w:t>разделе 1</w:t>
        </w:r>
      </w:hyperlink>
      <w:r w:rsidRPr="00954EA7">
        <w:rPr>
          <w:sz w:val="28"/>
          <w:szCs w:val="28"/>
        </w:rPr>
        <w:t xml:space="preserve"> настоящего Соглашения, осуществляется путем предоставления населению квартальных и годовых отчетов об осуществлении полномочий, использовании межбюджетных трансфертов.</w:t>
      </w:r>
    </w:p>
    <w:p w:rsidR="00280ABF" w:rsidRPr="00954EA7" w:rsidRDefault="00280ABF" w:rsidP="00280ABF">
      <w:pPr>
        <w:autoSpaceDE w:val="0"/>
        <w:autoSpaceDN w:val="0"/>
        <w:adjustRightInd w:val="0"/>
        <w:ind w:firstLine="540"/>
        <w:jc w:val="both"/>
        <w:outlineLvl w:val="1"/>
        <w:rPr>
          <w:sz w:val="28"/>
          <w:szCs w:val="28"/>
        </w:rPr>
      </w:pPr>
      <w:r w:rsidRPr="00954EA7">
        <w:rPr>
          <w:sz w:val="28"/>
          <w:szCs w:val="28"/>
        </w:rPr>
        <w:t>4.2. Форма отчетов и порядок их предоставления устанавливаются правовыми актами Администрации района и согласовываются с Администрацией поселения.</w:t>
      </w:r>
    </w:p>
    <w:p w:rsidR="00280ABF" w:rsidRPr="00954EA7" w:rsidRDefault="00280ABF" w:rsidP="00280ABF">
      <w:pPr>
        <w:autoSpaceDE w:val="0"/>
        <w:autoSpaceDN w:val="0"/>
        <w:adjustRightInd w:val="0"/>
        <w:ind w:firstLine="540"/>
        <w:jc w:val="both"/>
        <w:outlineLvl w:val="1"/>
        <w:rPr>
          <w:sz w:val="28"/>
          <w:szCs w:val="28"/>
        </w:rPr>
      </w:pPr>
      <w:r w:rsidRPr="00954EA7">
        <w:rPr>
          <w:sz w:val="28"/>
          <w:szCs w:val="28"/>
        </w:rPr>
        <w:t>4.3. Администрация района вправе осуществлять проверки исполнения переданных полномочий, запрашивать у Администрации поселения необходимую дополнительную информацию. Администрация поселения по мотивированному запросу Администрации района обязана предоставить запрашиваемую информацию.</w:t>
      </w:r>
    </w:p>
    <w:p w:rsidR="00280ABF" w:rsidRPr="00954EA7" w:rsidRDefault="00280ABF" w:rsidP="00280ABF">
      <w:pPr>
        <w:autoSpaceDE w:val="0"/>
        <w:autoSpaceDN w:val="0"/>
        <w:adjustRightInd w:val="0"/>
        <w:jc w:val="center"/>
        <w:rPr>
          <w:b/>
          <w:sz w:val="28"/>
          <w:szCs w:val="28"/>
        </w:rPr>
      </w:pPr>
      <w:r w:rsidRPr="00954EA7">
        <w:rPr>
          <w:b/>
          <w:sz w:val="28"/>
          <w:szCs w:val="28"/>
        </w:rPr>
        <w:t>5. Срок действия Соглашения</w:t>
      </w:r>
    </w:p>
    <w:p w:rsidR="00280ABF" w:rsidRPr="00954EA7" w:rsidRDefault="00280ABF" w:rsidP="00280ABF">
      <w:pPr>
        <w:autoSpaceDE w:val="0"/>
        <w:autoSpaceDN w:val="0"/>
        <w:adjustRightInd w:val="0"/>
        <w:ind w:firstLine="540"/>
        <w:jc w:val="both"/>
        <w:rPr>
          <w:sz w:val="28"/>
          <w:szCs w:val="28"/>
        </w:rPr>
      </w:pPr>
      <w:r w:rsidRPr="00954EA7">
        <w:rPr>
          <w:sz w:val="28"/>
          <w:szCs w:val="28"/>
        </w:rPr>
        <w:t>5.1. Настоящее Соглашение вступает в силу со дня подписания и действует с 01.</w:t>
      </w:r>
      <w:r w:rsidR="00E625C8">
        <w:rPr>
          <w:sz w:val="28"/>
          <w:szCs w:val="28"/>
        </w:rPr>
        <w:t>10</w:t>
      </w:r>
      <w:r w:rsidRPr="00954EA7">
        <w:rPr>
          <w:sz w:val="28"/>
          <w:szCs w:val="28"/>
        </w:rPr>
        <w:t>.20</w:t>
      </w:r>
      <w:r>
        <w:rPr>
          <w:sz w:val="28"/>
          <w:szCs w:val="28"/>
        </w:rPr>
        <w:t>2</w:t>
      </w:r>
      <w:r w:rsidR="00E625C8">
        <w:rPr>
          <w:sz w:val="28"/>
          <w:szCs w:val="28"/>
        </w:rPr>
        <w:t>2</w:t>
      </w:r>
      <w:r w:rsidRPr="00954EA7">
        <w:rPr>
          <w:sz w:val="28"/>
          <w:szCs w:val="28"/>
        </w:rPr>
        <w:t xml:space="preserve"> года </w:t>
      </w:r>
      <w:r w:rsidR="00687900" w:rsidRPr="00A14857">
        <w:rPr>
          <w:sz w:val="28"/>
          <w:szCs w:val="28"/>
        </w:rPr>
        <w:t xml:space="preserve">до </w:t>
      </w:r>
      <w:r w:rsidR="00E625C8">
        <w:rPr>
          <w:sz w:val="28"/>
          <w:szCs w:val="28"/>
        </w:rPr>
        <w:t>31.12.2023 года</w:t>
      </w:r>
      <w:r w:rsidRPr="00954EA7">
        <w:rPr>
          <w:sz w:val="28"/>
          <w:szCs w:val="28"/>
        </w:rPr>
        <w:t>.</w:t>
      </w:r>
    </w:p>
    <w:p w:rsidR="00280ABF" w:rsidRPr="00954EA7" w:rsidRDefault="00280ABF" w:rsidP="00280ABF">
      <w:pPr>
        <w:autoSpaceDE w:val="0"/>
        <w:autoSpaceDN w:val="0"/>
        <w:adjustRightInd w:val="0"/>
        <w:ind w:firstLine="540"/>
        <w:jc w:val="both"/>
        <w:rPr>
          <w:sz w:val="28"/>
          <w:szCs w:val="28"/>
        </w:rPr>
      </w:pPr>
    </w:p>
    <w:p w:rsidR="00280ABF" w:rsidRPr="00954EA7" w:rsidRDefault="00280ABF" w:rsidP="00280ABF">
      <w:pPr>
        <w:autoSpaceDE w:val="0"/>
        <w:autoSpaceDN w:val="0"/>
        <w:adjustRightInd w:val="0"/>
        <w:jc w:val="center"/>
        <w:rPr>
          <w:b/>
          <w:sz w:val="28"/>
          <w:szCs w:val="28"/>
        </w:rPr>
      </w:pPr>
      <w:r w:rsidRPr="00954EA7">
        <w:rPr>
          <w:b/>
          <w:sz w:val="28"/>
          <w:szCs w:val="28"/>
        </w:rPr>
        <w:t xml:space="preserve">6. Основание, порядок прекращения действия Соглашения. </w:t>
      </w:r>
    </w:p>
    <w:p w:rsidR="00280ABF" w:rsidRPr="00954EA7" w:rsidRDefault="00280ABF" w:rsidP="00280ABF">
      <w:pPr>
        <w:autoSpaceDE w:val="0"/>
        <w:autoSpaceDN w:val="0"/>
        <w:adjustRightInd w:val="0"/>
        <w:jc w:val="center"/>
        <w:rPr>
          <w:b/>
          <w:sz w:val="28"/>
          <w:szCs w:val="28"/>
        </w:rPr>
      </w:pPr>
      <w:r w:rsidRPr="00954EA7">
        <w:rPr>
          <w:b/>
          <w:sz w:val="28"/>
          <w:szCs w:val="28"/>
        </w:rPr>
        <w:t>Ответственность сторон</w:t>
      </w:r>
    </w:p>
    <w:p w:rsidR="00280ABF" w:rsidRPr="00954EA7" w:rsidRDefault="00280ABF" w:rsidP="00280ABF">
      <w:pPr>
        <w:autoSpaceDE w:val="0"/>
        <w:autoSpaceDN w:val="0"/>
        <w:adjustRightInd w:val="0"/>
        <w:ind w:firstLine="540"/>
        <w:jc w:val="both"/>
        <w:rPr>
          <w:sz w:val="28"/>
          <w:szCs w:val="28"/>
        </w:rPr>
      </w:pPr>
      <w:r w:rsidRPr="00954EA7">
        <w:rPr>
          <w:sz w:val="28"/>
          <w:szCs w:val="28"/>
        </w:rPr>
        <w:t>6.1. Основаниями для одностороннего расторжения Соглашения со стороны Администрации района являются:</w:t>
      </w:r>
    </w:p>
    <w:p w:rsidR="00280ABF" w:rsidRPr="00954EA7" w:rsidRDefault="00280ABF" w:rsidP="00280ABF">
      <w:pPr>
        <w:autoSpaceDE w:val="0"/>
        <w:autoSpaceDN w:val="0"/>
        <w:adjustRightInd w:val="0"/>
        <w:ind w:firstLine="540"/>
        <w:jc w:val="both"/>
        <w:rPr>
          <w:sz w:val="28"/>
          <w:szCs w:val="28"/>
        </w:rPr>
      </w:pPr>
      <w:r w:rsidRPr="00954EA7">
        <w:rPr>
          <w:sz w:val="28"/>
          <w:szCs w:val="28"/>
        </w:rPr>
        <w:t>6.1.1. Установление факта ненадлежащего осуществления Администрацией поселения переданных ему полномочий.</w:t>
      </w:r>
    </w:p>
    <w:p w:rsidR="00280ABF" w:rsidRPr="00954EA7" w:rsidRDefault="00280ABF" w:rsidP="00280ABF">
      <w:pPr>
        <w:autoSpaceDE w:val="0"/>
        <w:autoSpaceDN w:val="0"/>
        <w:adjustRightInd w:val="0"/>
        <w:ind w:firstLine="540"/>
        <w:jc w:val="both"/>
        <w:rPr>
          <w:sz w:val="28"/>
          <w:szCs w:val="28"/>
        </w:rPr>
      </w:pPr>
      <w:r w:rsidRPr="00954EA7">
        <w:rPr>
          <w:sz w:val="28"/>
          <w:szCs w:val="28"/>
        </w:rPr>
        <w:lastRenderedPageBreak/>
        <w:t>6.1.2. Установление Комитетом Администрации по финансам, налоговой и кредитной политики факта нецелевого использования Администрацией поселения межбюджетных трансфертов.</w:t>
      </w:r>
    </w:p>
    <w:p w:rsidR="00280ABF" w:rsidRPr="00954EA7" w:rsidRDefault="00280ABF" w:rsidP="00280ABF">
      <w:pPr>
        <w:autoSpaceDE w:val="0"/>
        <w:autoSpaceDN w:val="0"/>
        <w:adjustRightInd w:val="0"/>
        <w:ind w:firstLine="540"/>
        <w:jc w:val="both"/>
        <w:rPr>
          <w:sz w:val="28"/>
          <w:szCs w:val="28"/>
        </w:rPr>
      </w:pPr>
      <w:r w:rsidRPr="00954EA7">
        <w:rPr>
          <w:sz w:val="28"/>
          <w:szCs w:val="28"/>
        </w:rPr>
        <w:t>6.2. 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rsidR="00280ABF" w:rsidRPr="00954EA7" w:rsidRDefault="00280ABF" w:rsidP="00280ABF">
      <w:pPr>
        <w:autoSpaceDE w:val="0"/>
        <w:autoSpaceDN w:val="0"/>
        <w:adjustRightInd w:val="0"/>
        <w:ind w:firstLine="540"/>
        <w:jc w:val="both"/>
        <w:rPr>
          <w:sz w:val="28"/>
          <w:szCs w:val="28"/>
        </w:rPr>
      </w:pPr>
      <w:r w:rsidRPr="00954EA7">
        <w:rPr>
          <w:sz w:val="28"/>
          <w:szCs w:val="28"/>
        </w:rPr>
        <w:t>6.3. 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полномочий в течение 3 месяцев с момента последнего перечисления, Администрация поселения вправе требовать расторжения данного Соглашения.</w:t>
      </w:r>
    </w:p>
    <w:p w:rsidR="00280ABF" w:rsidRPr="00954EA7" w:rsidRDefault="00280ABF" w:rsidP="00280ABF">
      <w:pPr>
        <w:ind w:firstLine="567"/>
        <w:jc w:val="both"/>
        <w:rPr>
          <w:sz w:val="28"/>
          <w:szCs w:val="28"/>
        </w:rPr>
      </w:pPr>
      <w:r w:rsidRPr="00954EA7">
        <w:rPr>
          <w:sz w:val="28"/>
          <w:szCs w:val="28"/>
        </w:rPr>
        <w:t>6.3.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тридцатидневный срок с момента получения письменного уведомления о расторжении Соглашения.</w:t>
      </w:r>
    </w:p>
    <w:p w:rsidR="00280ABF" w:rsidRPr="00954EA7" w:rsidRDefault="00280ABF" w:rsidP="00280ABF">
      <w:pPr>
        <w:ind w:firstLine="567"/>
        <w:jc w:val="both"/>
        <w:rPr>
          <w:sz w:val="28"/>
          <w:szCs w:val="28"/>
        </w:rPr>
      </w:pPr>
      <w:r w:rsidRPr="00954EA7">
        <w:rPr>
          <w:sz w:val="28"/>
          <w:szCs w:val="28"/>
        </w:rPr>
        <w:t>6.4. За неисполнение или ненадлежащее исполнение переданных   полномочий Администрация  поселения и Администрация района и их должностные лица несут ответственность, установленную действующим законодательством.</w:t>
      </w:r>
    </w:p>
    <w:p w:rsidR="00280ABF" w:rsidRPr="00954EA7" w:rsidRDefault="00280ABF" w:rsidP="00280ABF">
      <w:pPr>
        <w:ind w:firstLine="567"/>
        <w:jc w:val="center"/>
        <w:rPr>
          <w:b/>
          <w:sz w:val="28"/>
          <w:szCs w:val="28"/>
        </w:rPr>
      </w:pPr>
      <w:r w:rsidRPr="00954EA7">
        <w:rPr>
          <w:b/>
          <w:sz w:val="28"/>
          <w:szCs w:val="28"/>
        </w:rPr>
        <w:t>7. Заключительные положения</w:t>
      </w:r>
    </w:p>
    <w:p w:rsidR="00280ABF" w:rsidRPr="00954EA7" w:rsidRDefault="00280ABF" w:rsidP="00280ABF">
      <w:pPr>
        <w:autoSpaceDE w:val="0"/>
        <w:autoSpaceDN w:val="0"/>
        <w:adjustRightInd w:val="0"/>
        <w:ind w:firstLine="540"/>
        <w:jc w:val="both"/>
        <w:rPr>
          <w:sz w:val="28"/>
          <w:szCs w:val="28"/>
        </w:rPr>
      </w:pPr>
      <w:r w:rsidRPr="00954EA7">
        <w:rPr>
          <w:sz w:val="28"/>
          <w:szCs w:val="28"/>
        </w:rPr>
        <w:t>7.1. Настоящее Соглашение составлено в двух экземплярах, имеющих одинаковую юридическую силу, по одному для каждой из Сторон.</w:t>
      </w:r>
    </w:p>
    <w:p w:rsidR="00280ABF" w:rsidRPr="00954EA7" w:rsidRDefault="00280ABF" w:rsidP="00280ABF">
      <w:pPr>
        <w:autoSpaceDE w:val="0"/>
        <w:autoSpaceDN w:val="0"/>
        <w:adjustRightInd w:val="0"/>
        <w:ind w:firstLine="540"/>
        <w:jc w:val="both"/>
        <w:rPr>
          <w:sz w:val="28"/>
          <w:szCs w:val="28"/>
        </w:rPr>
      </w:pPr>
      <w:r w:rsidRPr="00954EA7">
        <w:rPr>
          <w:sz w:val="28"/>
          <w:szCs w:val="28"/>
        </w:rPr>
        <w:t>7.2. Внесение изменений и дополнений в настоящее Соглашение осуществляется путем подписания Сторонами дополнительных соглашений.</w:t>
      </w:r>
    </w:p>
    <w:p w:rsidR="00280ABF" w:rsidRPr="00954EA7" w:rsidRDefault="00280ABF" w:rsidP="00280ABF">
      <w:pPr>
        <w:autoSpaceDE w:val="0"/>
        <w:autoSpaceDN w:val="0"/>
        <w:adjustRightInd w:val="0"/>
        <w:ind w:firstLine="540"/>
        <w:jc w:val="both"/>
        <w:rPr>
          <w:sz w:val="28"/>
          <w:szCs w:val="28"/>
        </w:rPr>
      </w:pPr>
      <w:r w:rsidRPr="00954EA7">
        <w:rPr>
          <w:sz w:val="28"/>
          <w:szCs w:val="28"/>
        </w:rPr>
        <w:t>7.3. По вопросам, не урегулированным настоящим Соглашением, Стороны руководствуются действующим законодательством.</w:t>
      </w:r>
    </w:p>
    <w:p w:rsidR="00280ABF" w:rsidRPr="00954EA7" w:rsidRDefault="00280ABF" w:rsidP="00280ABF">
      <w:pPr>
        <w:autoSpaceDE w:val="0"/>
        <w:autoSpaceDN w:val="0"/>
        <w:adjustRightInd w:val="0"/>
        <w:ind w:firstLine="540"/>
        <w:jc w:val="both"/>
        <w:rPr>
          <w:sz w:val="28"/>
          <w:szCs w:val="28"/>
        </w:rPr>
      </w:pPr>
      <w:r w:rsidRPr="00954EA7">
        <w:rPr>
          <w:sz w:val="28"/>
          <w:szCs w:val="28"/>
        </w:rPr>
        <w:t>7.4. Споры, связанные с исполнением настоящего Соглашения, разрешаются путем проведения переговоров</w:t>
      </w:r>
      <w:r w:rsidRPr="00954EA7">
        <w:rPr>
          <w:color w:val="000000"/>
          <w:sz w:val="28"/>
          <w:szCs w:val="28"/>
        </w:rPr>
        <w:t xml:space="preserve">, а в случае </w:t>
      </w:r>
      <w:proofErr w:type="spellStart"/>
      <w:r w:rsidRPr="00954EA7">
        <w:rPr>
          <w:color w:val="000000"/>
          <w:sz w:val="28"/>
          <w:szCs w:val="28"/>
        </w:rPr>
        <w:t>недостижения</w:t>
      </w:r>
      <w:proofErr w:type="spellEnd"/>
      <w:r w:rsidRPr="00954EA7">
        <w:rPr>
          <w:color w:val="000000"/>
          <w:sz w:val="28"/>
          <w:szCs w:val="28"/>
        </w:rPr>
        <w:t xml:space="preserve"> согласия между Сторонами спор передается на рассмотрение суда в порядке установленном действующим законодательством РФ</w:t>
      </w:r>
      <w:r w:rsidRPr="00954EA7">
        <w:rPr>
          <w:sz w:val="28"/>
          <w:szCs w:val="28"/>
        </w:rPr>
        <w:t>.</w:t>
      </w:r>
    </w:p>
    <w:p w:rsidR="00280ABF" w:rsidRPr="00954EA7" w:rsidRDefault="00280ABF" w:rsidP="00280ABF">
      <w:pPr>
        <w:autoSpaceDE w:val="0"/>
        <w:autoSpaceDN w:val="0"/>
        <w:adjustRightInd w:val="0"/>
        <w:jc w:val="center"/>
        <w:rPr>
          <w:b/>
          <w:sz w:val="28"/>
          <w:szCs w:val="28"/>
        </w:rPr>
      </w:pPr>
    </w:p>
    <w:p w:rsidR="00280ABF" w:rsidRPr="00954EA7" w:rsidRDefault="00280ABF" w:rsidP="00280ABF">
      <w:pPr>
        <w:autoSpaceDE w:val="0"/>
        <w:autoSpaceDN w:val="0"/>
        <w:adjustRightInd w:val="0"/>
        <w:jc w:val="center"/>
        <w:rPr>
          <w:b/>
          <w:sz w:val="28"/>
          <w:szCs w:val="28"/>
        </w:rPr>
      </w:pPr>
      <w:r w:rsidRPr="00954EA7">
        <w:rPr>
          <w:b/>
          <w:sz w:val="28"/>
          <w:szCs w:val="28"/>
        </w:rPr>
        <w:t>8. Реквизиты и подписи сторон</w:t>
      </w:r>
    </w:p>
    <w:tbl>
      <w:tblPr>
        <w:tblW w:w="0" w:type="auto"/>
        <w:tblLook w:val="01E0" w:firstRow="1" w:lastRow="1" w:firstColumn="1" w:lastColumn="1" w:noHBand="0" w:noVBand="0"/>
      </w:tblPr>
      <w:tblGrid>
        <w:gridCol w:w="4785"/>
        <w:gridCol w:w="4786"/>
      </w:tblGrid>
      <w:tr w:rsidR="00280ABF" w:rsidRPr="00043DEC" w:rsidTr="00043DEC">
        <w:tc>
          <w:tcPr>
            <w:tcW w:w="4785" w:type="dxa"/>
            <w:shd w:val="clear" w:color="auto" w:fill="auto"/>
          </w:tcPr>
          <w:p w:rsidR="00280ABF" w:rsidRPr="00043DEC" w:rsidRDefault="00280ABF" w:rsidP="00043DEC">
            <w:pPr>
              <w:widowControl w:val="0"/>
              <w:autoSpaceDE w:val="0"/>
              <w:autoSpaceDN w:val="0"/>
              <w:adjustRightInd w:val="0"/>
              <w:rPr>
                <w:b/>
                <w:sz w:val="28"/>
                <w:szCs w:val="28"/>
              </w:rPr>
            </w:pPr>
            <w:r w:rsidRPr="00043DEC">
              <w:rPr>
                <w:b/>
                <w:sz w:val="28"/>
                <w:szCs w:val="28"/>
              </w:rPr>
              <w:t>Администрация Бийского района Алтайского края</w:t>
            </w:r>
          </w:p>
          <w:p w:rsidR="00280ABF" w:rsidRPr="00043DEC" w:rsidRDefault="00280ABF" w:rsidP="00043DEC">
            <w:pPr>
              <w:rPr>
                <w:noProof/>
                <w:sz w:val="28"/>
                <w:szCs w:val="28"/>
              </w:rPr>
            </w:pPr>
            <w:smartTag w:uri="urn:schemas-microsoft-com:office:smarttags" w:element="metricconverter">
              <w:smartTagPr>
                <w:attr w:name="ProductID" w:val="659325 г"/>
              </w:smartTagPr>
              <w:r w:rsidRPr="00043DEC">
                <w:rPr>
                  <w:noProof/>
                  <w:sz w:val="28"/>
                  <w:szCs w:val="28"/>
                </w:rPr>
                <w:t>659325 г</w:t>
              </w:r>
            </w:smartTag>
            <w:r w:rsidRPr="00043DEC">
              <w:rPr>
                <w:noProof/>
                <w:sz w:val="28"/>
                <w:szCs w:val="28"/>
              </w:rPr>
              <w:t>. Бийск ул.Куйбышева,88</w:t>
            </w:r>
          </w:p>
          <w:p w:rsidR="00280ABF" w:rsidRPr="00043DEC" w:rsidRDefault="00280ABF" w:rsidP="00043DEC">
            <w:pPr>
              <w:rPr>
                <w:sz w:val="28"/>
                <w:szCs w:val="28"/>
              </w:rPr>
            </w:pPr>
            <w:r w:rsidRPr="00043DEC">
              <w:rPr>
                <w:sz w:val="28"/>
                <w:szCs w:val="28"/>
              </w:rPr>
              <w:t>ИНН 2234003346, КПП 220401001</w:t>
            </w:r>
          </w:p>
          <w:p w:rsidR="00280ABF" w:rsidRPr="00043DEC" w:rsidRDefault="00280ABF" w:rsidP="00043DEC">
            <w:pPr>
              <w:widowControl w:val="0"/>
              <w:autoSpaceDE w:val="0"/>
              <w:autoSpaceDN w:val="0"/>
              <w:adjustRightInd w:val="0"/>
              <w:rPr>
                <w:sz w:val="28"/>
                <w:szCs w:val="28"/>
              </w:rPr>
            </w:pPr>
            <w:r w:rsidRPr="00043DEC">
              <w:rPr>
                <w:sz w:val="28"/>
                <w:szCs w:val="28"/>
              </w:rPr>
              <w:t>ОГРН  1022200570853</w:t>
            </w:r>
          </w:p>
          <w:p w:rsidR="00280ABF" w:rsidRPr="00043DEC" w:rsidRDefault="00280ABF" w:rsidP="00043DEC">
            <w:pPr>
              <w:widowControl w:val="0"/>
              <w:autoSpaceDE w:val="0"/>
              <w:autoSpaceDN w:val="0"/>
              <w:adjustRightInd w:val="0"/>
              <w:rPr>
                <w:sz w:val="28"/>
                <w:szCs w:val="28"/>
              </w:rPr>
            </w:pPr>
            <w:r w:rsidRPr="00043DEC">
              <w:rPr>
                <w:sz w:val="28"/>
                <w:szCs w:val="28"/>
              </w:rPr>
              <w:t>УФК по Алтайскому краю (Администрация Бийского района Алтайского края л/с 03173026360)</w:t>
            </w:r>
          </w:p>
          <w:p w:rsidR="00280ABF" w:rsidRPr="00043DEC" w:rsidRDefault="00280ABF" w:rsidP="00043DEC">
            <w:pPr>
              <w:widowControl w:val="0"/>
              <w:autoSpaceDE w:val="0"/>
              <w:autoSpaceDN w:val="0"/>
              <w:adjustRightInd w:val="0"/>
              <w:rPr>
                <w:sz w:val="28"/>
                <w:szCs w:val="28"/>
              </w:rPr>
            </w:pPr>
            <w:r w:rsidRPr="00043DEC">
              <w:rPr>
                <w:sz w:val="28"/>
                <w:szCs w:val="28"/>
              </w:rPr>
              <w:t xml:space="preserve">в Отделение Барнаул г. Барнаул </w:t>
            </w:r>
          </w:p>
          <w:p w:rsidR="00280ABF" w:rsidRPr="00043DEC" w:rsidRDefault="00280ABF" w:rsidP="00043DEC">
            <w:pPr>
              <w:widowControl w:val="0"/>
              <w:autoSpaceDE w:val="0"/>
              <w:autoSpaceDN w:val="0"/>
              <w:adjustRightInd w:val="0"/>
              <w:rPr>
                <w:sz w:val="28"/>
                <w:szCs w:val="28"/>
              </w:rPr>
            </w:pPr>
            <w:r w:rsidRPr="00043DEC">
              <w:rPr>
                <w:sz w:val="28"/>
                <w:szCs w:val="28"/>
              </w:rPr>
              <w:t>р/с 40204810100000000400</w:t>
            </w:r>
          </w:p>
          <w:p w:rsidR="00280ABF" w:rsidRPr="00043DEC" w:rsidRDefault="00280ABF" w:rsidP="00043DEC">
            <w:pPr>
              <w:widowControl w:val="0"/>
              <w:autoSpaceDE w:val="0"/>
              <w:autoSpaceDN w:val="0"/>
              <w:adjustRightInd w:val="0"/>
              <w:rPr>
                <w:sz w:val="28"/>
                <w:szCs w:val="28"/>
              </w:rPr>
            </w:pPr>
            <w:r w:rsidRPr="00043DEC">
              <w:rPr>
                <w:sz w:val="28"/>
                <w:szCs w:val="28"/>
              </w:rPr>
              <w:t>БИК 040173001</w:t>
            </w:r>
          </w:p>
          <w:p w:rsidR="00280ABF" w:rsidRPr="00043DEC" w:rsidRDefault="00280ABF" w:rsidP="00687900">
            <w:pPr>
              <w:autoSpaceDE w:val="0"/>
              <w:autoSpaceDN w:val="0"/>
              <w:adjustRightInd w:val="0"/>
              <w:jc w:val="both"/>
              <w:rPr>
                <w:sz w:val="28"/>
                <w:szCs w:val="28"/>
              </w:rPr>
            </w:pPr>
            <w:r w:rsidRPr="00043DEC">
              <w:rPr>
                <w:sz w:val="28"/>
                <w:szCs w:val="28"/>
              </w:rPr>
              <w:t>_______________ /</w:t>
            </w:r>
            <w:r w:rsidR="00687900">
              <w:rPr>
                <w:sz w:val="28"/>
                <w:szCs w:val="28"/>
              </w:rPr>
              <w:t>Д.С. Артемов</w:t>
            </w:r>
            <w:r w:rsidRPr="00043DEC">
              <w:rPr>
                <w:sz w:val="28"/>
                <w:szCs w:val="28"/>
              </w:rPr>
              <w:t>/</w:t>
            </w:r>
          </w:p>
        </w:tc>
        <w:tc>
          <w:tcPr>
            <w:tcW w:w="4786" w:type="dxa"/>
            <w:shd w:val="clear" w:color="auto" w:fill="auto"/>
          </w:tcPr>
          <w:p w:rsidR="00280ABF" w:rsidRPr="00043DEC" w:rsidRDefault="00280ABF" w:rsidP="00043DEC">
            <w:pPr>
              <w:pStyle w:val="ConsPlusNonformat"/>
              <w:widowControl/>
              <w:rPr>
                <w:rFonts w:ascii="Times New Roman" w:hAnsi="Times New Roman" w:cs="Times New Roman"/>
                <w:b/>
                <w:sz w:val="28"/>
                <w:szCs w:val="28"/>
              </w:rPr>
            </w:pPr>
            <w:r w:rsidRPr="00043DEC">
              <w:rPr>
                <w:rFonts w:ascii="Times New Roman" w:hAnsi="Times New Roman" w:cs="Times New Roman"/>
                <w:b/>
                <w:sz w:val="28"/>
                <w:szCs w:val="28"/>
              </w:rPr>
              <w:t xml:space="preserve">Администрация ________ сельского совета Бийского района Алтайского края </w:t>
            </w:r>
          </w:p>
          <w:p w:rsidR="00280ABF" w:rsidRPr="00043DEC" w:rsidRDefault="00280ABF" w:rsidP="00043DEC">
            <w:pPr>
              <w:pStyle w:val="ConsPlusNonformat"/>
              <w:widowControl/>
              <w:rPr>
                <w:rFonts w:ascii="Times New Roman" w:hAnsi="Times New Roman" w:cs="Times New Roman"/>
                <w:sz w:val="28"/>
                <w:szCs w:val="28"/>
              </w:rPr>
            </w:pPr>
          </w:p>
          <w:p w:rsidR="00280ABF" w:rsidRPr="00043DEC" w:rsidRDefault="00280ABF" w:rsidP="00043DEC">
            <w:pPr>
              <w:pStyle w:val="ConsPlusNonformat"/>
              <w:widowControl/>
              <w:rPr>
                <w:rFonts w:ascii="Times New Roman" w:hAnsi="Times New Roman" w:cs="Times New Roman"/>
                <w:sz w:val="28"/>
                <w:szCs w:val="28"/>
              </w:rPr>
            </w:pPr>
          </w:p>
          <w:p w:rsidR="00280ABF" w:rsidRPr="00043DEC" w:rsidRDefault="00280ABF" w:rsidP="00043DEC">
            <w:pPr>
              <w:pStyle w:val="ConsPlusNonformat"/>
              <w:widowControl/>
              <w:rPr>
                <w:rFonts w:ascii="Times New Roman" w:hAnsi="Times New Roman" w:cs="Times New Roman"/>
                <w:sz w:val="28"/>
                <w:szCs w:val="28"/>
              </w:rPr>
            </w:pPr>
          </w:p>
          <w:p w:rsidR="00280ABF" w:rsidRPr="00043DEC" w:rsidRDefault="00280ABF" w:rsidP="00043DEC">
            <w:pPr>
              <w:pStyle w:val="ConsPlusNonformat"/>
              <w:widowControl/>
              <w:rPr>
                <w:rFonts w:ascii="Times New Roman" w:hAnsi="Times New Roman" w:cs="Times New Roman"/>
                <w:sz w:val="28"/>
                <w:szCs w:val="28"/>
              </w:rPr>
            </w:pPr>
          </w:p>
          <w:p w:rsidR="00280ABF" w:rsidRPr="00043DEC" w:rsidRDefault="00280ABF" w:rsidP="00043DEC">
            <w:pPr>
              <w:pStyle w:val="ConsPlusNonformat"/>
              <w:widowControl/>
              <w:rPr>
                <w:rFonts w:ascii="Times New Roman" w:hAnsi="Times New Roman" w:cs="Times New Roman"/>
                <w:sz w:val="28"/>
                <w:szCs w:val="28"/>
              </w:rPr>
            </w:pPr>
          </w:p>
          <w:p w:rsidR="00280ABF" w:rsidRPr="00043DEC" w:rsidRDefault="00280ABF" w:rsidP="00043DEC">
            <w:pPr>
              <w:pStyle w:val="ConsPlusNonformat"/>
              <w:widowControl/>
              <w:rPr>
                <w:rFonts w:ascii="Times New Roman" w:hAnsi="Times New Roman" w:cs="Times New Roman"/>
                <w:sz w:val="28"/>
                <w:szCs w:val="28"/>
              </w:rPr>
            </w:pPr>
          </w:p>
          <w:p w:rsidR="00280ABF" w:rsidRPr="00043DEC" w:rsidRDefault="00280ABF" w:rsidP="00043DEC">
            <w:pPr>
              <w:pStyle w:val="ConsPlusNonformat"/>
              <w:widowControl/>
              <w:rPr>
                <w:rFonts w:ascii="Times New Roman" w:hAnsi="Times New Roman" w:cs="Times New Roman"/>
                <w:sz w:val="28"/>
                <w:szCs w:val="28"/>
              </w:rPr>
            </w:pPr>
          </w:p>
          <w:p w:rsidR="00280ABF" w:rsidRPr="00043DEC" w:rsidRDefault="00280ABF" w:rsidP="00043DEC">
            <w:pPr>
              <w:pStyle w:val="ConsPlusNonformat"/>
              <w:widowControl/>
              <w:rPr>
                <w:rFonts w:ascii="Times New Roman" w:hAnsi="Times New Roman" w:cs="Times New Roman"/>
                <w:sz w:val="28"/>
                <w:szCs w:val="28"/>
              </w:rPr>
            </w:pPr>
          </w:p>
          <w:p w:rsidR="00280ABF" w:rsidRPr="00043DEC" w:rsidRDefault="00280ABF" w:rsidP="00043DEC">
            <w:pPr>
              <w:pStyle w:val="ConsPlusNonformat"/>
              <w:widowControl/>
              <w:rPr>
                <w:rFonts w:ascii="Times New Roman" w:hAnsi="Times New Roman" w:cs="Times New Roman"/>
                <w:sz w:val="28"/>
                <w:szCs w:val="28"/>
              </w:rPr>
            </w:pPr>
            <w:r w:rsidRPr="00043DEC">
              <w:rPr>
                <w:rFonts w:ascii="Times New Roman" w:hAnsi="Times New Roman" w:cs="Times New Roman"/>
                <w:sz w:val="28"/>
                <w:szCs w:val="28"/>
              </w:rPr>
              <w:t>________________ /______________/</w:t>
            </w:r>
          </w:p>
        </w:tc>
      </w:tr>
    </w:tbl>
    <w:p w:rsidR="00280ABF" w:rsidRDefault="00280ABF" w:rsidP="00C87CAF">
      <w:pPr>
        <w:autoSpaceDE w:val="0"/>
        <w:autoSpaceDN w:val="0"/>
        <w:adjustRightInd w:val="0"/>
        <w:jc w:val="both"/>
        <w:rPr>
          <w:sz w:val="28"/>
          <w:szCs w:val="28"/>
        </w:rPr>
      </w:pPr>
    </w:p>
    <w:sectPr w:rsidR="00280ABF" w:rsidSect="00CD3017">
      <w:headerReference w:type="even" r:id="rId19"/>
      <w:headerReference w:type="default" r:id="rId20"/>
      <w:pgSz w:w="11906" w:h="16838"/>
      <w:pgMar w:top="899" w:right="567" w:bottom="36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A41" w:rsidRDefault="00235A41" w:rsidP="00D34F24">
      <w:r>
        <w:separator/>
      </w:r>
    </w:p>
  </w:endnote>
  <w:endnote w:type="continuationSeparator" w:id="0">
    <w:p w:rsidR="00235A41" w:rsidRDefault="00235A41" w:rsidP="00D34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ltica">
    <w:altName w:val="Arial"/>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A41" w:rsidRDefault="00235A41" w:rsidP="00D34F24">
      <w:r>
        <w:separator/>
      </w:r>
    </w:p>
  </w:footnote>
  <w:footnote w:type="continuationSeparator" w:id="0">
    <w:p w:rsidR="00235A41" w:rsidRDefault="00235A41" w:rsidP="00D34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BD5" w:rsidRDefault="00AD3BD5" w:rsidP="002B5690">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D3BD5" w:rsidRDefault="00AD3BD5" w:rsidP="00D34F24">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BD5" w:rsidRDefault="00AD3BD5" w:rsidP="00D34F2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A96"/>
    <w:multiLevelType w:val="multilevel"/>
    <w:tmpl w:val="DB9C6A5E"/>
    <w:lvl w:ilvl="0">
      <w:start w:val="1"/>
      <w:numFmt w:val="decimal"/>
      <w:lvlText w:val="%1."/>
      <w:lvlJc w:val="left"/>
      <w:pPr>
        <w:ind w:left="1035" w:hanging="1035"/>
      </w:pPr>
      <w:rPr>
        <w:rFonts w:hint="default"/>
      </w:rPr>
    </w:lvl>
    <w:lvl w:ilvl="1">
      <w:start w:val="1"/>
      <w:numFmt w:val="decimal"/>
      <w:lvlText w:val="%1.%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025A71CF"/>
    <w:multiLevelType w:val="hybridMultilevel"/>
    <w:tmpl w:val="6E6A6BF8"/>
    <w:lvl w:ilvl="0" w:tplc="63B0E734">
      <w:start w:val="9"/>
      <w:numFmt w:val="decimal"/>
      <w:lvlText w:val="%1)"/>
      <w:lvlJc w:val="left"/>
      <w:pPr>
        <w:tabs>
          <w:tab w:val="num" w:pos="1080"/>
        </w:tabs>
        <w:ind w:left="1080" w:hanging="64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
    <w:nsid w:val="04A01626"/>
    <w:multiLevelType w:val="hybridMultilevel"/>
    <w:tmpl w:val="2014E29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8452C2"/>
    <w:multiLevelType w:val="hybridMultilevel"/>
    <w:tmpl w:val="E2D484A4"/>
    <w:lvl w:ilvl="0" w:tplc="211EF70E">
      <w:start w:val="3"/>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5E1241"/>
    <w:multiLevelType w:val="hybridMultilevel"/>
    <w:tmpl w:val="A1469C00"/>
    <w:lvl w:ilvl="0" w:tplc="75F0FB8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9790EFF"/>
    <w:multiLevelType w:val="hybridMultilevel"/>
    <w:tmpl w:val="EAE2781C"/>
    <w:lvl w:ilvl="0" w:tplc="89028640">
      <w:start w:val="1"/>
      <w:numFmt w:val="decimal"/>
      <w:lvlText w:val="%1."/>
      <w:lvlJc w:val="left"/>
      <w:pPr>
        <w:tabs>
          <w:tab w:val="num" w:pos="1005"/>
        </w:tabs>
        <w:ind w:left="1005" w:hanging="375"/>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6">
    <w:nsid w:val="0A06409C"/>
    <w:multiLevelType w:val="hybridMultilevel"/>
    <w:tmpl w:val="FC32CC4A"/>
    <w:lvl w:ilvl="0" w:tplc="0419000F">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D2A496B"/>
    <w:multiLevelType w:val="hybridMultilevel"/>
    <w:tmpl w:val="44C4A1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F305B09"/>
    <w:multiLevelType w:val="multilevel"/>
    <w:tmpl w:val="DB32A5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5F75B03"/>
    <w:multiLevelType w:val="hybridMultilevel"/>
    <w:tmpl w:val="AB1E11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6AA1FD0"/>
    <w:multiLevelType w:val="hybridMultilevel"/>
    <w:tmpl w:val="581A2E66"/>
    <w:lvl w:ilvl="0" w:tplc="0419000F">
      <w:start w:val="1"/>
      <w:numFmt w:val="decimal"/>
      <w:lvlText w:val="%1."/>
      <w:lvlJc w:val="left"/>
      <w:pPr>
        <w:tabs>
          <w:tab w:val="num" w:pos="1520"/>
        </w:tabs>
        <w:ind w:left="1520" w:hanging="360"/>
      </w:pPr>
    </w:lvl>
    <w:lvl w:ilvl="1" w:tplc="04190019" w:tentative="1">
      <w:start w:val="1"/>
      <w:numFmt w:val="lowerLetter"/>
      <w:lvlText w:val="%2."/>
      <w:lvlJc w:val="left"/>
      <w:pPr>
        <w:tabs>
          <w:tab w:val="num" w:pos="2240"/>
        </w:tabs>
        <w:ind w:left="2240" w:hanging="360"/>
      </w:pPr>
    </w:lvl>
    <w:lvl w:ilvl="2" w:tplc="0419001B" w:tentative="1">
      <w:start w:val="1"/>
      <w:numFmt w:val="lowerRoman"/>
      <w:lvlText w:val="%3."/>
      <w:lvlJc w:val="right"/>
      <w:pPr>
        <w:tabs>
          <w:tab w:val="num" w:pos="2960"/>
        </w:tabs>
        <w:ind w:left="2960" w:hanging="180"/>
      </w:pPr>
    </w:lvl>
    <w:lvl w:ilvl="3" w:tplc="0419000F" w:tentative="1">
      <w:start w:val="1"/>
      <w:numFmt w:val="decimal"/>
      <w:lvlText w:val="%4."/>
      <w:lvlJc w:val="left"/>
      <w:pPr>
        <w:tabs>
          <w:tab w:val="num" w:pos="3680"/>
        </w:tabs>
        <w:ind w:left="3680" w:hanging="360"/>
      </w:pPr>
    </w:lvl>
    <w:lvl w:ilvl="4" w:tplc="04190019" w:tentative="1">
      <w:start w:val="1"/>
      <w:numFmt w:val="lowerLetter"/>
      <w:lvlText w:val="%5."/>
      <w:lvlJc w:val="left"/>
      <w:pPr>
        <w:tabs>
          <w:tab w:val="num" w:pos="4400"/>
        </w:tabs>
        <w:ind w:left="4400" w:hanging="360"/>
      </w:pPr>
    </w:lvl>
    <w:lvl w:ilvl="5" w:tplc="0419001B" w:tentative="1">
      <w:start w:val="1"/>
      <w:numFmt w:val="lowerRoman"/>
      <w:lvlText w:val="%6."/>
      <w:lvlJc w:val="right"/>
      <w:pPr>
        <w:tabs>
          <w:tab w:val="num" w:pos="5120"/>
        </w:tabs>
        <w:ind w:left="5120" w:hanging="180"/>
      </w:pPr>
    </w:lvl>
    <w:lvl w:ilvl="6" w:tplc="0419000F" w:tentative="1">
      <w:start w:val="1"/>
      <w:numFmt w:val="decimal"/>
      <w:lvlText w:val="%7."/>
      <w:lvlJc w:val="left"/>
      <w:pPr>
        <w:tabs>
          <w:tab w:val="num" w:pos="5840"/>
        </w:tabs>
        <w:ind w:left="5840" w:hanging="360"/>
      </w:pPr>
    </w:lvl>
    <w:lvl w:ilvl="7" w:tplc="04190019" w:tentative="1">
      <w:start w:val="1"/>
      <w:numFmt w:val="lowerLetter"/>
      <w:lvlText w:val="%8."/>
      <w:lvlJc w:val="left"/>
      <w:pPr>
        <w:tabs>
          <w:tab w:val="num" w:pos="6560"/>
        </w:tabs>
        <w:ind w:left="6560" w:hanging="360"/>
      </w:pPr>
    </w:lvl>
    <w:lvl w:ilvl="8" w:tplc="0419001B" w:tentative="1">
      <w:start w:val="1"/>
      <w:numFmt w:val="lowerRoman"/>
      <w:lvlText w:val="%9."/>
      <w:lvlJc w:val="right"/>
      <w:pPr>
        <w:tabs>
          <w:tab w:val="num" w:pos="7280"/>
        </w:tabs>
        <w:ind w:left="7280" w:hanging="180"/>
      </w:pPr>
    </w:lvl>
  </w:abstractNum>
  <w:abstractNum w:abstractNumId="11">
    <w:nsid w:val="1BBF2465"/>
    <w:multiLevelType w:val="hybridMultilevel"/>
    <w:tmpl w:val="5EA69A4A"/>
    <w:lvl w:ilvl="0" w:tplc="86920508">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2">
    <w:nsid w:val="1C7154F8"/>
    <w:multiLevelType w:val="hybridMultilevel"/>
    <w:tmpl w:val="C660F06C"/>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EA725CA"/>
    <w:multiLevelType w:val="hybridMultilevel"/>
    <w:tmpl w:val="FF562178"/>
    <w:lvl w:ilvl="0" w:tplc="37BEBEAA">
      <w:start w:val="2"/>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4">
    <w:nsid w:val="22566F30"/>
    <w:multiLevelType w:val="hybridMultilevel"/>
    <w:tmpl w:val="DB1205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44A701C"/>
    <w:multiLevelType w:val="hybridMultilevel"/>
    <w:tmpl w:val="D24EA648"/>
    <w:lvl w:ilvl="0" w:tplc="2BF0F878">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6">
    <w:nsid w:val="263A3CF0"/>
    <w:multiLevelType w:val="hybridMultilevel"/>
    <w:tmpl w:val="5D6095EE"/>
    <w:lvl w:ilvl="0" w:tplc="9F68DCCE">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7">
    <w:nsid w:val="27DF5234"/>
    <w:multiLevelType w:val="hybridMultilevel"/>
    <w:tmpl w:val="36C6C690"/>
    <w:lvl w:ilvl="0" w:tplc="022CCE7E">
      <w:start w:val="1"/>
      <w:numFmt w:val="decimal"/>
      <w:lvlText w:val="%1."/>
      <w:lvlJc w:val="left"/>
      <w:pPr>
        <w:tabs>
          <w:tab w:val="num" w:pos="1080"/>
        </w:tabs>
        <w:ind w:left="1080" w:hanging="360"/>
      </w:pPr>
      <w:rPr>
        <w:rFonts w:hint="default"/>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2A1E09F8"/>
    <w:multiLevelType w:val="hybridMultilevel"/>
    <w:tmpl w:val="36C6CB20"/>
    <w:lvl w:ilvl="0" w:tplc="8876768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A606C9A"/>
    <w:multiLevelType w:val="hybridMultilevel"/>
    <w:tmpl w:val="B8EE39C6"/>
    <w:lvl w:ilvl="0" w:tplc="CC48637A">
      <w:start w:val="1"/>
      <w:numFmt w:val="decimal"/>
      <w:lvlText w:val="%1)"/>
      <w:lvlJc w:val="left"/>
      <w:pPr>
        <w:tabs>
          <w:tab w:val="num" w:pos="990"/>
        </w:tabs>
        <w:ind w:left="990" w:hanging="360"/>
      </w:pPr>
      <w:rPr>
        <w:rFonts w:ascii="Times New Roman" w:eastAsia="Times New Roman" w:hAnsi="Times New Roman" w:cs="Times New Roman"/>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20">
    <w:nsid w:val="327B587C"/>
    <w:multiLevelType w:val="hybridMultilevel"/>
    <w:tmpl w:val="0B668AD8"/>
    <w:lvl w:ilvl="0" w:tplc="F0C44CCE">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21">
    <w:nsid w:val="360D529F"/>
    <w:multiLevelType w:val="hybridMultilevel"/>
    <w:tmpl w:val="D0304A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B3F2F73"/>
    <w:multiLevelType w:val="hybridMultilevel"/>
    <w:tmpl w:val="2E942B68"/>
    <w:lvl w:ilvl="0" w:tplc="A3A6B93E">
      <w:start w:val="1"/>
      <w:numFmt w:val="decimal"/>
      <w:lvlText w:val="%1."/>
      <w:lvlJc w:val="left"/>
      <w:pPr>
        <w:tabs>
          <w:tab w:val="num" w:pos="1290"/>
        </w:tabs>
        <w:ind w:left="1290" w:hanging="39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3B7670E8"/>
    <w:multiLevelType w:val="hybridMultilevel"/>
    <w:tmpl w:val="348C2E68"/>
    <w:lvl w:ilvl="0" w:tplc="1E44A1F2">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24">
    <w:nsid w:val="3BE32B21"/>
    <w:multiLevelType w:val="hybridMultilevel"/>
    <w:tmpl w:val="E1A40A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D3B36DA"/>
    <w:multiLevelType w:val="hybridMultilevel"/>
    <w:tmpl w:val="6EB802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E5A3DE1"/>
    <w:multiLevelType w:val="hybridMultilevel"/>
    <w:tmpl w:val="98FCA22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1301DA6"/>
    <w:multiLevelType w:val="hybridMultilevel"/>
    <w:tmpl w:val="3DFC57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2E173F3"/>
    <w:multiLevelType w:val="hybridMultilevel"/>
    <w:tmpl w:val="0B7E376A"/>
    <w:lvl w:ilvl="0" w:tplc="C92E8440">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9">
    <w:nsid w:val="47D32C89"/>
    <w:multiLevelType w:val="hybridMultilevel"/>
    <w:tmpl w:val="ACA0F8AA"/>
    <w:lvl w:ilvl="0" w:tplc="F14ED4B4">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7DA2B72"/>
    <w:multiLevelType w:val="hybridMultilevel"/>
    <w:tmpl w:val="07EC5FBC"/>
    <w:lvl w:ilvl="0" w:tplc="55144546">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1">
    <w:nsid w:val="4B5D0225"/>
    <w:multiLevelType w:val="hybridMultilevel"/>
    <w:tmpl w:val="A96ABC96"/>
    <w:lvl w:ilvl="0" w:tplc="07B62618">
      <w:start w:val="3"/>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2">
    <w:nsid w:val="510C0129"/>
    <w:multiLevelType w:val="hybridMultilevel"/>
    <w:tmpl w:val="DB32A59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AA3E40"/>
    <w:multiLevelType w:val="hybridMultilevel"/>
    <w:tmpl w:val="C01C6474"/>
    <w:lvl w:ilvl="0" w:tplc="700AA4FC">
      <w:start w:val="1"/>
      <w:numFmt w:val="decimal"/>
      <w:lvlText w:val="%1."/>
      <w:lvlJc w:val="left"/>
      <w:pPr>
        <w:tabs>
          <w:tab w:val="num" w:pos="945"/>
        </w:tabs>
        <w:ind w:left="945" w:hanging="37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4">
    <w:nsid w:val="52EE3848"/>
    <w:multiLevelType w:val="hybridMultilevel"/>
    <w:tmpl w:val="A5E60BB4"/>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5">
    <w:nsid w:val="536E5F72"/>
    <w:multiLevelType w:val="hybridMultilevel"/>
    <w:tmpl w:val="E02C8B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6007A70"/>
    <w:multiLevelType w:val="hybridMultilevel"/>
    <w:tmpl w:val="773E18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7AF2A01"/>
    <w:multiLevelType w:val="hybridMultilevel"/>
    <w:tmpl w:val="1CD474FA"/>
    <w:lvl w:ilvl="0" w:tplc="7A7A0DF6">
      <w:start w:val="1"/>
      <w:numFmt w:val="decimal"/>
      <w:lvlText w:val="%1."/>
      <w:lvlJc w:val="left"/>
      <w:pPr>
        <w:tabs>
          <w:tab w:val="num" w:pos="1245"/>
        </w:tabs>
        <w:ind w:left="1245" w:hanging="60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8">
    <w:nsid w:val="5AD147C7"/>
    <w:multiLevelType w:val="hybridMultilevel"/>
    <w:tmpl w:val="3D008B74"/>
    <w:lvl w:ilvl="0" w:tplc="02E42C5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5EAF2E61"/>
    <w:multiLevelType w:val="hybridMultilevel"/>
    <w:tmpl w:val="EFBA444E"/>
    <w:lvl w:ilvl="0" w:tplc="669AA1FC">
      <w:start w:val="1"/>
      <w:numFmt w:val="decimal"/>
      <w:lvlText w:val="%1."/>
      <w:lvlJc w:val="left"/>
      <w:pPr>
        <w:tabs>
          <w:tab w:val="num" w:pos="1530"/>
        </w:tabs>
        <w:ind w:left="1530" w:hanging="360"/>
      </w:pPr>
      <w:rPr>
        <w:rFonts w:hint="default"/>
      </w:rPr>
    </w:lvl>
    <w:lvl w:ilvl="1" w:tplc="04190019" w:tentative="1">
      <w:start w:val="1"/>
      <w:numFmt w:val="lowerLetter"/>
      <w:lvlText w:val="%2."/>
      <w:lvlJc w:val="left"/>
      <w:pPr>
        <w:tabs>
          <w:tab w:val="num" w:pos="2250"/>
        </w:tabs>
        <w:ind w:left="2250" w:hanging="360"/>
      </w:pPr>
    </w:lvl>
    <w:lvl w:ilvl="2" w:tplc="0419001B" w:tentative="1">
      <w:start w:val="1"/>
      <w:numFmt w:val="lowerRoman"/>
      <w:lvlText w:val="%3."/>
      <w:lvlJc w:val="right"/>
      <w:pPr>
        <w:tabs>
          <w:tab w:val="num" w:pos="2970"/>
        </w:tabs>
        <w:ind w:left="2970" w:hanging="180"/>
      </w:pPr>
    </w:lvl>
    <w:lvl w:ilvl="3" w:tplc="0419000F" w:tentative="1">
      <w:start w:val="1"/>
      <w:numFmt w:val="decimal"/>
      <w:lvlText w:val="%4."/>
      <w:lvlJc w:val="left"/>
      <w:pPr>
        <w:tabs>
          <w:tab w:val="num" w:pos="3690"/>
        </w:tabs>
        <w:ind w:left="3690" w:hanging="360"/>
      </w:pPr>
    </w:lvl>
    <w:lvl w:ilvl="4" w:tplc="04190019" w:tentative="1">
      <w:start w:val="1"/>
      <w:numFmt w:val="lowerLetter"/>
      <w:lvlText w:val="%5."/>
      <w:lvlJc w:val="left"/>
      <w:pPr>
        <w:tabs>
          <w:tab w:val="num" w:pos="4410"/>
        </w:tabs>
        <w:ind w:left="4410" w:hanging="360"/>
      </w:pPr>
    </w:lvl>
    <w:lvl w:ilvl="5" w:tplc="0419001B" w:tentative="1">
      <w:start w:val="1"/>
      <w:numFmt w:val="lowerRoman"/>
      <w:lvlText w:val="%6."/>
      <w:lvlJc w:val="right"/>
      <w:pPr>
        <w:tabs>
          <w:tab w:val="num" w:pos="5130"/>
        </w:tabs>
        <w:ind w:left="5130" w:hanging="180"/>
      </w:pPr>
    </w:lvl>
    <w:lvl w:ilvl="6" w:tplc="0419000F" w:tentative="1">
      <w:start w:val="1"/>
      <w:numFmt w:val="decimal"/>
      <w:lvlText w:val="%7."/>
      <w:lvlJc w:val="left"/>
      <w:pPr>
        <w:tabs>
          <w:tab w:val="num" w:pos="5850"/>
        </w:tabs>
        <w:ind w:left="5850" w:hanging="360"/>
      </w:pPr>
    </w:lvl>
    <w:lvl w:ilvl="7" w:tplc="04190019" w:tentative="1">
      <w:start w:val="1"/>
      <w:numFmt w:val="lowerLetter"/>
      <w:lvlText w:val="%8."/>
      <w:lvlJc w:val="left"/>
      <w:pPr>
        <w:tabs>
          <w:tab w:val="num" w:pos="6570"/>
        </w:tabs>
        <w:ind w:left="6570" w:hanging="360"/>
      </w:pPr>
    </w:lvl>
    <w:lvl w:ilvl="8" w:tplc="0419001B" w:tentative="1">
      <w:start w:val="1"/>
      <w:numFmt w:val="lowerRoman"/>
      <w:lvlText w:val="%9."/>
      <w:lvlJc w:val="right"/>
      <w:pPr>
        <w:tabs>
          <w:tab w:val="num" w:pos="7290"/>
        </w:tabs>
        <w:ind w:left="7290" w:hanging="180"/>
      </w:pPr>
    </w:lvl>
  </w:abstractNum>
  <w:abstractNum w:abstractNumId="40">
    <w:nsid w:val="64B8439B"/>
    <w:multiLevelType w:val="hybridMultilevel"/>
    <w:tmpl w:val="414EC4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C4306ED"/>
    <w:multiLevelType w:val="hybridMultilevel"/>
    <w:tmpl w:val="EDB2859A"/>
    <w:lvl w:ilvl="0" w:tplc="DFE4AE58">
      <w:start w:val="1"/>
      <w:numFmt w:val="decimal"/>
      <w:lvlText w:val="%1."/>
      <w:lvlJc w:val="left"/>
      <w:pPr>
        <w:ind w:left="4625"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D2B48E9"/>
    <w:multiLevelType w:val="hybridMultilevel"/>
    <w:tmpl w:val="7A80FD58"/>
    <w:lvl w:ilvl="0" w:tplc="5420BEF0">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43">
    <w:nsid w:val="70D01AF7"/>
    <w:multiLevelType w:val="hybridMultilevel"/>
    <w:tmpl w:val="2ECA408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0E70E96"/>
    <w:multiLevelType w:val="hybridMultilevel"/>
    <w:tmpl w:val="E63E82E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ED46E21"/>
    <w:multiLevelType w:val="hybridMultilevel"/>
    <w:tmpl w:val="69CADC34"/>
    <w:lvl w:ilvl="0" w:tplc="A07E8D04">
      <w:start w:val="1"/>
      <w:numFmt w:val="decimal"/>
      <w:lvlText w:val="%1."/>
      <w:lvlJc w:val="left"/>
      <w:pPr>
        <w:tabs>
          <w:tab w:val="num" w:pos="1125"/>
        </w:tabs>
        <w:ind w:left="1125" w:hanging="360"/>
      </w:pPr>
      <w:rPr>
        <w:rFonts w:hint="default"/>
      </w:r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num w:numId="1">
    <w:abstractNumId w:val="23"/>
  </w:num>
  <w:num w:numId="2">
    <w:abstractNumId w:val="4"/>
  </w:num>
  <w:num w:numId="3">
    <w:abstractNumId w:val="37"/>
  </w:num>
  <w:num w:numId="4">
    <w:abstractNumId w:val="38"/>
  </w:num>
  <w:num w:numId="5">
    <w:abstractNumId w:val="29"/>
  </w:num>
  <w:num w:numId="6">
    <w:abstractNumId w:val="35"/>
  </w:num>
  <w:num w:numId="7">
    <w:abstractNumId w:val="21"/>
  </w:num>
  <w:num w:numId="8">
    <w:abstractNumId w:val="42"/>
  </w:num>
  <w:num w:numId="9">
    <w:abstractNumId w:val="11"/>
  </w:num>
  <w:num w:numId="10">
    <w:abstractNumId w:val="16"/>
  </w:num>
  <w:num w:numId="11">
    <w:abstractNumId w:val="33"/>
  </w:num>
  <w:num w:numId="12">
    <w:abstractNumId w:val="5"/>
  </w:num>
  <w:num w:numId="13">
    <w:abstractNumId w:val="19"/>
  </w:num>
  <w:num w:numId="14">
    <w:abstractNumId w:val="36"/>
  </w:num>
  <w:num w:numId="15">
    <w:abstractNumId w:val="18"/>
  </w:num>
  <w:num w:numId="16">
    <w:abstractNumId w:val="39"/>
  </w:num>
  <w:num w:numId="17">
    <w:abstractNumId w:val="9"/>
  </w:num>
  <w:num w:numId="18">
    <w:abstractNumId w:val="20"/>
  </w:num>
  <w:num w:numId="19">
    <w:abstractNumId w:val="13"/>
  </w:num>
  <w:num w:numId="20">
    <w:abstractNumId w:val="7"/>
  </w:num>
  <w:num w:numId="21">
    <w:abstractNumId w:val="31"/>
  </w:num>
  <w:num w:numId="22">
    <w:abstractNumId w:val="22"/>
  </w:num>
  <w:num w:numId="23">
    <w:abstractNumId w:val="28"/>
  </w:num>
  <w:num w:numId="24">
    <w:abstractNumId w:val="3"/>
  </w:num>
  <w:num w:numId="25">
    <w:abstractNumId w:val="12"/>
  </w:num>
  <w:num w:numId="26">
    <w:abstractNumId w:val="1"/>
  </w:num>
  <w:num w:numId="27">
    <w:abstractNumId w:val="34"/>
  </w:num>
  <w:num w:numId="28">
    <w:abstractNumId w:val="10"/>
  </w:num>
  <w:num w:numId="29">
    <w:abstractNumId w:val="27"/>
  </w:num>
  <w:num w:numId="30">
    <w:abstractNumId w:val="25"/>
  </w:num>
  <w:num w:numId="31">
    <w:abstractNumId w:val="45"/>
  </w:num>
  <w:num w:numId="32">
    <w:abstractNumId w:val="15"/>
  </w:num>
  <w:num w:numId="33">
    <w:abstractNumId w:val="6"/>
  </w:num>
  <w:num w:numId="34">
    <w:abstractNumId w:val="30"/>
  </w:num>
  <w:num w:numId="35">
    <w:abstractNumId w:val="2"/>
  </w:num>
  <w:num w:numId="36">
    <w:abstractNumId w:val="26"/>
  </w:num>
  <w:num w:numId="37">
    <w:abstractNumId w:val="44"/>
  </w:num>
  <w:num w:numId="38">
    <w:abstractNumId w:val="14"/>
  </w:num>
  <w:num w:numId="39">
    <w:abstractNumId w:val="40"/>
  </w:num>
  <w:num w:numId="40">
    <w:abstractNumId w:val="24"/>
  </w:num>
  <w:num w:numId="41">
    <w:abstractNumId w:val="32"/>
  </w:num>
  <w:num w:numId="42">
    <w:abstractNumId w:val="8"/>
  </w:num>
  <w:num w:numId="43">
    <w:abstractNumId w:val="0"/>
  </w:num>
  <w:num w:numId="44">
    <w:abstractNumId w:val="41"/>
  </w:num>
  <w:num w:numId="45">
    <w:abstractNumId w:val="17"/>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088"/>
    <w:rsid w:val="00002BEA"/>
    <w:rsid w:val="00006774"/>
    <w:rsid w:val="000067A2"/>
    <w:rsid w:val="000112C8"/>
    <w:rsid w:val="00013DDB"/>
    <w:rsid w:val="000168B0"/>
    <w:rsid w:val="0002207B"/>
    <w:rsid w:val="00024F61"/>
    <w:rsid w:val="00032201"/>
    <w:rsid w:val="00034EE4"/>
    <w:rsid w:val="00040337"/>
    <w:rsid w:val="00041E6C"/>
    <w:rsid w:val="00043DEC"/>
    <w:rsid w:val="00046860"/>
    <w:rsid w:val="00046B7E"/>
    <w:rsid w:val="0005309C"/>
    <w:rsid w:val="00063D3E"/>
    <w:rsid w:val="00063DA4"/>
    <w:rsid w:val="00070F9C"/>
    <w:rsid w:val="00083E85"/>
    <w:rsid w:val="00087F01"/>
    <w:rsid w:val="00092FA4"/>
    <w:rsid w:val="000A79D8"/>
    <w:rsid w:val="000B09A4"/>
    <w:rsid w:val="000C45E7"/>
    <w:rsid w:val="000C53E9"/>
    <w:rsid w:val="000D2515"/>
    <w:rsid w:val="000E62B6"/>
    <w:rsid w:val="000E6CF6"/>
    <w:rsid w:val="000F08B4"/>
    <w:rsid w:val="000F3907"/>
    <w:rsid w:val="00103DDF"/>
    <w:rsid w:val="00113DF4"/>
    <w:rsid w:val="001160DE"/>
    <w:rsid w:val="00120B1C"/>
    <w:rsid w:val="00123540"/>
    <w:rsid w:val="00126055"/>
    <w:rsid w:val="0012797A"/>
    <w:rsid w:val="00145F8F"/>
    <w:rsid w:val="001513BF"/>
    <w:rsid w:val="0015652E"/>
    <w:rsid w:val="00164325"/>
    <w:rsid w:val="00164E59"/>
    <w:rsid w:val="0018704C"/>
    <w:rsid w:val="00195085"/>
    <w:rsid w:val="001978EC"/>
    <w:rsid w:val="001A1094"/>
    <w:rsid w:val="001A2EAA"/>
    <w:rsid w:val="001A7F50"/>
    <w:rsid w:val="001B2E17"/>
    <w:rsid w:val="001E0807"/>
    <w:rsid w:val="001E1D71"/>
    <w:rsid w:val="002078C9"/>
    <w:rsid w:val="0021188D"/>
    <w:rsid w:val="002267C5"/>
    <w:rsid w:val="00230829"/>
    <w:rsid w:val="0023540C"/>
    <w:rsid w:val="00235A41"/>
    <w:rsid w:val="00240B73"/>
    <w:rsid w:val="00247130"/>
    <w:rsid w:val="002620DA"/>
    <w:rsid w:val="00267BDA"/>
    <w:rsid w:val="002714E1"/>
    <w:rsid w:val="00272D34"/>
    <w:rsid w:val="00276AED"/>
    <w:rsid w:val="00280327"/>
    <w:rsid w:val="00280ABF"/>
    <w:rsid w:val="0029134B"/>
    <w:rsid w:val="0029690F"/>
    <w:rsid w:val="002B12CF"/>
    <w:rsid w:val="002B5690"/>
    <w:rsid w:val="002C05BC"/>
    <w:rsid w:val="002C126F"/>
    <w:rsid w:val="002D3A97"/>
    <w:rsid w:val="002D7227"/>
    <w:rsid w:val="002E44F2"/>
    <w:rsid w:val="002F04D9"/>
    <w:rsid w:val="002F0DA2"/>
    <w:rsid w:val="002F61E8"/>
    <w:rsid w:val="0032180D"/>
    <w:rsid w:val="003270BB"/>
    <w:rsid w:val="003416EB"/>
    <w:rsid w:val="00341CF6"/>
    <w:rsid w:val="00354852"/>
    <w:rsid w:val="00373012"/>
    <w:rsid w:val="003924B1"/>
    <w:rsid w:val="003A35F7"/>
    <w:rsid w:val="003B0E98"/>
    <w:rsid w:val="003B3411"/>
    <w:rsid w:val="003B49E5"/>
    <w:rsid w:val="003D0133"/>
    <w:rsid w:val="003D0E47"/>
    <w:rsid w:val="003E19B6"/>
    <w:rsid w:val="003E59D1"/>
    <w:rsid w:val="003F38D5"/>
    <w:rsid w:val="0040158C"/>
    <w:rsid w:val="004031FF"/>
    <w:rsid w:val="00427564"/>
    <w:rsid w:val="00450434"/>
    <w:rsid w:val="004669B4"/>
    <w:rsid w:val="004722FA"/>
    <w:rsid w:val="00481D0A"/>
    <w:rsid w:val="00494843"/>
    <w:rsid w:val="004960F9"/>
    <w:rsid w:val="0049788A"/>
    <w:rsid w:val="004B6B6A"/>
    <w:rsid w:val="004D33B9"/>
    <w:rsid w:val="004D6F2B"/>
    <w:rsid w:val="004E0401"/>
    <w:rsid w:val="004E2C54"/>
    <w:rsid w:val="004E5DA5"/>
    <w:rsid w:val="004E657C"/>
    <w:rsid w:val="004E700D"/>
    <w:rsid w:val="004E790D"/>
    <w:rsid w:val="004F1F65"/>
    <w:rsid w:val="004F59DA"/>
    <w:rsid w:val="0050096A"/>
    <w:rsid w:val="0050300E"/>
    <w:rsid w:val="00507BFB"/>
    <w:rsid w:val="00511587"/>
    <w:rsid w:val="00523CF4"/>
    <w:rsid w:val="0052455B"/>
    <w:rsid w:val="00532957"/>
    <w:rsid w:val="0055678B"/>
    <w:rsid w:val="00561D12"/>
    <w:rsid w:val="00572B1E"/>
    <w:rsid w:val="0057336C"/>
    <w:rsid w:val="00576478"/>
    <w:rsid w:val="00582266"/>
    <w:rsid w:val="00584003"/>
    <w:rsid w:val="00592DEC"/>
    <w:rsid w:val="005A0C54"/>
    <w:rsid w:val="005A33D3"/>
    <w:rsid w:val="005A5867"/>
    <w:rsid w:val="005B6B6C"/>
    <w:rsid w:val="005C1C10"/>
    <w:rsid w:val="005C4EEA"/>
    <w:rsid w:val="005D25EE"/>
    <w:rsid w:val="005D7AE9"/>
    <w:rsid w:val="005E0DDA"/>
    <w:rsid w:val="005E36DD"/>
    <w:rsid w:val="005E4DE2"/>
    <w:rsid w:val="005F02F1"/>
    <w:rsid w:val="005F6DC2"/>
    <w:rsid w:val="005F75AC"/>
    <w:rsid w:val="006102D0"/>
    <w:rsid w:val="0064182A"/>
    <w:rsid w:val="00644402"/>
    <w:rsid w:val="00657DFF"/>
    <w:rsid w:val="00672418"/>
    <w:rsid w:val="006841F5"/>
    <w:rsid w:val="006845AA"/>
    <w:rsid w:val="00686B14"/>
    <w:rsid w:val="00687900"/>
    <w:rsid w:val="006A0C3B"/>
    <w:rsid w:val="006C3280"/>
    <w:rsid w:val="006D0DCD"/>
    <w:rsid w:val="006D1336"/>
    <w:rsid w:val="006D65CD"/>
    <w:rsid w:val="006E07F4"/>
    <w:rsid w:val="006F1F0D"/>
    <w:rsid w:val="00711501"/>
    <w:rsid w:val="00721A39"/>
    <w:rsid w:val="00722F25"/>
    <w:rsid w:val="00724D14"/>
    <w:rsid w:val="00726E80"/>
    <w:rsid w:val="00736198"/>
    <w:rsid w:val="00737B56"/>
    <w:rsid w:val="00747BCE"/>
    <w:rsid w:val="00754935"/>
    <w:rsid w:val="00766B9A"/>
    <w:rsid w:val="007707D7"/>
    <w:rsid w:val="0077788B"/>
    <w:rsid w:val="0078465E"/>
    <w:rsid w:val="007850A3"/>
    <w:rsid w:val="00786F38"/>
    <w:rsid w:val="007A1E77"/>
    <w:rsid w:val="007A5696"/>
    <w:rsid w:val="007E47CE"/>
    <w:rsid w:val="007F51F4"/>
    <w:rsid w:val="007F7358"/>
    <w:rsid w:val="00802B5A"/>
    <w:rsid w:val="008058BD"/>
    <w:rsid w:val="00805AE8"/>
    <w:rsid w:val="00823CF7"/>
    <w:rsid w:val="0082507A"/>
    <w:rsid w:val="00831E5E"/>
    <w:rsid w:val="00840BB5"/>
    <w:rsid w:val="00840FD4"/>
    <w:rsid w:val="008432A5"/>
    <w:rsid w:val="00855F9E"/>
    <w:rsid w:val="00863BA7"/>
    <w:rsid w:val="00866B01"/>
    <w:rsid w:val="0088085A"/>
    <w:rsid w:val="008833B1"/>
    <w:rsid w:val="00891D75"/>
    <w:rsid w:val="00894EDC"/>
    <w:rsid w:val="008A6079"/>
    <w:rsid w:val="008C05BE"/>
    <w:rsid w:val="008D7EB1"/>
    <w:rsid w:val="008E66A9"/>
    <w:rsid w:val="008F05E8"/>
    <w:rsid w:val="009175A4"/>
    <w:rsid w:val="00926E31"/>
    <w:rsid w:val="0093422A"/>
    <w:rsid w:val="00934544"/>
    <w:rsid w:val="009468CA"/>
    <w:rsid w:val="00947052"/>
    <w:rsid w:val="009729E0"/>
    <w:rsid w:val="00976565"/>
    <w:rsid w:val="00977406"/>
    <w:rsid w:val="009A0753"/>
    <w:rsid w:val="009A1BC5"/>
    <w:rsid w:val="009A7A07"/>
    <w:rsid w:val="009C39B6"/>
    <w:rsid w:val="009F2D1E"/>
    <w:rsid w:val="009F487B"/>
    <w:rsid w:val="009F554C"/>
    <w:rsid w:val="00A06D47"/>
    <w:rsid w:val="00A076D4"/>
    <w:rsid w:val="00A14857"/>
    <w:rsid w:val="00A311DF"/>
    <w:rsid w:val="00A37D45"/>
    <w:rsid w:val="00A60D2D"/>
    <w:rsid w:val="00A65B02"/>
    <w:rsid w:val="00A94BA0"/>
    <w:rsid w:val="00A958C9"/>
    <w:rsid w:val="00AB27B5"/>
    <w:rsid w:val="00AB289F"/>
    <w:rsid w:val="00AC7B8F"/>
    <w:rsid w:val="00AD19B0"/>
    <w:rsid w:val="00AD3526"/>
    <w:rsid w:val="00AD3BD5"/>
    <w:rsid w:val="00AE3886"/>
    <w:rsid w:val="00AF00FB"/>
    <w:rsid w:val="00B02608"/>
    <w:rsid w:val="00B03B90"/>
    <w:rsid w:val="00B1507A"/>
    <w:rsid w:val="00B16749"/>
    <w:rsid w:val="00B16C60"/>
    <w:rsid w:val="00B2319D"/>
    <w:rsid w:val="00B27BCD"/>
    <w:rsid w:val="00B32700"/>
    <w:rsid w:val="00B3468A"/>
    <w:rsid w:val="00B37D46"/>
    <w:rsid w:val="00B439E4"/>
    <w:rsid w:val="00B47741"/>
    <w:rsid w:val="00B623C2"/>
    <w:rsid w:val="00B6560E"/>
    <w:rsid w:val="00BA08D0"/>
    <w:rsid w:val="00BA1122"/>
    <w:rsid w:val="00BC3E1B"/>
    <w:rsid w:val="00BD2088"/>
    <w:rsid w:val="00BD20B9"/>
    <w:rsid w:val="00BD4020"/>
    <w:rsid w:val="00BD431E"/>
    <w:rsid w:val="00BE4C84"/>
    <w:rsid w:val="00BE7A89"/>
    <w:rsid w:val="00C12DD1"/>
    <w:rsid w:val="00C15775"/>
    <w:rsid w:val="00C1682E"/>
    <w:rsid w:val="00C26F60"/>
    <w:rsid w:val="00C345A0"/>
    <w:rsid w:val="00C426B4"/>
    <w:rsid w:val="00C47A39"/>
    <w:rsid w:val="00C51371"/>
    <w:rsid w:val="00C6516F"/>
    <w:rsid w:val="00C739B9"/>
    <w:rsid w:val="00C81A17"/>
    <w:rsid w:val="00C87CAF"/>
    <w:rsid w:val="00C907B1"/>
    <w:rsid w:val="00C936CE"/>
    <w:rsid w:val="00C95F71"/>
    <w:rsid w:val="00CA1748"/>
    <w:rsid w:val="00CA2353"/>
    <w:rsid w:val="00CB1D4E"/>
    <w:rsid w:val="00CB31CA"/>
    <w:rsid w:val="00CB67DC"/>
    <w:rsid w:val="00CC0F5F"/>
    <w:rsid w:val="00CD3017"/>
    <w:rsid w:val="00CE1071"/>
    <w:rsid w:val="00CE6643"/>
    <w:rsid w:val="00CE6747"/>
    <w:rsid w:val="00CF4CF9"/>
    <w:rsid w:val="00CF4F37"/>
    <w:rsid w:val="00CF6A7F"/>
    <w:rsid w:val="00D12496"/>
    <w:rsid w:val="00D17D43"/>
    <w:rsid w:val="00D225F7"/>
    <w:rsid w:val="00D24599"/>
    <w:rsid w:val="00D252CD"/>
    <w:rsid w:val="00D34F24"/>
    <w:rsid w:val="00D368FE"/>
    <w:rsid w:val="00D45778"/>
    <w:rsid w:val="00D637AC"/>
    <w:rsid w:val="00D828BB"/>
    <w:rsid w:val="00D84F73"/>
    <w:rsid w:val="00D85552"/>
    <w:rsid w:val="00D9138E"/>
    <w:rsid w:val="00DB07E1"/>
    <w:rsid w:val="00DC762D"/>
    <w:rsid w:val="00DD2948"/>
    <w:rsid w:val="00DE0446"/>
    <w:rsid w:val="00DE446F"/>
    <w:rsid w:val="00DF31E8"/>
    <w:rsid w:val="00E109D5"/>
    <w:rsid w:val="00E131BB"/>
    <w:rsid w:val="00E20192"/>
    <w:rsid w:val="00E26B88"/>
    <w:rsid w:val="00E303B1"/>
    <w:rsid w:val="00E35D28"/>
    <w:rsid w:val="00E40F05"/>
    <w:rsid w:val="00E41E7A"/>
    <w:rsid w:val="00E54C1B"/>
    <w:rsid w:val="00E556EA"/>
    <w:rsid w:val="00E56EF9"/>
    <w:rsid w:val="00E625C8"/>
    <w:rsid w:val="00E863D8"/>
    <w:rsid w:val="00E90368"/>
    <w:rsid w:val="00E92B7F"/>
    <w:rsid w:val="00E937AD"/>
    <w:rsid w:val="00EA141B"/>
    <w:rsid w:val="00EB15C0"/>
    <w:rsid w:val="00EB308E"/>
    <w:rsid w:val="00EB57B6"/>
    <w:rsid w:val="00EC33B3"/>
    <w:rsid w:val="00EC38BD"/>
    <w:rsid w:val="00EC6DFC"/>
    <w:rsid w:val="00ED5976"/>
    <w:rsid w:val="00EE7D94"/>
    <w:rsid w:val="00EF1F4E"/>
    <w:rsid w:val="00EF7785"/>
    <w:rsid w:val="00F04DB0"/>
    <w:rsid w:val="00F372CF"/>
    <w:rsid w:val="00F43850"/>
    <w:rsid w:val="00F45E9E"/>
    <w:rsid w:val="00F47B87"/>
    <w:rsid w:val="00F558A8"/>
    <w:rsid w:val="00F85B1D"/>
    <w:rsid w:val="00F86010"/>
    <w:rsid w:val="00F92496"/>
    <w:rsid w:val="00FA488D"/>
    <w:rsid w:val="00FB5E82"/>
    <w:rsid w:val="00FB5F45"/>
    <w:rsid w:val="00FC5D8B"/>
    <w:rsid w:val="00FD421D"/>
    <w:rsid w:val="00FD4A5E"/>
    <w:rsid w:val="00FD6ABA"/>
    <w:rsid w:val="00FE2967"/>
    <w:rsid w:val="00FF25B7"/>
    <w:rsid w:val="00FF5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2088"/>
    <w:rPr>
      <w:sz w:val="24"/>
      <w:szCs w:val="24"/>
    </w:rPr>
  </w:style>
  <w:style w:type="paragraph" w:styleId="1">
    <w:name w:val="heading 1"/>
    <w:basedOn w:val="a"/>
    <w:next w:val="a"/>
    <w:qFormat/>
    <w:rsid w:val="00BD208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D2088"/>
    <w:pPr>
      <w:keepNext/>
      <w:jc w:val="center"/>
      <w:outlineLvl w:val="1"/>
    </w:pPr>
    <w:rPr>
      <w:b/>
      <w:bCs/>
    </w:rPr>
  </w:style>
  <w:style w:type="paragraph" w:styleId="3">
    <w:name w:val="heading 3"/>
    <w:basedOn w:val="a"/>
    <w:next w:val="a"/>
    <w:qFormat/>
    <w:rsid w:val="00BD2088"/>
    <w:pPr>
      <w:keepNext/>
      <w:spacing w:before="240" w:after="60"/>
      <w:outlineLvl w:val="2"/>
    </w:pPr>
    <w:rPr>
      <w:rFonts w:ascii="Arial" w:hAnsi="Arial" w:cs="Arial"/>
      <w:b/>
      <w:bCs/>
      <w:sz w:val="26"/>
      <w:szCs w:val="26"/>
    </w:rPr>
  </w:style>
  <w:style w:type="paragraph" w:styleId="4">
    <w:name w:val="heading 4"/>
    <w:basedOn w:val="a"/>
    <w:next w:val="a"/>
    <w:qFormat/>
    <w:rsid w:val="00BD2088"/>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link w:val="2"/>
    <w:rsid w:val="00BD2088"/>
    <w:rPr>
      <w:b/>
      <w:bCs/>
      <w:sz w:val="24"/>
      <w:szCs w:val="24"/>
      <w:lang w:val="ru-RU" w:eastAsia="ru-RU" w:bidi="ar-SA"/>
    </w:rPr>
  </w:style>
  <w:style w:type="paragraph" w:styleId="a3">
    <w:name w:val="Body Text"/>
    <w:basedOn w:val="a"/>
    <w:rsid w:val="00BD2088"/>
    <w:pPr>
      <w:overflowPunct w:val="0"/>
      <w:autoSpaceDE w:val="0"/>
      <w:autoSpaceDN w:val="0"/>
      <w:adjustRightInd w:val="0"/>
      <w:jc w:val="center"/>
    </w:pPr>
    <w:rPr>
      <w:b/>
      <w:sz w:val="28"/>
      <w:szCs w:val="28"/>
      <w:lang w:val="en-US"/>
    </w:rPr>
  </w:style>
  <w:style w:type="paragraph" w:customStyle="1" w:styleId="ConsPlusNormal">
    <w:name w:val="ConsPlusNormal"/>
    <w:rsid w:val="00BD2088"/>
    <w:pPr>
      <w:widowControl w:val="0"/>
      <w:autoSpaceDE w:val="0"/>
      <w:autoSpaceDN w:val="0"/>
      <w:adjustRightInd w:val="0"/>
      <w:ind w:firstLine="720"/>
    </w:pPr>
    <w:rPr>
      <w:rFonts w:ascii="Arial" w:hAnsi="Arial" w:cs="Arial"/>
    </w:rPr>
  </w:style>
  <w:style w:type="character" w:customStyle="1" w:styleId="ConsPlusTitle">
    <w:name w:val="ConsPlusTitle Знак Знак Знак"/>
    <w:link w:val="ConsPlusTitle0"/>
    <w:rsid w:val="00BD2088"/>
    <w:rPr>
      <w:b/>
      <w:bCs/>
      <w:sz w:val="28"/>
      <w:szCs w:val="28"/>
      <w:lang w:val="ru-RU" w:eastAsia="ru-RU" w:bidi="ar-SA"/>
    </w:rPr>
  </w:style>
  <w:style w:type="paragraph" w:customStyle="1" w:styleId="ConsPlusTitle0">
    <w:name w:val="ConsPlusTitle Знак Знак"/>
    <w:link w:val="ConsPlusTitle"/>
    <w:rsid w:val="00BD2088"/>
    <w:pPr>
      <w:widowControl w:val="0"/>
      <w:autoSpaceDE w:val="0"/>
      <w:autoSpaceDN w:val="0"/>
      <w:adjustRightInd w:val="0"/>
    </w:pPr>
    <w:rPr>
      <w:b/>
      <w:bCs/>
      <w:sz w:val="28"/>
      <w:szCs w:val="28"/>
    </w:rPr>
  </w:style>
  <w:style w:type="paragraph" w:customStyle="1" w:styleId="ConsNormal">
    <w:name w:val="ConsNormal"/>
    <w:rsid w:val="00BD2088"/>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BD2088"/>
    <w:pPr>
      <w:widowControl w:val="0"/>
      <w:autoSpaceDE w:val="0"/>
      <w:autoSpaceDN w:val="0"/>
      <w:adjustRightInd w:val="0"/>
    </w:pPr>
    <w:rPr>
      <w:rFonts w:ascii="Courier New" w:hAnsi="Courier New" w:cs="Courier New"/>
    </w:rPr>
  </w:style>
  <w:style w:type="paragraph" w:styleId="HTML">
    <w:name w:val="HTML Preformatted"/>
    <w:basedOn w:val="a"/>
    <w:rsid w:val="00BD2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6"/>
      <w:szCs w:val="26"/>
    </w:rPr>
  </w:style>
  <w:style w:type="character" w:styleId="a4">
    <w:name w:val="Hyperlink"/>
    <w:rsid w:val="00BD2088"/>
    <w:rPr>
      <w:color w:val="0000FF"/>
      <w:u w:val="single"/>
    </w:rPr>
  </w:style>
  <w:style w:type="character" w:styleId="a5">
    <w:name w:val="Strong"/>
    <w:qFormat/>
    <w:rsid w:val="00BD2088"/>
    <w:rPr>
      <w:b/>
      <w:bCs/>
    </w:rPr>
  </w:style>
  <w:style w:type="paragraph" w:styleId="a6">
    <w:name w:val="Normal (Web)"/>
    <w:basedOn w:val="a"/>
    <w:rsid w:val="00BD2088"/>
    <w:rPr>
      <w:rFonts w:ascii="Arial" w:hAnsi="Arial" w:cs="Arial"/>
      <w:color w:val="000000"/>
      <w:sz w:val="20"/>
      <w:szCs w:val="20"/>
    </w:rPr>
  </w:style>
  <w:style w:type="paragraph" w:styleId="a7">
    <w:name w:val="footer"/>
    <w:basedOn w:val="a"/>
    <w:link w:val="a8"/>
    <w:rsid w:val="00BD2088"/>
    <w:pPr>
      <w:tabs>
        <w:tab w:val="center" w:pos="4677"/>
        <w:tab w:val="right" w:pos="9355"/>
      </w:tabs>
    </w:pPr>
    <w:rPr>
      <w:lang w:val="x-none" w:eastAsia="x-none"/>
    </w:rPr>
  </w:style>
  <w:style w:type="character" w:styleId="a9">
    <w:name w:val="page number"/>
    <w:basedOn w:val="a0"/>
    <w:rsid w:val="00BD2088"/>
  </w:style>
  <w:style w:type="paragraph" w:styleId="aa">
    <w:name w:val="header"/>
    <w:basedOn w:val="a"/>
    <w:autoRedefine/>
    <w:rsid w:val="00BD2088"/>
    <w:pPr>
      <w:tabs>
        <w:tab w:val="center" w:pos="4677"/>
        <w:tab w:val="right" w:pos="9355"/>
      </w:tabs>
    </w:pPr>
    <w:rPr>
      <w:b/>
      <w:sz w:val="20"/>
    </w:rPr>
  </w:style>
  <w:style w:type="paragraph" w:customStyle="1" w:styleId="ab">
    <w:name w:val="Кому"/>
    <w:basedOn w:val="a"/>
    <w:rsid w:val="00BD2088"/>
    <w:rPr>
      <w:rFonts w:ascii="Baltica" w:hAnsi="Baltica"/>
      <w:szCs w:val="20"/>
    </w:rPr>
  </w:style>
  <w:style w:type="paragraph" w:customStyle="1" w:styleId="10">
    <w:name w:val="Стиль Заголовок 1 + Авто"/>
    <w:basedOn w:val="1"/>
    <w:autoRedefine/>
    <w:rsid w:val="002714E1"/>
    <w:pPr>
      <w:spacing w:before="120" w:after="0"/>
      <w:jc w:val="both"/>
    </w:pPr>
    <w:rPr>
      <w:rFonts w:ascii="Times New Roman" w:hAnsi="Times New Roman"/>
      <w:b w:val="0"/>
      <w:bCs w:val="0"/>
      <w:sz w:val="24"/>
      <w:szCs w:val="20"/>
    </w:rPr>
  </w:style>
  <w:style w:type="paragraph" w:styleId="ac">
    <w:name w:val="List Paragraph"/>
    <w:basedOn w:val="a"/>
    <w:qFormat/>
    <w:rsid w:val="00BD2088"/>
    <w:pPr>
      <w:spacing w:after="200" w:line="276" w:lineRule="auto"/>
      <w:ind w:left="720"/>
      <w:contextualSpacing/>
    </w:pPr>
    <w:rPr>
      <w:rFonts w:ascii="Calibri" w:eastAsia="Calibri" w:hAnsi="Calibri"/>
      <w:sz w:val="22"/>
      <w:szCs w:val="22"/>
      <w:lang w:eastAsia="en-US"/>
    </w:rPr>
  </w:style>
  <w:style w:type="paragraph" w:customStyle="1" w:styleId="ConsPlusTitle1">
    <w:name w:val="ConsPlusTitle"/>
    <w:rsid w:val="00BD2088"/>
    <w:pPr>
      <w:widowControl w:val="0"/>
      <w:autoSpaceDE w:val="0"/>
      <w:autoSpaceDN w:val="0"/>
      <w:adjustRightInd w:val="0"/>
    </w:pPr>
    <w:rPr>
      <w:rFonts w:ascii="Arial" w:hAnsi="Arial" w:cs="Arial"/>
      <w:b/>
      <w:bCs/>
    </w:rPr>
  </w:style>
  <w:style w:type="paragraph" w:styleId="ad">
    <w:name w:val="Balloon Text"/>
    <w:basedOn w:val="a"/>
    <w:semiHidden/>
    <w:rsid w:val="005E0DDA"/>
    <w:rPr>
      <w:rFonts w:ascii="Tahoma" w:hAnsi="Tahoma" w:cs="Tahoma"/>
      <w:sz w:val="16"/>
      <w:szCs w:val="16"/>
    </w:rPr>
  </w:style>
  <w:style w:type="paragraph" w:customStyle="1" w:styleId="11">
    <w:name w:val=" Знак Знак Знак1 Знак"/>
    <w:basedOn w:val="4"/>
    <w:rsid w:val="00092FA4"/>
    <w:pPr>
      <w:jc w:val="center"/>
    </w:pPr>
    <w:rPr>
      <w:szCs w:val="26"/>
    </w:rPr>
  </w:style>
  <w:style w:type="paragraph" w:styleId="ae">
    <w:name w:val="footnote text"/>
    <w:basedOn w:val="a"/>
    <w:link w:val="af"/>
    <w:uiPriority w:val="99"/>
    <w:unhideWhenUsed/>
    <w:rsid w:val="001160DE"/>
    <w:rPr>
      <w:sz w:val="20"/>
      <w:szCs w:val="20"/>
    </w:rPr>
  </w:style>
  <w:style w:type="character" w:customStyle="1" w:styleId="af">
    <w:name w:val="Текст сноски Знак"/>
    <w:basedOn w:val="a0"/>
    <w:link w:val="ae"/>
    <w:uiPriority w:val="99"/>
    <w:rsid w:val="001160DE"/>
  </w:style>
  <w:style w:type="character" w:styleId="af0">
    <w:name w:val="footnote reference"/>
    <w:uiPriority w:val="99"/>
    <w:unhideWhenUsed/>
    <w:rsid w:val="001160DE"/>
    <w:rPr>
      <w:vertAlign w:val="superscript"/>
    </w:rPr>
  </w:style>
  <w:style w:type="character" w:customStyle="1" w:styleId="a8">
    <w:name w:val="Нижний колонтитул Знак"/>
    <w:link w:val="a7"/>
    <w:rsid w:val="00CE6747"/>
    <w:rPr>
      <w:sz w:val="24"/>
      <w:szCs w:val="24"/>
    </w:rPr>
  </w:style>
  <w:style w:type="paragraph" w:customStyle="1" w:styleId="af1">
    <w:name w:val=" Знак Знак Знак Знак Знак Знак Знак Знак Знак Знак"/>
    <w:basedOn w:val="a"/>
    <w:rsid w:val="00CC0F5F"/>
    <w:rPr>
      <w:rFonts w:ascii="Verdana" w:hAnsi="Verdana" w:cs="Verdana"/>
      <w:sz w:val="20"/>
      <w:szCs w:val="20"/>
      <w:lang w:val="en-US" w:eastAsia="en-US"/>
    </w:rPr>
  </w:style>
  <w:style w:type="table" w:styleId="af2">
    <w:name w:val="Table Grid"/>
    <w:basedOn w:val="a1"/>
    <w:rsid w:val="0001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2088"/>
    <w:rPr>
      <w:sz w:val="24"/>
      <w:szCs w:val="24"/>
    </w:rPr>
  </w:style>
  <w:style w:type="paragraph" w:styleId="1">
    <w:name w:val="heading 1"/>
    <w:basedOn w:val="a"/>
    <w:next w:val="a"/>
    <w:qFormat/>
    <w:rsid w:val="00BD208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D2088"/>
    <w:pPr>
      <w:keepNext/>
      <w:jc w:val="center"/>
      <w:outlineLvl w:val="1"/>
    </w:pPr>
    <w:rPr>
      <w:b/>
      <w:bCs/>
    </w:rPr>
  </w:style>
  <w:style w:type="paragraph" w:styleId="3">
    <w:name w:val="heading 3"/>
    <w:basedOn w:val="a"/>
    <w:next w:val="a"/>
    <w:qFormat/>
    <w:rsid w:val="00BD2088"/>
    <w:pPr>
      <w:keepNext/>
      <w:spacing w:before="240" w:after="60"/>
      <w:outlineLvl w:val="2"/>
    </w:pPr>
    <w:rPr>
      <w:rFonts w:ascii="Arial" w:hAnsi="Arial" w:cs="Arial"/>
      <w:b/>
      <w:bCs/>
      <w:sz w:val="26"/>
      <w:szCs w:val="26"/>
    </w:rPr>
  </w:style>
  <w:style w:type="paragraph" w:styleId="4">
    <w:name w:val="heading 4"/>
    <w:basedOn w:val="a"/>
    <w:next w:val="a"/>
    <w:qFormat/>
    <w:rsid w:val="00BD2088"/>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link w:val="2"/>
    <w:rsid w:val="00BD2088"/>
    <w:rPr>
      <w:b/>
      <w:bCs/>
      <w:sz w:val="24"/>
      <w:szCs w:val="24"/>
      <w:lang w:val="ru-RU" w:eastAsia="ru-RU" w:bidi="ar-SA"/>
    </w:rPr>
  </w:style>
  <w:style w:type="paragraph" w:styleId="a3">
    <w:name w:val="Body Text"/>
    <w:basedOn w:val="a"/>
    <w:rsid w:val="00BD2088"/>
    <w:pPr>
      <w:overflowPunct w:val="0"/>
      <w:autoSpaceDE w:val="0"/>
      <w:autoSpaceDN w:val="0"/>
      <w:adjustRightInd w:val="0"/>
      <w:jc w:val="center"/>
    </w:pPr>
    <w:rPr>
      <w:b/>
      <w:sz w:val="28"/>
      <w:szCs w:val="28"/>
      <w:lang w:val="en-US"/>
    </w:rPr>
  </w:style>
  <w:style w:type="paragraph" w:customStyle="1" w:styleId="ConsPlusNormal">
    <w:name w:val="ConsPlusNormal"/>
    <w:rsid w:val="00BD2088"/>
    <w:pPr>
      <w:widowControl w:val="0"/>
      <w:autoSpaceDE w:val="0"/>
      <w:autoSpaceDN w:val="0"/>
      <w:adjustRightInd w:val="0"/>
      <w:ind w:firstLine="720"/>
    </w:pPr>
    <w:rPr>
      <w:rFonts w:ascii="Arial" w:hAnsi="Arial" w:cs="Arial"/>
    </w:rPr>
  </w:style>
  <w:style w:type="character" w:customStyle="1" w:styleId="ConsPlusTitle">
    <w:name w:val="ConsPlusTitle Знак Знак Знак"/>
    <w:link w:val="ConsPlusTitle0"/>
    <w:rsid w:val="00BD2088"/>
    <w:rPr>
      <w:b/>
      <w:bCs/>
      <w:sz w:val="28"/>
      <w:szCs w:val="28"/>
      <w:lang w:val="ru-RU" w:eastAsia="ru-RU" w:bidi="ar-SA"/>
    </w:rPr>
  </w:style>
  <w:style w:type="paragraph" w:customStyle="1" w:styleId="ConsPlusTitle0">
    <w:name w:val="ConsPlusTitle Знак Знак"/>
    <w:link w:val="ConsPlusTitle"/>
    <w:rsid w:val="00BD2088"/>
    <w:pPr>
      <w:widowControl w:val="0"/>
      <w:autoSpaceDE w:val="0"/>
      <w:autoSpaceDN w:val="0"/>
      <w:adjustRightInd w:val="0"/>
    </w:pPr>
    <w:rPr>
      <w:b/>
      <w:bCs/>
      <w:sz w:val="28"/>
      <w:szCs w:val="28"/>
    </w:rPr>
  </w:style>
  <w:style w:type="paragraph" w:customStyle="1" w:styleId="ConsNormal">
    <w:name w:val="ConsNormal"/>
    <w:rsid w:val="00BD2088"/>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BD2088"/>
    <w:pPr>
      <w:widowControl w:val="0"/>
      <w:autoSpaceDE w:val="0"/>
      <w:autoSpaceDN w:val="0"/>
      <w:adjustRightInd w:val="0"/>
    </w:pPr>
    <w:rPr>
      <w:rFonts w:ascii="Courier New" w:hAnsi="Courier New" w:cs="Courier New"/>
    </w:rPr>
  </w:style>
  <w:style w:type="paragraph" w:styleId="HTML">
    <w:name w:val="HTML Preformatted"/>
    <w:basedOn w:val="a"/>
    <w:rsid w:val="00BD2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6"/>
      <w:szCs w:val="26"/>
    </w:rPr>
  </w:style>
  <w:style w:type="character" w:styleId="a4">
    <w:name w:val="Hyperlink"/>
    <w:rsid w:val="00BD2088"/>
    <w:rPr>
      <w:color w:val="0000FF"/>
      <w:u w:val="single"/>
    </w:rPr>
  </w:style>
  <w:style w:type="character" w:styleId="a5">
    <w:name w:val="Strong"/>
    <w:qFormat/>
    <w:rsid w:val="00BD2088"/>
    <w:rPr>
      <w:b/>
      <w:bCs/>
    </w:rPr>
  </w:style>
  <w:style w:type="paragraph" w:styleId="a6">
    <w:name w:val="Normal (Web)"/>
    <w:basedOn w:val="a"/>
    <w:rsid w:val="00BD2088"/>
    <w:rPr>
      <w:rFonts w:ascii="Arial" w:hAnsi="Arial" w:cs="Arial"/>
      <w:color w:val="000000"/>
      <w:sz w:val="20"/>
      <w:szCs w:val="20"/>
    </w:rPr>
  </w:style>
  <w:style w:type="paragraph" w:styleId="a7">
    <w:name w:val="footer"/>
    <w:basedOn w:val="a"/>
    <w:link w:val="a8"/>
    <w:rsid w:val="00BD2088"/>
    <w:pPr>
      <w:tabs>
        <w:tab w:val="center" w:pos="4677"/>
        <w:tab w:val="right" w:pos="9355"/>
      </w:tabs>
    </w:pPr>
    <w:rPr>
      <w:lang w:val="x-none" w:eastAsia="x-none"/>
    </w:rPr>
  </w:style>
  <w:style w:type="character" w:styleId="a9">
    <w:name w:val="page number"/>
    <w:basedOn w:val="a0"/>
    <w:rsid w:val="00BD2088"/>
  </w:style>
  <w:style w:type="paragraph" w:styleId="aa">
    <w:name w:val="header"/>
    <w:basedOn w:val="a"/>
    <w:autoRedefine/>
    <w:rsid w:val="00BD2088"/>
    <w:pPr>
      <w:tabs>
        <w:tab w:val="center" w:pos="4677"/>
        <w:tab w:val="right" w:pos="9355"/>
      </w:tabs>
    </w:pPr>
    <w:rPr>
      <w:b/>
      <w:sz w:val="20"/>
    </w:rPr>
  </w:style>
  <w:style w:type="paragraph" w:customStyle="1" w:styleId="ab">
    <w:name w:val="Кому"/>
    <w:basedOn w:val="a"/>
    <w:rsid w:val="00BD2088"/>
    <w:rPr>
      <w:rFonts w:ascii="Baltica" w:hAnsi="Baltica"/>
      <w:szCs w:val="20"/>
    </w:rPr>
  </w:style>
  <w:style w:type="paragraph" w:customStyle="1" w:styleId="10">
    <w:name w:val="Стиль Заголовок 1 + Авто"/>
    <w:basedOn w:val="1"/>
    <w:autoRedefine/>
    <w:rsid w:val="002714E1"/>
    <w:pPr>
      <w:spacing w:before="120" w:after="0"/>
      <w:jc w:val="both"/>
    </w:pPr>
    <w:rPr>
      <w:rFonts w:ascii="Times New Roman" w:hAnsi="Times New Roman"/>
      <w:b w:val="0"/>
      <w:bCs w:val="0"/>
      <w:sz w:val="24"/>
      <w:szCs w:val="20"/>
    </w:rPr>
  </w:style>
  <w:style w:type="paragraph" w:styleId="ac">
    <w:name w:val="List Paragraph"/>
    <w:basedOn w:val="a"/>
    <w:qFormat/>
    <w:rsid w:val="00BD2088"/>
    <w:pPr>
      <w:spacing w:after="200" w:line="276" w:lineRule="auto"/>
      <w:ind w:left="720"/>
      <w:contextualSpacing/>
    </w:pPr>
    <w:rPr>
      <w:rFonts w:ascii="Calibri" w:eastAsia="Calibri" w:hAnsi="Calibri"/>
      <w:sz w:val="22"/>
      <w:szCs w:val="22"/>
      <w:lang w:eastAsia="en-US"/>
    </w:rPr>
  </w:style>
  <w:style w:type="paragraph" w:customStyle="1" w:styleId="ConsPlusTitle1">
    <w:name w:val="ConsPlusTitle"/>
    <w:rsid w:val="00BD2088"/>
    <w:pPr>
      <w:widowControl w:val="0"/>
      <w:autoSpaceDE w:val="0"/>
      <w:autoSpaceDN w:val="0"/>
      <w:adjustRightInd w:val="0"/>
    </w:pPr>
    <w:rPr>
      <w:rFonts w:ascii="Arial" w:hAnsi="Arial" w:cs="Arial"/>
      <w:b/>
      <w:bCs/>
    </w:rPr>
  </w:style>
  <w:style w:type="paragraph" w:styleId="ad">
    <w:name w:val="Balloon Text"/>
    <w:basedOn w:val="a"/>
    <w:semiHidden/>
    <w:rsid w:val="005E0DDA"/>
    <w:rPr>
      <w:rFonts w:ascii="Tahoma" w:hAnsi="Tahoma" w:cs="Tahoma"/>
      <w:sz w:val="16"/>
      <w:szCs w:val="16"/>
    </w:rPr>
  </w:style>
  <w:style w:type="paragraph" w:customStyle="1" w:styleId="11">
    <w:name w:val=" Знак Знак Знак1 Знак"/>
    <w:basedOn w:val="4"/>
    <w:rsid w:val="00092FA4"/>
    <w:pPr>
      <w:jc w:val="center"/>
    </w:pPr>
    <w:rPr>
      <w:szCs w:val="26"/>
    </w:rPr>
  </w:style>
  <w:style w:type="paragraph" w:styleId="ae">
    <w:name w:val="footnote text"/>
    <w:basedOn w:val="a"/>
    <w:link w:val="af"/>
    <w:uiPriority w:val="99"/>
    <w:unhideWhenUsed/>
    <w:rsid w:val="001160DE"/>
    <w:rPr>
      <w:sz w:val="20"/>
      <w:szCs w:val="20"/>
    </w:rPr>
  </w:style>
  <w:style w:type="character" w:customStyle="1" w:styleId="af">
    <w:name w:val="Текст сноски Знак"/>
    <w:basedOn w:val="a0"/>
    <w:link w:val="ae"/>
    <w:uiPriority w:val="99"/>
    <w:rsid w:val="001160DE"/>
  </w:style>
  <w:style w:type="character" w:styleId="af0">
    <w:name w:val="footnote reference"/>
    <w:uiPriority w:val="99"/>
    <w:unhideWhenUsed/>
    <w:rsid w:val="001160DE"/>
    <w:rPr>
      <w:vertAlign w:val="superscript"/>
    </w:rPr>
  </w:style>
  <w:style w:type="character" w:customStyle="1" w:styleId="a8">
    <w:name w:val="Нижний колонтитул Знак"/>
    <w:link w:val="a7"/>
    <w:rsid w:val="00CE6747"/>
    <w:rPr>
      <w:sz w:val="24"/>
      <w:szCs w:val="24"/>
    </w:rPr>
  </w:style>
  <w:style w:type="paragraph" w:customStyle="1" w:styleId="af1">
    <w:name w:val=" Знак Знак Знак Знак Знак Знак Знак Знак Знак Знак"/>
    <w:basedOn w:val="a"/>
    <w:rsid w:val="00CC0F5F"/>
    <w:rPr>
      <w:rFonts w:ascii="Verdana" w:hAnsi="Verdana" w:cs="Verdana"/>
      <w:sz w:val="20"/>
      <w:szCs w:val="20"/>
      <w:lang w:val="en-US" w:eastAsia="en-US"/>
    </w:rPr>
  </w:style>
  <w:style w:type="table" w:styleId="af2">
    <w:name w:val="Table Grid"/>
    <w:basedOn w:val="a1"/>
    <w:rsid w:val="0001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150872">
      <w:bodyDiv w:val="1"/>
      <w:marLeft w:val="0"/>
      <w:marRight w:val="0"/>
      <w:marTop w:val="0"/>
      <w:marBottom w:val="0"/>
      <w:divBdr>
        <w:top w:val="none" w:sz="0" w:space="0" w:color="auto"/>
        <w:left w:val="none" w:sz="0" w:space="0" w:color="auto"/>
        <w:bottom w:val="none" w:sz="0" w:space="0" w:color="auto"/>
        <w:right w:val="none" w:sz="0" w:space="0" w:color="auto"/>
      </w:divBdr>
    </w:div>
    <w:div w:id="881285932">
      <w:bodyDiv w:val="1"/>
      <w:marLeft w:val="0"/>
      <w:marRight w:val="0"/>
      <w:marTop w:val="0"/>
      <w:marBottom w:val="0"/>
      <w:divBdr>
        <w:top w:val="none" w:sz="0" w:space="0" w:color="auto"/>
        <w:left w:val="none" w:sz="0" w:space="0" w:color="auto"/>
        <w:bottom w:val="none" w:sz="0" w:space="0" w:color="auto"/>
        <w:right w:val="none" w:sz="0" w:space="0" w:color="auto"/>
      </w:divBdr>
    </w:div>
    <w:div w:id="99040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A23C134BD8B838934C533701FC4D874235071B222DF7D10BF156D61C7439D09EE1DC9651B09257XAIBE" TargetMode="External"/><Relationship Id="rId13" Type="http://schemas.openxmlformats.org/officeDocument/2006/relationships/hyperlink" Target="consultantplus://offline/ref=EB4CA3C2B043DDD72BAB212C5B16E98D402E5B18D41ED835D1C5EF9C628099B47608D8B0880A7BM8VAG" TargetMode="External"/><Relationship Id="rId18" Type="http://schemas.openxmlformats.org/officeDocument/2006/relationships/hyperlink" Target="consultantplus://offline/ref=64A02ACA9A9E85AEFA52D53DB3B51DD4D920D181FD12231C5D8144DF13A5DD859B9B396BD88EA5A5C77CC9nBGDH"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71AE3BA617E64E00E818AC43E56BF2897855D73B002646E5E82BB28F18502F0E7B318CAF2h9I" TargetMode="External"/><Relationship Id="rId17" Type="http://schemas.openxmlformats.org/officeDocument/2006/relationships/hyperlink" Target="consultantplus://offline/ref=CC498C3DB2D152947D0143F9B47A964F95A81777B084BE657B456C332FDEFC37AF5CADCE7199CC1CB4A626F745G" TargetMode="External"/><Relationship Id="rId2" Type="http://schemas.openxmlformats.org/officeDocument/2006/relationships/styles" Target="styles.xml"/><Relationship Id="rId16" Type="http://schemas.openxmlformats.org/officeDocument/2006/relationships/hyperlink" Target="consultantplus://offline/ref=EB4CA3C2B043DDD72BAB212C5B16E98D402E5B18D41ED835D1C5EF9C628099B47608D8B0880A7BM8VAG"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B4CA3C2B043DDD72BAB3D2C5C16E98D4329591DD616853FD99CE39E658FC6A37141D4B1880A7A84M6V5G" TargetMode="External"/><Relationship Id="rId5" Type="http://schemas.openxmlformats.org/officeDocument/2006/relationships/webSettings" Target="webSettings.xml"/><Relationship Id="rId15" Type="http://schemas.openxmlformats.org/officeDocument/2006/relationships/hyperlink" Target="consultantplus://offline/ref=CACC2F6D25ED26F83708F01BD6737DEA0377D11C2A0EF707933451F6EC784D23A64F6D5E48A5FB46C93B62X1kDG" TargetMode="External"/><Relationship Id="rId10" Type="http://schemas.openxmlformats.org/officeDocument/2006/relationships/hyperlink" Target="consultantplus://offline/ref=571AE3BA617E64E00E818AC43E56BF2897855D73B002646E5E82BB28F18502F0E7B318CAF2h9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EA23C134BD8B838934C533701FC4D8745300D152220AADB03A85AD4X1IBE" TargetMode="External"/><Relationship Id="rId14" Type="http://schemas.openxmlformats.org/officeDocument/2006/relationships/hyperlink" Target="consultantplus://offline/ref=EB4CA3C2B043DDD72BAB212C5B16E98D402E5B18D41ED835D1C5EF9C628099B47608D8B0880A7AM8V0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2669</Words>
  <Characters>15218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Перечень муниципальных нормативных правовых актов, подлежащих принятию в соответствии с Федеральным законом от 6 октября 2003 года № 131-ФЗ  «Об общих принципах организации местного самоуправления в Российской Федерации» (по состоянию на 12 апреля 2010 г</vt:lpstr>
    </vt:vector>
  </TitlesOfParts>
  <Company>Организация</Company>
  <LinksUpToDate>false</LinksUpToDate>
  <CharactersWithSpaces>17852</CharactersWithSpaces>
  <SharedDoc>false</SharedDoc>
  <HLinks>
    <vt:vector size="66" baseType="variant">
      <vt:variant>
        <vt:i4>4849751</vt:i4>
      </vt:variant>
      <vt:variant>
        <vt:i4>30</vt:i4>
      </vt:variant>
      <vt:variant>
        <vt:i4>0</vt:i4>
      </vt:variant>
      <vt:variant>
        <vt:i4>5</vt:i4>
      </vt:variant>
      <vt:variant>
        <vt:lpwstr>consultantplus://offline/ref=64A02ACA9A9E85AEFA52D53DB3B51DD4D920D181FD12231C5D8144DF13A5DD859B9B396BD88EA5A5C77CC9nBGDH</vt:lpwstr>
      </vt:variant>
      <vt:variant>
        <vt:lpwstr/>
      </vt:variant>
      <vt:variant>
        <vt:i4>4456528</vt:i4>
      </vt:variant>
      <vt:variant>
        <vt:i4>27</vt:i4>
      </vt:variant>
      <vt:variant>
        <vt:i4>0</vt:i4>
      </vt:variant>
      <vt:variant>
        <vt:i4>5</vt:i4>
      </vt:variant>
      <vt:variant>
        <vt:lpwstr>consultantplus://offline/ref=CC498C3DB2D152947D0143F9B47A964F95A81777B084BE657B456C332FDEFC37AF5CADCE7199CC1CB4A626F745G</vt:lpwstr>
      </vt:variant>
      <vt:variant>
        <vt:lpwstr/>
      </vt:variant>
      <vt:variant>
        <vt:i4>458835</vt:i4>
      </vt:variant>
      <vt:variant>
        <vt:i4>24</vt:i4>
      </vt:variant>
      <vt:variant>
        <vt:i4>0</vt:i4>
      </vt:variant>
      <vt:variant>
        <vt:i4>5</vt:i4>
      </vt:variant>
      <vt:variant>
        <vt:lpwstr>consultantplus://offline/ref=EB4CA3C2B043DDD72BAB212C5B16E98D402E5B18D41ED835D1C5EF9C628099B47608D8B0880A7BM8VAG</vt:lpwstr>
      </vt:variant>
      <vt:variant>
        <vt:lpwstr/>
      </vt:variant>
      <vt:variant>
        <vt:i4>6160393</vt:i4>
      </vt:variant>
      <vt:variant>
        <vt:i4>21</vt:i4>
      </vt:variant>
      <vt:variant>
        <vt:i4>0</vt:i4>
      </vt:variant>
      <vt:variant>
        <vt:i4>5</vt:i4>
      </vt:variant>
      <vt:variant>
        <vt:lpwstr>consultantplus://offline/ref=CACC2F6D25ED26F83708F01BD6737DEA0377D11C2A0EF707933451F6EC784D23A64F6D5E48A5FB46C93B62X1kDG</vt:lpwstr>
      </vt:variant>
      <vt:variant>
        <vt:lpwstr/>
      </vt:variant>
      <vt:variant>
        <vt:i4>458753</vt:i4>
      </vt:variant>
      <vt:variant>
        <vt:i4>18</vt:i4>
      </vt:variant>
      <vt:variant>
        <vt:i4>0</vt:i4>
      </vt:variant>
      <vt:variant>
        <vt:i4>5</vt:i4>
      </vt:variant>
      <vt:variant>
        <vt:lpwstr>consultantplus://offline/ref=EB4CA3C2B043DDD72BAB212C5B16E98D402E5B18D41ED835D1C5EF9C628099B47608D8B0880A7AM8V0G</vt:lpwstr>
      </vt:variant>
      <vt:variant>
        <vt:lpwstr/>
      </vt:variant>
      <vt:variant>
        <vt:i4>458835</vt:i4>
      </vt:variant>
      <vt:variant>
        <vt:i4>15</vt:i4>
      </vt:variant>
      <vt:variant>
        <vt:i4>0</vt:i4>
      </vt:variant>
      <vt:variant>
        <vt:i4>5</vt:i4>
      </vt:variant>
      <vt:variant>
        <vt:lpwstr>consultantplus://offline/ref=EB4CA3C2B043DDD72BAB212C5B16E98D402E5B18D41ED835D1C5EF9C628099B47608D8B0880A7BM8VAG</vt:lpwstr>
      </vt:variant>
      <vt:variant>
        <vt:lpwstr/>
      </vt:variant>
      <vt:variant>
        <vt:i4>2490466</vt:i4>
      </vt:variant>
      <vt:variant>
        <vt:i4>12</vt:i4>
      </vt:variant>
      <vt:variant>
        <vt:i4>0</vt:i4>
      </vt:variant>
      <vt:variant>
        <vt:i4>5</vt:i4>
      </vt:variant>
      <vt:variant>
        <vt:lpwstr>consultantplus://offline/ref=571AE3BA617E64E00E818AC43E56BF2897855D73B002646E5E82BB28F18502F0E7B318CAF2h9I</vt:lpwstr>
      </vt:variant>
      <vt:variant>
        <vt:lpwstr/>
      </vt:variant>
      <vt:variant>
        <vt:i4>6619242</vt:i4>
      </vt:variant>
      <vt:variant>
        <vt:i4>9</vt:i4>
      </vt:variant>
      <vt:variant>
        <vt:i4>0</vt:i4>
      </vt:variant>
      <vt:variant>
        <vt:i4>5</vt:i4>
      </vt:variant>
      <vt:variant>
        <vt:lpwstr>consultantplus://offline/ref=EB4CA3C2B043DDD72BAB3D2C5C16E98D4329591DD616853FD99CE39E658FC6A37141D4B1880A7A84M6V5G</vt:lpwstr>
      </vt:variant>
      <vt:variant>
        <vt:lpwstr/>
      </vt:variant>
      <vt:variant>
        <vt:i4>2490466</vt:i4>
      </vt:variant>
      <vt:variant>
        <vt:i4>6</vt:i4>
      </vt:variant>
      <vt:variant>
        <vt:i4>0</vt:i4>
      </vt:variant>
      <vt:variant>
        <vt:i4>5</vt:i4>
      </vt:variant>
      <vt:variant>
        <vt:lpwstr>consultantplus://offline/ref=571AE3BA617E64E00E818AC43E56BF2897855D73B002646E5E82BB28F18502F0E7B318CAF2h9I</vt:lpwstr>
      </vt:variant>
      <vt:variant>
        <vt:lpwstr/>
      </vt:variant>
      <vt:variant>
        <vt:i4>6684721</vt:i4>
      </vt:variant>
      <vt:variant>
        <vt:i4>3</vt:i4>
      </vt:variant>
      <vt:variant>
        <vt:i4>0</vt:i4>
      </vt:variant>
      <vt:variant>
        <vt:i4>5</vt:i4>
      </vt:variant>
      <vt:variant>
        <vt:lpwstr>consultantplus://offline/ref=FEA23C134BD8B838934C533701FC4D8745300D152220AADB03A85AD4X1IBE</vt:lpwstr>
      </vt:variant>
      <vt:variant>
        <vt:lpwstr/>
      </vt:variant>
      <vt:variant>
        <vt:i4>7143520</vt:i4>
      </vt:variant>
      <vt:variant>
        <vt:i4>0</vt:i4>
      </vt:variant>
      <vt:variant>
        <vt:i4>0</vt:i4>
      </vt:variant>
      <vt:variant>
        <vt:i4>5</vt:i4>
      </vt:variant>
      <vt:variant>
        <vt:lpwstr>consultantplus://offline/ref=FEA23C134BD8B838934C533701FC4D874235071B222DF7D10BF156D61C7439D09EE1DC9651B09257XAIBE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 муниципальных нормативных правовых актов, подлежащих принятию в соответствии с Федеральным законом от 6 октября 2003 года № 131-ФЗ  «Об общих принципах организации местного самоуправления в Российской Федерации» (по состоянию на 12 апреля 2010 г</dc:title>
  <dc:creator>piringile</dc:creator>
  <cp:lastModifiedBy>Администратор ИБ АБР</cp:lastModifiedBy>
  <cp:revision>2</cp:revision>
  <cp:lastPrinted>2021-12-02T02:10:00Z</cp:lastPrinted>
  <dcterms:created xsi:type="dcterms:W3CDTF">2022-11-02T07:11:00Z</dcterms:created>
  <dcterms:modified xsi:type="dcterms:W3CDTF">2022-11-02T07:11:00Z</dcterms:modified>
</cp:coreProperties>
</file>